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182" w:rsidRPr="007B7EDD" w:rsidRDefault="00460182" w:rsidP="00CC38CB">
      <w:pPr>
        <w:spacing w:line="360" w:lineRule="atLeast"/>
        <w:jc w:val="both"/>
        <w:rPr>
          <w:rFonts w:ascii="Times New Roman" w:hAnsi="Times New Roman" w:cs="Times New Roman"/>
          <w:b/>
          <w:sz w:val="26"/>
          <w:szCs w:val="26"/>
        </w:rPr>
      </w:pPr>
      <w:r w:rsidRPr="007B7EDD">
        <w:rPr>
          <w:rFonts w:ascii="Times New Roman" w:hAnsi="Times New Roman" w:cs="Times New Roman"/>
          <w:sz w:val="26"/>
          <w:szCs w:val="26"/>
        </w:rPr>
        <w:t xml:space="preserve">UBND TỈNH QUẢNG BÌNH     </w:t>
      </w:r>
      <w:r w:rsidRPr="007B7EDD">
        <w:rPr>
          <w:rFonts w:ascii="Times New Roman" w:hAnsi="Times New Roman" w:cs="Times New Roman"/>
          <w:b/>
          <w:sz w:val="26"/>
          <w:szCs w:val="26"/>
        </w:rPr>
        <w:t xml:space="preserve">   </w:t>
      </w:r>
      <w:r w:rsidR="007B7EDD">
        <w:rPr>
          <w:rFonts w:ascii="Times New Roman" w:hAnsi="Times New Roman" w:cs="Times New Roman"/>
          <w:b/>
          <w:sz w:val="26"/>
          <w:szCs w:val="26"/>
          <w:lang w:val="en-US"/>
        </w:rPr>
        <w:t xml:space="preserve"> </w:t>
      </w:r>
      <w:r w:rsidR="009D6D4A">
        <w:rPr>
          <w:rFonts w:ascii="Times New Roman" w:hAnsi="Times New Roman" w:cs="Times New Roman"/>
          <w:b/>
          <w:sz w:val="26"/>
          <w:szCs w:val="26"/>
          <w:lang w:val="en-US"/>
        </w:rPr>
        <w:t xml:space="preserve">   </w:t>
      </w:r>
      <w:r w:rsidR="007B7EDD">
        <w:rPr>
          <w:rFonts w:ascii="Times New Roman" w:hAnsi="Times New Roman" w:cs="Times New Roman"/>
          <w:b/>
          <w:sz w:val="26"/>
          <w:szCs w:val="26"/>
          <w:lang w:val="en-US"/>
        </w:rPr>
        <w:t xml:space="preserve"> </w:t>
      </w:r>
      <w:r w:rsidRPr="007B7EDD">
        <w:rPr>
          <w:rFonts w:ascii="Times New Roman" w:hAnsi="Times New Roman" w:cs="Times New Roman"/>
          <w:b/>
          <w:sz w:val="26"/>
          <w:szCs w:val="26"/>
        </w:rPr>
        <w:t>CỘNG HOÀ XÃ HỘI CHỦ NGHĨA VIỆT NAM</w:t>
      </w:r>
    </w:p>
    <w:p w:rsidR="00460182" w:rsidRPr="00BC1CD9" w:rsidRDefault="00460182" w:rsidP="00CC38CB">
      <w:pPr>
        <w:spacing w:line="360" w:lineRule="atLeast"/>
        <w:jc w:val="both"/>
        <w:rPr>
          <w:rFonts w:ascii="Times New Roman" w:hAnsi="Times New Roman" w:cs="Times New Roman"/>
          <w:b/>
          <w:sz w:val="28"/>
          <w:szCs w:val="28"/>
        </w:rPr>
      </w:pPr>
      <w:r w:rsidRPr="00BC1CD9">
        <w:rPr>
          <w:rFonts w:ascii="Times New Roman" w:hAnsi="Times New Roman" w:cs="Times New Roman"/>
          <w:b/>
          <w:sz w:val="28"/>
          <w:szCs w:val="28"/>
        </w:rPr>
        <w:t xml:space="preserve">     </w:t>
      </w:r>
      <w:r w:rsidRPr="007B7EDD">
        <w:rPr>
          <w:rFonts w:ascii="Times New Roman" w:hAnsi="Times New Roman" w:cs="Times New Roman"/>
          <w:b/>
          <w:sz w:val="26"/>
          <w:szCs w:val="26"/>
        </w:rPr>
        <w:t>SỞ CÔNG THƯƠNG</w:t>
      </w:r>
      <w:r w:rsidRPr="00BC1CD9">
        <w:rPr>
          <w:rFonts w:ascii="Times New Roman" w:hAnsi="Times New Roman" w:cs="Times New Roman"/>
          <w:b/>
          <w:sz w:val="28"/>
          <w:szCs w:val="28"/>
        </w:rPr>
        <w:t xml:space="preserve">                           </w:t>
      </w:r>
      <w:r w:rsidR="009D6D4A">
        <w:rPr>
          <w:rFonts w:ascii="Times New Roman" w:hAnsi="Times New Roman" w:cs="Times New Roman"/>
          <w:b/>
          <w:sz w:val="28"/>
          <w:szCs w:val="28"/>
          <w:lang w:val="en-US"/>
        </w:rPr>
        <w:t xml:space="preserve">   </w:t>
      </w:r>
      <w:r w:rsidRPr="00BC1CD9">
        <w:rPr>
          <w:rFonts w:ascii="Times New Roman" w:hAnsi="Times New Roman" w:cs="Times New Roman"/>
          <w:b/>
          <w:sz w:val="28"/>
          <w:szCs w:val="28"/>
        </w:rPr>
        <w:t xml:space="preserve"> Độc lập - tự do - hạnh phúc</w:t>
      </w:r>
    </w:p>
    <w:p w:rsidR="00460182" w:rsidRPr="00BC1CD9" w:rsidRDefault="00795644" w:rsidP="00CC38CB">
      <w:pPr>
        <w:spacing w:line="360" w:lineRule="atLeast"/>
        <w:jc w:val="both"/>
        <w:rPr>
          <w:rFonts w:ascii="Times New Roman" w:hAnsi="Times New Roman" w:cs="Times New Roman"/>
          <w:b/>
          <w:sz w:val="28"/>
          <w:szCs w:val="28"/>
        </w:rPr>
      </w:pPr>
      <w:r>
        <w:rPr>
          <w:rFonts w:ascii="Times New Roman" w:hAnsi="Times New Roman" w:cs="Times New Roman"/>
          <w:b/>
          <w:noProof/>
          <w:sz w:val="28"/>
          <w:szCs w:val="28"/>
          <w:effect w:val="none"/>
        </w:rPr>
        <w:pict>
          <v:shapetype id="_x0000_t32" coordsize="21600,21600" o:spt="32" o:oned="t" path="m,l21600,21600e" filled="f">
            <v:path arrowok="t" fillok="f" o:connecttype="none"/>
            <o:lock v:ext="edit" shapetype="t"/>
          </v:shapetype>
          <v:shape id="_x0000_s1028" type="#_x0000_t32" style="position:absolute;left:0;text-align:left;margin-left:268.2pt;margin-top:2.55pt;width:142.5pt;height:0;z-index:251662336" o:connectortype="straight"/>
        </w:pict>
      </w:r>
      <w:r>
        <w:rPr>
          <w:rFonts w:ascii="Times New Roman" w:hAnsi="Times New Roman" w:cs="Times New Roman"/>
          <w:b/>
          <w:sz w:val="28"/>
          <w:szCs w:val="28"/>
        </w:rPr>
        <w:pict>
          <v:line id="Line 4" o:spid="_x0000_s1027" style="position:absolute;left:0;text-align:left;z-index:251661312;visibility:visible" from="39.75pt,2.55pt" to="104.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GNEQIAACc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"/>
        </w:pict>
      </w:r>
    </w:p>
    <w:p w:rsidR="00460182" w:rsidRPr="00BC1CD9" w:rsidRDefault="00BB227D" w:rsidP="00CC38CB">
      <w:pPr>
        <w:spacing w:line="360" w:lineRule="atLeast"/>
        <w:jc w:val="both"/>
        <w:rPr>
          <w:rFonts w:ascii="Times New Roman" w:hAnsi="Times New Roman" w:cs="Times New Roman"/>
          <w:sz w:val="28"/>
          <w:szCs w:val="28"/>
        </w:rPr>
      </w:pPr>
      <w:r w:rsidRPr="00BC1CD9">
        <w:rPr>
          <w:rFonts w:ascii="Times New Roman" w:hAnsi="Times New Roman" w:cs="Times New Roman"/>
          <w:sz w:val="28"/>
          <w:szCs w:val="28"/>
          <w:lang w:val="en-US"/>
        </w:rPr>
        <w:t xml:space="preserve"> </w:t>
      </w:r>
      <w:r w:rsidR="00460182" w:rsidRPr="00BC1CD9">
        <w:rPr>
          <w:rFonts w:ascii="Times New Roman" w:hAnsi="Times New Roman" w:cs="Times New Roman"/>
          <w:sz w:val="28"/>
          <w:szCs w:val="28"/>
          <w:lang w:val="en-US"/>
        </w:rPr>
        <w:t xml:space="preserve">  </w:t>
      </w:r>
      <w:r w:rsidR="007B7EDD">
        <w:rPr>
          <w:rFonts w:ascii="Times New Roman" w:hAnsi="Times New Roman" w:cs="Times New Roman"/>
          <w:sz w:val="28"/>
          <w:szCs w:val="28"/>
          <w:lang w:val="en-US"/>
        </w:rPr>
        <w:t xml:space="preserve">  </w:t>
      </w:r>
      <w:r w:rsidR="00460182" w:rsidRPr="00BC1CD9">
        <w:rPr>
          <w:rFonts w:ascii="Times New Roman" w:hAnsi="Times New Roman" w:cs="Times New Roman"/>
          <w:sz w:val="28"/>
          <w:szCs w:val="28"/>
        </w:rPr>
        <w:t xml:space="preserve">Số: </w:t>
      </w:r>
      <w:r w:rsidR="00592167">
        <w:rPr>
          <w:rFonts w:ascii="Times New Roman" w:hAnsi="Times New Roman" w:cs="Times New Roman"/>
          <w:sz w:val="28"/>
          <w:szCs w:val="28"/>
          <w:lang w:val="en-US"/>
        </w:rPr>
        <w:t>1601</w:t>
      </w:r>
      <w:r w:rsidR="00460182" w:rsidRPr="00BC1CD9">
        <w:rPr>
          <w:rFonts w:ascii="Times New Roman" w:hAnsi="Times New Roman" w:cs="Times New Roman"/>
          <w:sz w:val="28"/>
          <w:szCs w:val="28"/>
        </w:rPr>
        <w:t>/</w:t>
      </w:r>
      <w:r w:rsidRPr="00BC1CD9">
        <w:rPr>
          <w:rFonts w:ascii="Times New Roman" w:hAnsi="Times New Roman" w:cs="Times New Roman"/>
          <w:sz w:val="28"/>
          <w:szCs w:val="28"/>
          <w:lang w:val="en-US"/>
        </w:rPr>
        <w:t>QĐ</w:t>
      </w:r>
      <w:r w:rsidR="00460182" w:rsidRPr="00BC1CD9">
        <w:rPr>
          <w:rFonts w:ascii="Times New Roman" w:hAnsi="Times New Roman" w:cs="Times New Roman"/>
          <w:sz w:val="28"/>
          <w:szCs w:val="28"/>
        </w:rPr>
        <w:t>-</w:t>
      </w:r>
      <w:r w:rsidRPr="00BC1CD9">
        <w:rPr>
          <w:rFonts w:ascii="Times New Roman" w:hAnsi="Times New Roman" w:cs="Times New Roman"/>
          <w:sz w:val="28"/>
          <w:szCs w:val="28"/>
          <w:lang w:val="en-US"/>
        </w:rPr>
        <w:t>SCT</w:t>
      </w:r>
      <w:r w:rsidR="00460182" w:rsidRPr="00BC1CD9">
        <w:rPr>
          <w:rFonts w:ascii="Times New Roman" w:hAnsi="Times New Roman" w:cs="Times New Roman"/>
          <w:sz w:val="28"/>
          <w:szCs w:val="28"/>
        </w:rPr>
        <w:t xml:space="preserve">                        </w:t>
      </w:r>
      <w:r w:rsidR="00460182" w:rsidRPr="00BC1CD9">
        <w:rPr>
          <w:rFonts w:ascii="Times New Roman" w:hAnsi="Times New Roman" w:cs="Times New Roman"/>
          <w:i/>
          <w:sz w:val="28"/>
          <w:szCs w:val="28"/>
        </w:rPr>
        <w:t xml:space="preserve">Quảng Bình, ngày </w:t>
      </w:r>
      <w:r w:rsidR="00592167">
        <w:rPr>
          <w:rFonts w:ascii="Times New Roman" w:hAnsi="Times New Roman" w:cs="Times New Roman"/>
          <w:i/>
          <w:sz w:val="28"/>
          <w:szCs w:val="28"/>
          <w:lang w:val="en-US"/>
        </w:rPr>
        <w:t>19</w:t>
      </w:r>
      <w:r w:rsidR="00460182" w:rsidRPr="00BC1CD9">
        <w:rPr>
          <w:rFonts w:ascii="Times New Roman" w:hAnsi="Times New Roman" w:cs="Times New Roman"/>
          <w:i/>
          <w:sz w:val="28"/>
          <w:szCs w:val="28"/>
        </w:rPr>
        <w:t xml:space="preserve"> tháng </w:t>
      </w:r>
      <w:r w:rsidR="00460182" w:rsidRPr="00BC1CD9">
        <w:rPr>
          <w:rFonts w:ascii="Times New Roman" w:hAnsi="Times New Roman" w:cs="Times New Roman"/>
          <w:i/>
          <w:sz w:val="28"/>
          <w:szCs w:val="28"/>
          <w:lang w:val="en-US"/>
        </w:rPr>
        <w:t>12</w:t>
      </w:r>
      <w:r w:rsidR="00460182" w:rsidRPr="00BC1CD9">
        <w:rPr>
          <w:rFonts w:ascii="Times New Roman" w:hAnsi="Times New Roman" w:cs="Times New Roman"/>
          <w:i/>
          <w:sz w:val="28"/>
          <w:szCs w:val="28"/>
        </w:rPr>
        <w:t xml:space="preserve"> năm 2017</w:t>
      </w:r>
    </w:p>
    <w:p w:rsidR="00460182" w:rsidRPr="00BC1CD9" w:rsidRDefault="00460182" w:rsidP="00CC38CB">
      <w:pPr>
        <w:pStyle w:val="Bodytext30"/>
        <w:shd w:val="clear" w:color="auto" w:fill="auto"/>
        <w:spacing w:before="0" w:after="0" w:line="360" w:lineRule="atLeast"/>
        <w:rPr>
          <w:sz w:val="28"/>
          <w:szCs w:val="28"/>
        </w:rPr>
      </w:pPr>
    </w:p>
    <w:p w:rsidR="00460182" w:rsidRPr="00BC1CD9" w:rsidRDefault="00460182" w:rsidP="00CC38CB">
      <w:pPr>
        <w:pStyle w:val="Bodytext40"/>
        <w:shd w:val="clear" w:color="auto" w:fill="auto"/>
        <w:spacing w:before="0" w:line="360" w:lineRule="atLeast"/>
        <w:ind w:right="100" w:firstLine="0"/>
        <w:rPr>
          <w:sz w:val="28"/>
          <w:szCs w:val="28"/>
        </w:rPr>
      </w:pPr>
      <w:r w:rsidRPr="00BC1CD9">
        <w:rPr>
          <w:sz w:val="28"/>
          <w:szCs w:val="28"/>
        </w:rPr>
        <w:t>QUYẾT ĐỊNH</w:t>
      </w:r>
    </w:p>
    <w:p w:rsidR="00460182" w:rsidRPr="00BC1CD9" w:rsidRDefault="00460182" w:rsidP="00CC38CB">
      <w:pPr>
        <w:pStyle w:val="Bodytext40"/>
        <w:shd w:val="clear" w:color="auto" w:fill="auto"/>
        <w:spacing w:before="0" w:line="360" w:lineRule="atLeast"/>
        <w:ind w:right="100" w:firstLine="0"/>
        <w:rPr>
          <w:sz w:val="28"/>
          <w:szCs w:val="28"/>
        </w:rPr>
      </w:pPr>
      <w:r w:rsidRPr="00BC1CD9">
        <w:rPr>
          <w:sz w:val="28"/>
          <w:szCs w:val="28"/>
        </w:rPr>
        <w:t xml:space="preserve">Ban hành </w:t>
      </w:r>
      <w:r w:rsidR="003C3E8D" w:rsidRPr="00BC1CD9">
        <w:rPr>
          <w:sz w:val="28"/>
          <w:szCs w:val="28"/>
        </w:rPr>
        <w:t xml:space="preserve">Quy chế </w:t>
      </w:r>
      <w:r w:rsidR="007B7EDD">
        <w:rPr>
          <w:sz w:val="28"/>
          <w:szCs w:val="28"/>
        </w:rPr>
        <w:t>V</w:t>
      </w:r>
      <w:r w:rsidRPr="00BC1CD9">
        <w:rPr>
          <w:sz w:val="28"/>
          <w:szCs w:val="28"/>
        </w:rPr>
        <w:t>ăn hoá công sở và Quy tắc ứng xử</w:t>
      </w:r>
      <w:r w:rsidRPr="00BC1CD9">
        <w:rPr>
          <w:sz w:val="28"/>
          <w:szCs w:val="28"/>
        </w:rPr>
        <w:br/>
        <w:t>c</w:t>
      </w:r>
      <w:r w:rsidR="00892373" w:rsidRPr="00BC1CD9">
        <w:rPr>
          <w:sz w:val="28"/>
          <w:szCs w:val="28"/>
        </w:rPr>
        <w:t>ủa Sở Công Thươn</w:t>
      </w:r>
      <w:r w:rsidR="003C3E8D" w:rsidRPr="00BC1CD9">
        <w:rPr>
          <w:sz w:val="28"/>
          <w:szCs w:val="28"/>
        </w:rPr>
        <w:t xml:space="preserve">g </w:t>
      </w:r>
      <w:r w:rsidRPr="00BC1CD9">
        <w:rPr>
          <w:sz w:val="28"/>
          <w:szCs w:val="28"/>
        </w:rPr>
        <w:t>Quảng Bình</w:t>
      </w:r>
    </w:p>
    <w:p w:rsidR="00460182" w:rsidRPr="00BC1CD9" w:rsidRDefault="00460182" w:rsidP="00CC38CB">
      <w:pPr>
        <w:pStyle w:val="Bodytext40"/>
        <w:shd w:val="clear" w:color="auto" w:fill="auto"/>
        <w:spacing w:before="0" w:line="360" w:lineRule="atLeast"/>
        <w:ind w:right="100" w:firstLine="0"/>
        <w:jc w:val="both"/>
        <w:rPr>
          <w:sz w:val="28"/>
          <w:szCs w:val="28"/>
        </w:rPr>
      </w:pPr>
    </w:p>
    <w:p w:rsidR="00460182" w:rsidRPr="00BC1CD9" w:rsidRDefault="00460182" w:rsidP="00CC38CB">
      <w:pPr>
        <w:pStyle w:val="Bodytext40"/>
        <w:shd w:val="clear" w:color="auto" w:fill="auto"/>
        <w:spacing w:before="0" w:line="360" w:lineRule="atLeast"/>
        <w:ind w:right="100" w:firstLine="0"/>
        <w:rPr>
          <w:sz w:val="28"/>
          <w:szCs w:val="28"/>
        </w:rPr>
      </w:pPr>
      <w:r w:rsidRPr="00BC1CD9">
        <w:rPr>
          <w:sz w:val="28"/>
          <w:szCs w:val="28"/>
        </w:rPr>
        <w:t>GIÁM ĐỐC SỞ</w:t>
      </w:r>
      <w:r w:rsidR="003C3E8D" w:rsidRPr="00BC1CD9">
        <w:rPr>
          <w:sz w:val="28"/>
          <w:szCs w:val="28"/>
        </w:rPr>
        <w:t xml:space="preserve"> CÔNG THƯƠNG</w:t>
      </w:r>
      <w:r w:rsidRPr="00BC1CD9">
        <w:rPr>
          <w:sz w:val="28"/>
          <w:szCs w:val="28"/>
        </w:rPr>
        <w:t xml:space="preserve"> QUẢNG BÌNH</w:t>
      </w:r>
    </w:p>
    <w:p w:rsidR="00460182" w:rsidRPr="00BC1CD9" w:rsidRDefault="00460182" w:rsidP="00CC38CB">
      <w:pPr>
        <w:pStyle w:val="Bodytext40"/>
        <w:shd w:val="clear" w:color="auto" w:fill="auto"/>
        <w:spacing w:before="0" w:line="360" w:lineRule="atLeast"/>
        <w:ind w:right="100" w:firstLine="0"/>
        <w:jc w:val="both"/>
        <w:rPr>
          <w:sz w:val="28"/>
          <w:szCs w:val="28"/>
        </w:rPr>
      </w:pPr>
    </w:p>
    <w:p w:rsidR="00460182" w:rsidRPr="00BC1CD9" w:rsidRDefault="007B7EDD" w:rsidP="00CC38CB">
      <w:pPr>
        <w:pStyle w:val="Bodytext20"/>
        <w:shd w:val="clear" w:color="auto" w:fill="auto"/>
        <w:tabs>
          <w:tab w:val="left" w:pos="6586"/>
        </w:tabs>
        <w:spacing w:after="0" w:line="300" w:lineRule="atLeast"/>
        <w:ind w:firstLine="499"/>
        <w:jc w:val="both"/>
        <w:rPr>
          <w:sz w:val="28"/>
          <w:szCs w:val="28"/>
        </w:rPr>
      </w:pPr>
      <w:r>
        <w:rPr>
          <w:sz w:val="28"/>
          <w:szCs w:val="28"/>
        </w:rPr>
        <w:t xml:space="preserve">     </w:t>
      </w:r>
      <w:r w:rsidR="00460182" w:rsidRPr="00BC1CD9">
        <w:rPr>
          <w:sz w:val="28"/>
          <w:szCs w:val="28"/>
        </w:rPr>
        <w:t>Căn cứ Quyết định số 129/2007/QĐ-TTg ngày 02</w:t>
      </w:r>
      <w:r w:rsidR="003C3E8D" w:rsidRPr="00BC1CD9">
        <w:rPr>
          <w:sz w:val="28"/>
          <w:szCs w:val="28"/>
        </w:rPr>
        <w:t>/</w:t>
      </w:r>
      <w:r w:rsidR="00460182" w:rsidRPr="00BC1CD9">
        <w:rPr>
          <w:sz w:val="28"/>
          <w:szCs w:val="28"/>
        </w:rPr>
        <w:t>8</w:t>
      </w:r>
      <w:r w:rsidR="003C3E8D" w:rsidRPr="00BC1CD9">
        <w:rPr>
          <w:sz w:val="28"/>
          <w:szCs w:val="28"/>
        </w:rPr>
        <w:t>/</w:t>
      </w:r>
      <w:r w:rsidR="00460182" w:rsidRPr="00BC1CD9">
        <w:rPr>
          <w:sz w:val="28"/>
          <w:szCs w:val="28"/>
        </w:rPr>
        <w:t>200</w:t>
      </w:r>
      <w:r w:rsidR="00CC38CB">
        <w:rPr>
          <w:sz w:val="28"/>
          <w:szCs w:val="28"/>
        </w:rPr>
        <w:t>7 của Thủ tướ</w:t>
      </w:r>
      <w:r w:rsidR="00460182" w:rsidRPr="00BC1CD9">
        <w:rPr>
          <w:sz w:val="28"/>
          <w:szCs w:val="28"/>
        </w:rPr>
        <w:t>ng Chính phủ v</w:t>
      </w:r>
      <w:r w:rsidR="003C3E8D" w:rsidRPr="00BC1CD9">
        <w:rPr>
          <w:sz w:val="28"/>
          <w:szCs w:val="28"/>
        </w:rPr>
        <w:t>ề</w:t>
      </w:r>
      <w:r w:rsidR="00460182" w:rsidRPr="00BC1CD9">
        <w:rPr>
          <w:sz w:val="28"/>
          <w:szCs w:val="28"/>
        </w:rPr>
        <w:t xml:space="preserve"> ban hành Quy chế văn hoá công sở tại cá</w:t>
      </w:r>
      <w:r w:rsidR="003C3E8D" w:rsidRPr="00BC1CD9">
        <w:rPr>
          <w:sz w:val="28"/>
          <w:szCs w:val="28"/>
        </w:rPr>
        <w:t>c cơ quan hành chính nhà nước;</w:t>
      </w:r>
      <w:r w:rsidR="003C3E8D" w:rsidRPr="00BC1CD9">
        <w:rPr>
          <w:sz w:val="28"/>
          <w:szCs w:val="28"/>
        </w:rPr>
        <w:tab/>
      </w:r>
    </w:p>
    <w:p w:rsidR="00460182" w:rsidRPr="00BC1CD9" w:rsidRDefault="007B7EDD" w:rsidP="00CC38CB">
      <w:pPr>
        <w:pStyle w:val="Bodytext20"/>
        <w:shd w:val="clear" w:color="auto" w:fill="auto"/>
        <w:spacing w:after="0" w:line="300" w:lineRule="atLeast"/>
        <w:ind w:firstLine="499"/>
        <w:jc w:val="both"/>
        <w:rPr>
          <w:sz w:val="28"/>
          <w:szCs w:val="28"/>
        </w:rPr>
      </w:pPr>
      <w:r>
        <w:rPr>
          <w:sz w:val="28"/>
          <w:szCs w:val="28"/>
        </w:rPr>
        <w:t xml:space="preserve">     </w:t>
      </w:r>
      <w:r w:rsidR="00460182" w:rsidRPr="00BC1CD9">
        <w:rPr>
          <w:sz w:val="28"/>
          <w:szCs w:val="28"/>
        </w:rPr>
        <w:t>Căn cứ Quyết định số 03/2007/QĐ-BNV ngày 26</w:t>
      </w:r>
      <w:r w:rsidR="003C3E8D" w:rsidRPr="00BC1CD9">
        <w:rPr>
          <w:sz w:val="28"/>
          <w:szCs w:val="28"/>
        </w:rPr>
        <w:t>/</w:t>
      </w:r>
      <w:r w:rsidR="00460182" w:rsidRPr="00BC1CD9">
        <w:rPr>
          <w:sz w:val="28"/>
          <w:szCs w:val="28"/>
        </w:rPr>
        <w:t>02</w:t>
      </w:r>
      <w:r w:rsidR="003C3E8D" w:rsidRPr="00BC1CD9">
        <w:rPr>
          <w:sz w:val="28"/>
          <w:szCs w:val="28"/>
        </w:rPr>
        <w:t>/</w:t>
      </w:r>
      <w:r w:rsidR="00460182" w:rsidRPr="00BC1CD9">
        <w:rPr>
          <w:sz w:val="28"/>
          <w:szCs w:val="28"/>
        </w:rPr>
        <w:t>2007 của Bộ trưởng Bộ Nội vụ về Quy tắc ứng xử của cán b</w:t>
      </w:r>
      <w:r w:rsidR="003C3E8D" w:rsidRPr="00BC1CD9">
        <w:rPr>
          <w:sz w:val="28"/>
          <w:szCs w:val="28"/>
        </w:rPr>
        <w:t>ộ</w:t>
      </w:r>
      <w:r w:rsidR="00460182" w:rsidRPr="00BC1CD9">
        <w:rPr>
          <w:sz w:val="28"/>
          <w:szCs w:val="28"/>
        </w:rPr>
        <w:t>, công chức, viên chức làm việc trong bộ máy chính quyền địa phương;</w:t>
      </w:r>
    </w:p>
    <w:p w:rsidR="00C82724" w:rsidRPr="00BC1CD9" w:rsidRDefault="007B7EDD" w:rsidP="00CC38CB">
      <w:pPr>
        <w:pStyle w:val="BodyTextIndent"/>
        <w:spacing w:line="300" w:lineRule="atLeast"/>
        <w:ind w:firstLine="499"/>
        <w:rPr>
          <w:iCs w:val="0"/>
          <w:color w:val="000000" w:themeColor="text1"/>
          <w:szCs w:val="28"/>
        </w:rPr>
      </w:pPr>
      <w:r>
        <w:rPr>
          <w:color w:val="000000" w:themeColor="text1"/>
          <w:szCs w:val="28"/>
        </w:rPr>
        <w:t xml:space="preserve">    </w:t>
      </w:r>
      <w:r w:rsidR="00C82724" w:rsidRPr="00BC1CD9">
        <w:rPr>
          <w:color w:val="000000" w:themeColor="text1"/>
          <w:szCs w:val="28"/>
        </w:rPr>
        <w:t>Căn cứ Quyết định số 07/2016/QĐ-UBND ngày 09/5/2016 của UBND tỉnh Quảng Bình quy định chức năng, nhiệm vụ, quyền hạn và cơ cấu tổ chức Sở Công Thương Quảng Bình;</w:t>
      </w:r>
    </w:p>
    <w:p w:rsidR="00460182" w:rsidRPr="00BC1CD9" w:rsidRDefault="00F3605D" w:rsidP="00C0343E">
      <w:pPr>
        <w:pStyle w:val="Bodytext20"/>
        <w:shd w:val="clear" w:color="auto" w:fill="auto"/>
        <w:spacing w:after="0" w:line="420" w:lineRule="atLeast"/>
        <w:ind w:firstLine="500"/>
        <w:jc w:val="both"/>
        <w:rPr>
          <w:sz w:val="28"/>
          <w:szCs w:val="28"/>
        </w:rPr>
      </w:pPr>
      <w:r>
        <w:rPr>
          <w:sz w:val="28"/>
          <w:szCs w:val="28"/>
        </w:rPr>
        <w:t xml:space="preserve">    </w:t>
      </w:r>
      <w:r w:rsidR="002A4FC6" w:rsidRPr="00BC1CD9">
        <w:rPr>
          <w:sz w:val="28"/>
          <w:szCs w:val="28"/>
        </w:rPr>
        <w:fldChar w:fldCharType="begin"/>
      </w:r>
      <w:r w:rsidR="00460182" w:rsidRPr="00BC1CD9">
        <w:rPr>
          <w:sz w:val="28"/>
          <w:szCs w:val="28"/>
        </w:rPr>
        <w:instrText xml:space="preserve"> TOC \o "1-5" \h \z </w:instrText>
      </w:r>
      <w:r w:rsidR="002A4FC6" w:rsidRPr="00BC1CD9">
        <w:rPr>
          <w:sz w:val="28"/>
          <w:szCs w:val="28"/>
        </w:rPr>
        <w:fldChar w:fldCharType="separate"/>
      </w:r>
      <w:r w:rsidR="00460182" w:rsidRPr="00BC1CD9">
        <w:rPr>
          <w:sz w:val="28"/>
          <w:szCs w:val="28"/>
        </w:rPr>
        <w:t>Theo đề nghị của Chánh Văn p</w:t>
      </w:r>
      <w:r w:rsidR="00C82724" w:rsidRPr="00BC1CD9">
        <w:rPr>
          <w:sz w:val="28"/>
          <w:szCs w:val="28"/>
        </w:rPr>
        <w:t>hòng Sở</w:t>
      </w:r>
      <w:r w:rsidR="00460182" w:rsidRPr="00BC1CD9">
        <w:rPr>
          <w:sz w:val="28"/>
          <w:szCs w:val="28"/>
        </w:rPr>
        <w:t>,</w:t>
      </w:r>
      <w:r w:rsidR="00460182" w:rsidRPr="00BC1CD9">
        <w:rPr>
          <w:sz w:val="28"/>
          <w:szCs w:val="28"/>
        </w:rPr>
        <w:tab/>
      </w:r>
    </w:p>
    <w:p w:rsidR="00C82724" w:rsidRPr="00BC1CD9" w:rsidRDefault="00C82724" w:rsidP="00C0343E">
      <w:pPr>
        <w:pStyle w:val="Bodytext20"/>
        <w:shd w:val="clear" w:color="auto" w:fill="auto"/>
        <w:spacing w:after="0" w:line="420" w:lineRule="atLeast"/>
        <w:ind w:firstLine="500"/>
        <w:jc w:val="both"/>
        <w:rPr>
          <w:sz w:val="28"/>
          <w:szCs w:val="28"/>
        </w:rPr>
      </w:pPr>
    </w:p>
    <w:p w:rsidR="003C3E8D" w:rsidRPr="00BC1CD9" w:rsidRDefault="00460182" w:rsidP="00C0343E">
      <w:pPr>
        <w:pStyle w:val="Tableofcontents20"/>
        <w:shd w:val="clear" w:color="auto" w:fill="auto"/>
        <w:tabs>
          <w:tab w:val="center" w:pos="6276"/>
        </w:tabs>
        <w:spacing w:before="0" w:after="0" w:line="420" w:lineRule="atLeast"/>
        <w:ind w:left="3481"/>
        <w:jc w:val="both"/>
        <w:rPr>
          <w:sz w:val="28"/>
          <w:szCs w:val="28"/>
        </w:rPr>
      </w:pPr>
      <w:r w:rsidRPr="00BC1CD9">
        <w:rPr>
          <w:sz w:val="28"/>
          <w:szCs w:val="28"/>
        </w:rPr>
        <w:t>QUYẾT ĐỊNH:</w:t>
      </w:r>
    </w:p>
    <w:p w:rsidR="00460182" w:rsidRPr="00BC1CD9" w:rsidRDefault="00C82724" w:rsidP="00C0343E">
      <w:pPr>
        <w:pStyle w:val="Tableofcontents20"/>
        <w:shd w:val="clear" w:color="auto" w:fill="auto"/>
        <w:tabs>
          <w:tab w:val="center" w:pos="6276"/>
        </w:tabs>
        <w:spacing w:before="0" w:after="0" w:line="420" w:lineRule="atLeast"/>
        <w:ind w:left="3481"/>
        <w:jc w:val="both"/>
        <w:rPr>
          <w:sz w:val="28"/>
          <w:szCs w:val="28"/>
        </w:rPr>
      </w:pPr>
      <w:r w:rsidRPr="00BC1CD9">
        <w:rPr>
          <w:sz w:val="28"/>
          <w:szCs w:val="28"/>
        </w:rPr>
        <w:tab/>
      </w:r>
    </w:p>
    <w:p w:rsidR="00460182" w:rsidRPr="00BC1CD9" w:rsidRDefault="00460182" w:rsidP="00C0343E">
      <w:pPr>
        <w:pStyle w:val="Tableofcontents0"/>
        <w:shd w:val="clear" w:color="auto" w:fill="auto"/>
        <w:tabs>
          <w:tab w:val="left" w:pos="5582"/>
          <w:tab w:val="right" w:pos="9518"/>
        </w:tabs>
        <w:spacing w:before="0" w:after="0" w:line="420" w:lineRule="atLeast"/>
        <w:ind w:firstLine="800"/>
        <w:rPr>
          <w:sz w:val="28"/>
          <w:szCs w:val="28"/>
        </w:rPr>
      </w:pPr>
      <w:r w:rsidRPr="00BC1CD9">
        <w:rPr>
          <w:rStyle w:val="TableofcontentsBold"/>
          <w:sz w:val="28"/>
          <w:szCs w:val="28"/>
        </w:rPr>
        <w:t>Đi</w:t>
      </w:r>
      <w:r w:rsidR="00796EF1" w:rsidRPr="00BC1CD9">
        <w:rPr>
          <w:rStyle w:val="TableofcontentsBold"/>
          <w:sz w:val="28"/>
          <w:szCs w:val="28"/>
          <w:lang w:val="en-US"/>
        </w:rPr>
        <w:t>ề</w:t>
      </w:r>
      <w:r w:rsidRPr="00BC1CD9">
        <w:rPr>
          <w:rStyle w:val="TableofcontentsBold"/>
          <w:sz w:val="28"/>
          <w:szCs w:val="28"/>
        </w:rPr>
        <w:t xml:space="preserve">u </w:t>
      </w:r>
      <w:r w:rsidRPr="00BC1CD9">
        <w:rPr>
          <w:b/>
          <w:sz w:val="28"/>
          <w:szCs w:val="28"/>
        </w:rPr>
        <w:t>1.</w:t>
      </w:r>
      <w:r w:rsidRPr="00BC1CD9">
        <w:rPr>
          <w:sz w:val="28"/>
          <w:szCs w:val="28"/>
        </w:rPr>
        <w:t xml:space="preserve"> Ban hành kèm theo </w:t>
      </w:r>
      <w:r w:rsidR="001306D5">
        <w:rPr>
          <w:sz w:val="28"/>
          <w:szCs w:val="28"/>
        </w:rPr>
        <w:t>Q</w:t>
      </w:r>
      <w:r w:rsidRPr="00BC1CD9">
        <w:rPr>
          <w:sz w:val="28"/>
          <w:szCs w:val="28"/>
        </w:rPr>
        <w:t xml:space="preserve">uyết định này Quy chế </w:t>
      </w:r>
      <w:r w:rsidR="001306D5">
        <w:rPr>
          <w:sz w:val="28"/>
          <w:szCs w:val="28"/>
        </w:rPr>
        <w:t>v</w:t>
      </w:r>
      <w:r w:rsidR="00F3605D">
        <w:rPr>
          <w:sz w:val="28"/>
          <w:szCs w:val="28"/>
        </w:rPr>
        <w:t>ăn hoá công sở và Q</w:t>
      </w:r>
      <w:r w:rsidRPr="00BC1CD9">
        <w:rPr>
          <w:sz w:val="28"/>
          <w:szCs w:val="28"/>
        </w:rPr>
        <w:t>uy t</w:t>
      </w:r>
      <w:r w:rsidR="003C3E8D" w:rsidRPr="00BC1CD9">
        <w:rPr>
          <w:sz w:val="28"/>
          <w:szCs w:val="28"/>
        </w:rPr>
        <w:t>ắ</w:t>
      </w:r>
      <w:r w:rsidRPr="00BC1CD9">
        <w:rPr>
          <w:sz w:val="28"/>
          <w:szCs w:val="28"/>
        </w:rPr>
        <w:t>c ứng xử</w:t>
      </w:r>
      <w:r w:rsidR="001306D5">
        <w:rPr>
          <w:sz w:val="28"/>
          <w:szCs w:val="28"/>
        </w:rPr>
        <w:t xml:space="preserve"> của</w:t>
      </w:r>
      <w:r w:rsidRPr="00BC1CD9">
        <w:rPr>
          <w:sz w:val="28"/>
          <w:szCs w:val="28"/>
        </w:rPr>
        <w:t xml:space="preserve"> Sở</w:t>
      </w:r>
      <w:r w:rsidR="003C3E8D" w:rsidRPr="00BC1CD9">
        <w:rPr>
          <w:sz w:val="28"/>
          <w:szCs w:val="28"/>
        </w:rPr>
        <w:t xml:space="preserve"> Công Thương</w:t>
      </w:r>
      <w:r w:rsidR="00F3605D">
        <w:rPr>
          <w:sz w:val="28"/>
          <w:szCs w:val="28"/>
        </w:rPr>
        <w:t>.</w:t>
      </w:r>
      <w:r w:rsidR="00F3605D">
        <w:rPr>
          <w:sz w:val="28"/>
          <w:szCs w:val="28"/>
        </w:rPr>
        <w:tab/>
      </w:r>
      <w:r w:rsidR="00F3605D">
        <w:rPr>
          <w:sz w:val="28"/>
          <w:szCs w:val="28"/>
        </w:rPr>
        <w:tab/>
      </w:r>
    </w:p>
    <w:p w:rsidR="00460182" w:rsidRPr="00BC1CD9" w:rsidRDefault="00796EF1" w:rsidP="00C0343E">
      <w:pPr>
        <w:pStyle w:val="Tableofcontents0"/>
        <w:shd w:val="clear" w:color="auto" w:fill="auto"/>
        <w:spacing w:before="0" w:after="0" w:line="420" w:lineRule="atLeast"/>
        <w:ind w:firstLine="800"/>
        <w:rPr>
          <w:sz w:val="28"/>
          <w:szCs w:val="28"/>
        </w:rPr>
      </w:pPr>
      <w:r w:rsidRPr="00BC1CD9">
        <w:rPr>
          <w:rStyle w:val="TableofcontentsBold"/>
          <w:sz w:val="28"/>
          <w:szCs w:val="28"/>
        </w:rPr>
        <w:t>Đi</w:t>
      </w:r>
      <w:r w:rsidRPr="00BC1CD9">
        <w:rPr>
          <w:rStyle w:val="TableofcontentsBold"/>
          <w:sz w:val="28"/>
          <w:szCs w:val="28"/>
          <w:lang w:val="en-US"/>
        </w:rPr>
        <w:t>ề</w:t>
      </w:r>
      <w:r w:rsidR="00460182" w:rsidRPr="00BC1CD9">
        <w:rPr>
          <w:rStyle w:val="TableofcontentsBold"/>
          <w:sz w:val="28"/>
          <w:szCs w:val="28"/>
        </w:rPr>
        <w:t xml:space="preserve">u </w:t>
      </w:r>
      <w:r w:rsidR="00460182" w:rsidRPr="00BC1CD9">
        <w:rPr>
          <w:b/>
          <w:sz w:val="28"/>
          <w:szCs w:val="28"/>
        </w:rPr>
        <w:t>2.</w:t>
      </w:r>
      <w:r w:rsidR="00460182" w:rsidRPr="00BC1CD9">
        <w:rPr>
          <w:sz w:val="28"/>
          <w:szCs w:val="28"/>
        </w:rPr>
        <w:t xml:space="preserve"> Quyết định này c</w:t>
      </w:r>
      <w:r w:rsidR="003C3E8D" w:rsidRPr="00BC1CD9">
        <w:rPr>
          <w:sz w:val="28"/>
          <w:szCs w:val="28"/>
        </w:rPr>
        <w:t>ó hiệu</w:t>
      </w:r>
      <w:r w:rsidR="00460182" w:rsidRPr="00BC1CD9">
        <w:rPr>
          <w:sz w:val="28"/>
          <w:szCs w:val="28"/>
        </w:rPr>
        <w:t xml:space="preserve"> lực kể từ ngày </w:t>
      </w:r>
      <w:r w:rsidR="0038487E">
        <w:rPr>
          <w:sz w:val="28"/>
          <w:szCs w:val="28"/>
        </w:rPr>
        <w:t>01/01/2018</w:t>
      </w:r>
      <w:r w:rsidR="00460182" w:rsidRPr="00BC1CD9">
        <w:rPr>
          <w:sz w:val="28"/>
          <w:szCs w:val="28"/>
        </w:rPr>
        <w:t>, các quy định trước đây trái với Quyết định này đều bị bãi bỏ.</w:t>
      </w:r>
      <w:r w:rsidR="002A4FC6" w:rsidRPr="00BC1CD9">
        <w:rPr>
          <w:sz w:val="28"/>
          <w:szCs w:val="28"/>
        </w:rPr>
        <w:fldChar w:fldCharType="end"/>
      </w:r>
    </w:p>
    <w:p w:rsidR="003C3E8D" w:rsidRPr="00C0343E" w:rsidRDefault="003C3E8D" w:rsidP="00C0343E">
      <w:pPr>
        <w:spacing w:line="420" w:lineRule="atLeast"/>
        <w:ind w:firstLine="720"/>
        <w:jc w:val="both"/>
        <w:rPr>
          <w:rFonts w:ascii="Times New Roman" w:hAnsi="Times New Roman" w:cs="Times New Roman"/>
          <w:color w:val="000000" w:themeColor="text1"/>
          <w:sz w:val="28"/>
          <w:szCs w:val="28"/>
        </w:rPr>
      </w:pPr>
      <w:r w:rsidRPr="00C0343E">
        <w:rPr>
          <w:rFonts w:ascii="Times New Roman" w:hAnsi="Times New Roman" w:cs="Times New Roman"/>
          <w:b/>
          <w:color w:val="000000" w:themeColor="text1"/>
          <w:sz w:val="28"/>
          <w:szCs w:val="28"/>
        </w:rPr>
        <w:t>Đi</w:t>
      </w:r>
      <w:r w:rsidR="00796EF1" w:rsidRPr="00C0343E">
        <w:rPr>
          <w:rFonts w:ascii="Times New Roman" w:hAnsi="Times New Roman" w:cs="Times New Roman"/>
          <w:b/>
          <w:color w:val="000000" w:themeColor="text1"/>
          <w:sz w:val="28"/>
          <w:szCs w:val="28"/>
          <w:lang w:val="en-US"/>
        </w:rPr>
        <w:t>ề</w:t>
      </w:r>
      <w:r w:rsidRPr="00C0343E">
        <w:rPr>
          <w:rFonts w:ascii="Times New Roman" w:hAnsi="Times New Roman" w:cs="Times New Roman"/>
          <w:b/>
          <w:color w:val="000000" w:themeColor="text1"/>
          <w:sz w:val="28"/>
          <w:szCs w:val="28"/>
        </w:rPr>
        <w:t>u 3</w:t>
      </w:r>
      <w:r w:rsidR="00C0343E" w:rsidRPr="00C0343E">
        <w:rPr>
          <w:rFonts w:ascii="Times New Roman" w:hAnsi="Times New Roman" w:cs="Times New Roman"/>
          <w:b/>
          <w:sz w:val="28"/>
          <w:szCs w:val="28"/>
        </w:rPr>
        <w:t>.</w:t>
      </w:r>
      <w:r w:rsidR="00C0343E">
        <w:rPr>
          <w:rFonts w:ascii="Times New Roman" w:hAnsi="Times New Roman" w:cs="Times New Roman"/>
          <w:sz w:val="28"/>
          <w:szCs w:val="28"/>
          <w:lang w:val="en-US"/>
        </w:rPr>
        <w:t xml:space="preserve"> </w:t>
      </w:r>
      <w:r w:rsidR="00C0343E" w:rsidRPr="00C0343E">
        <w:rPr>
          <w:rFonts w:ascii="Times New Roman" w:hAnsi="Times New Roman" w:cs="Times New Roman"/>
          <w:sz w:val="28"/>
          <w:szCs w:val="28"/>
        </w:rPr>
        <w:t>Chánh Văn phòng Sở, Trưởng phòng các phòng, ban, đơn vị</w:t>
      </w:r>
      <w:r w:rsidR="00C0343E">
        <w:rPr>
          <w:rFonts w:ascii="Times New Roman" w:hAnsi="Times New Roman" w:cs="Times New Roman"/>
          <w:sz w:val="28"/>
          <w:szCs w:val="28"/>
          <w:lang w:val="en-US"/>
        </w:rPr>
        <w:t xml:space="preserve"> </w:t>
      </w:r>
      <w:r w:rsidR="000109BC">
        <w:rPr>
          <w:rFonts w:ascii="Times New Roman" w:hAnsi="Times New Roman" w:cs="Times New Roman"/>
          <w:sz w:val="28"/>
          <w:szCs w:val="28"/>
          <w:lang w:val="en-US"/>
        </w:rPr>
        <w:t xml:space="preserve">trực </w:t>
      </w:r>
      <w:r w:rsidR="00C0343E">
        <w:rPr>
          <w:rFonts w:ascii="Times New Roman" w:hAnsi="Times New Roman" w:cs="Times New Roman"/>
          <w:sz w:val="28"/>
          <w:szCs w:val="28"/>
          <w:lang w:val="en-US"/>
        </w:rPr>
        <w:t>thuộc</w:t>
      </w:r>
      <w:r w:rsidR="000109BC">
        <w:rPr>
          <w:rFonts w:ascii="Times New Roman" w:hAnsi="Times New Roman" w:cs="Times New Roman"/>
          <w:sz w:val="28"/>
          <w:szCs w:val="28"/>
          <w:lang w:val="en-US"/>
        </w:rPr>
        <w:t xml:space="preserve"> và công chức, viên chức, người lao động Sở</w:t>
      </w:r>
      <w:r w:rsidR="00C0343E" w:rsidRPr="00C0343E">
        <w:rPr>
          <w:rFonts w:ascii="Times New Roman" w:hAnsi="Times New Roman" w:cs="Times New Roman"/>
          <w:color w:val="000000" w:themeColor="text1"/>
          <w:sz w:val="28"/>
          <w:szCs w:val="28"/>
        </w:rPr>
        <w:t xml:space="preserve"> Công Thương</w:t>
      </w:r>
      <w:r w:rsidR="000109BC">
        <w:rPr>
          <w:rFonts w:ascii="Times New Roman" w:hAnsi="Times New Roman" w:cs="Times New Roman"/>
          <w:color w:val="000000" w:themeColor="text1"/>
          <w:sz w:val="28"/>
          <w:szCs w:val="28"/>
          <w:lang w:val="en-US"/>
        </w:rPr>
        <w:t xml:space="preserve"> chịu</w:t>
      </w:r>
      <w:r w:rsidR="000109BC">
        <w:rPr>
          <w:rFonts w:ascii="Times New Roman" w:hAnsi="Times New Roman" w:cs="Times New Roman"/>
          <w:color w:val="000000" w:themeColor="text1"/>
          <w:sz w:val="28"/>
          <w:szCs w:val="28"/>
        </w:rPr>
        <w:t xml:space="preserve"> </w:t>
      </w:r>
      <w:r w:rsidRPr="00C0343E">
        <w:rPr>
          <w:rFonts w:ascii="Times New Roman" w:hAnsi="Times New Roman" w:cs="Times New Roman"/>
          <w:color w:val="000000" w:themeColor="text1"/>
          <w:sz w:val="28"/>
          <w:szCs w:val="28"/>
        </w:rPr>
        <w:t xml:space="preserve">trách nhiệm thi hành Quyết định này./. </w:t>
      </w:r>
    </w:p>
    <w:p w:rsidR="003C3E8D" w:rsidRPr="00C0343E" w:rsidRDefault="003C3E8D" w:rsidP="00CC38CB">
      <w:pPr>
        <w:spacing w:line="360" w:lineRule="atLeast"/>
        <w:jc w:val="both"/>
        <w:rPr>
          <w:rFonts w:ascii="Times New Roman" w:hAnsi="Times New Roman" w:cs="Times New Roman"/>
          <w:b/>
          <w:color w:val="000000" w:themeColor="text1"/>
          <w:sz w:val="28"/>
          <w:szCs w:val="28"/>
        </w:rPr>
      </w:pPr>
    </w:p>
    <w:p w:rsidR="003C3E8D" w:rsidRPr="00BC1CD9" w:rsidRDefault="003C3E8D" w:rsidP="00CC38CB">
      <w:pPr>
        <w:spacing w:line="300" w:lineRule="atLeast"/>
        <w:jc w:val="both"/>
        <w:rPr>
          <w:rFonts w:ascii="Times New Roman" w:hAnsi="Times New Roman" w:cs="Times New Roman"/>
          <w:b/>
          <w:color w:val="000000" w:themeColor="text1"/>
          <w:sz w:val="28"/>
          <w:szCs w:val="28"/>
        </w:rPr>
      </w:pPr>
      <w:r w:rsidRPr="001306D5">
        <w:rPr>
          <w:rFonts w:ascii="Times New Roman" w:hAnsi="Times New Roman" w:cs="Times New Roman"/>
          <w:b/>
          <w:i/>
          <w:color w:val="000000" w:themeColor="text1"/>
        </w:rPr>
        <w:t xml:space="preserve">Nơi nhận:      </w:t>
      </w:r>
      <w:r w:rsidRPr="001306D5">
        <w:rPr>
          <w:rFonts w:ascii="Times New Roman" w:hAnsi="Times New Roman" w:cs="Times New Roman"/>
          <w:b/>
          <w:color w:val="000000" w:themeColor="text1"/>
        </w:rPr>
        <w:t xml:space="preserve">                                 </w:t>
      </w:r>
      <w:r w:rsidR="001306D5" w:rsidRPr="001306D5">
        <w:rPr>
          <w:rFonts w:ascii="Times New Roman" w:hAnsi="Times New Roman" w:cs="Times New Roman"/>
          <w:b/>
          <w:color w:val="000000" w:themeColor="text1"/>
        </w:rPr>
        <w:t xml:space="preserve">                            </w:t>
      </w:r>
      <w:r w:rsidR="001306D5">
        <w:rPr>
          <w:rFonts w:ascii="Times New Roman" w:hAnsi="Times New Roman" w:cs="Times New Roman"/>
          <w:b/>
          <w:color w:val="000000" w:themeColor="text1"/>
          <w:lang w:val="en-US"/>
        </w:rPr>
        <w:t xml:space="preserve">                   </w:t>
      </w:r>
      <w:r w:rsidR="001306D5" w:rsidRPr="001306D5">
        <w:rPr>
          <w:rFonts w:ascii="Times New Roman" w:hAnsi="Times New Roman" w:cs="Times New Roman"/>
          <w:b/>
          <w:color w:val="000000" w:themeColor="text1"/>
        </w:rPr>
        <w:t xml:space="preserve"> </w:t>
      </w:r>
      <w:r w:rsidRPr="00BC1CD9">
        <w:rPr>
          <w:rFonts w:ascii="Times New Roman" w:hAnsi="Times New Roman" w:cs="Times New Roman"/>
          <w:b/>
          <w:color w:val="000000" w:themeColor="text1"/>
          <w:sz w:val="28"/>
          <w:szCs w:val="28"/>
        </w:rPr>
        <w:t xml:space="preserve">GIÁM ĐỐC </w:t>
      </w:r>
    </w:p>
    <w:p w:rsidR="003C3E8D" w:rsidRPr="001306D5" w:rsidRDefault="003C3E8D" w:rsidP="00CC38CB">
      <w:pPr>
        <w:spacing w:line="300" w:lineRule="atLeast"/>
        <w:jc w:val="both"/>
        <w:rPr>
          <w:rFonts w:ascii="Times New Roman" w:hAnsi="Times New Roman" w:cs="Times New Roman"/>
          <w:color w:val="000000" w:themeColor="text1"/>
          <w:sz w:val="22"/>
          <w:szCs w:val="22"/>
        </w:rPr>
      </w:pPr>
      <w:r w:rsidRPr="001306D5">
        <w:rPr>
          <w:rFonts w:ascii="Times New Roman" w:hAnsi="Times New Roman" w:cs="Times New Roman"/>
          <w:color w:val="000000" w:themeColor="text1"/>
          <w:sz w:val="22"/>
          <w:szCs w:val="22"/>
        </w:rPr>
        <w:t>- Như điều 3;</w:t>
      </w:r>
    </w:p>
    <w:p w:rsidR="003C3E8D" w:rsidRDefault="003C3E8D" w:rsidP="00CC38CB">
      <w:pPr>
        <w:spacing w:line="300" w:lineRule="atLeast"/>
        <w:jc w:val="both"/>
        <w:rPr>
          <w:rFonts w:ascii="Times New Roman" w:hAnsi="Times New Roman" w:cs="Times New Roman"/>
          <w:color w:val="000000" w:themeColor="text1"/>
          <w:sz w:val="22"/>
          <w:szCs w:val="22"/>
          <w:lang w:val="en-US"/>
        </w:rPr>
      </w:pPr>
      <w:r w:rsidRPr="001306D5">
        <w:rPr>
          <w:rFonts w:ascii="Times New Roman" w:hAnsi="Times New Roman" w:cs="Times New Roman"/>
          <w:color w:val="000000" w:themeColor="text1"/>
          <w:sz w:val="22"/>
          <w:szCs w:val="22"/>
        </w:rPr>
        <w:t xml:space="preserve">- Lãnh đạo Sở; </w:t>
      </w:r>
    </w:p>
    <w:p w:rsidR="0038487E" w:rsidRDefault="00463AC4" w:rsidP="00C327E8">
      <w:pPr>
        <w:spacing w:line="300" w:lineRule="atLeast"/>
        <w:jc w:val="both"/>
        <w:rPr>
          <w:rFonts w:ascii="Times New Roman" w:hAnsi="Times New Roman" w:cs="Times New Roman"/>
          <w:b/>
          <w:color w:val="000000" w:themeColor="text1"/>
          <w:sz w:val="28"/>
          <w:szCs w:val="28"/>
          <w:lang w:val="en-US"/>
        </w:rPr>
      </w:pPr>
      <w:r>
        <w:rPr>
          <w:rFonts w:ascii="Times New Roman" w:hAnsi="Times New Roman" w:cs="Times New Roman"/>
          <w:color w:val="000000" w:themeColor="text1"/>
          <w:sz w:val="22"/>
          <w:szCs w:val="22"/>
          <w:lang w:val="en-US"/>
        </w:rPr>
        <w:t>- Công đoàn ngành CT;</w:t>
      </w:r>
      <w:r w:rsidR="00C327E8" w:rsidRPr="00BC1CD9">
        <w:rPr>
          <w:rFonts w:ascii="Times New Roman" w:hAnsi="Times New Roman" w:cs="Times New Roman"/>
          <w:b/>
          <w:color w:val="000000" w:themeColor="text1"/>
          <w:sz w:val="28"/>
          <w:szCs w:val="28"/>
          <w:lang w:val="en-US"/>
        </w:rPr>
        <w:t xml:space="preserve">   </w:t>
      </w:r>
    </w:p>
    <w:p w:rsidR="0038487E" w:rsidRPr="0038487E" w:rsidRDefault="0038487E" w:rsidP="00C327E8">
      <w:pPr>
        <w:spacing w:line="300" w:lineRule="atLeast"/>
        <w:jc w:val="both"/>
        <w:rPr>
          <w:rFonts w:ascii="Times New Roman" w:hAnsi="Times New Roman" w:cs="Times New Roman"/>
          <w:color w:val="000000" w:themeColor="text1"/>
          <w:sz w:val="22"/>
          <w:szCs w:val="22"/>
          <w:lang w:val="en-US"/>
        </w:rPr>
      </w:pPr>
      <w:r w:rsidRPr="0038487E">
        <w:rPr>
          <w:rFonts w:ascii="Times New Roman" w:hAnsi="Times New Roman" w:cs="Times New Roman"/>
          <w:color w:val="000000" w:themeColor="text1"/>
          <w:sz w:val="22"/>
          <w:szCs w:val="22"/>
          <w:lang w:val="en-US"/>
        </w:rPr>
        <w:t>- Hội cựu chiến binh;</w:t>
      </w:r>
    </w:p>
    <w:p w:rsidR="00C327E8" w:rsidRPr="0038487E" w:rsidRDefault="0038487E" w:rsidP="00C327E8">
      <w:pPr>
        <w:spacing w:line="300" w:lineRule="atLeast"/>
        <w:jc w:val="both"/>
        <w:rPr>
          <w:rFonts w:ascii="Times New Roman" w:hAnsi="Times New Roman" w:cs="Times New Roman"/>
          <w:color w:val="000000" w:themeColor="text1"/>
          <w:sz w:val="22"/>
          <w:szCs w:val="22"/>
        </w:rPr>
      </w:pPr>
      <w:r w:rsidRPr="0038487E">
        <w:rPr>
          <w:rFonts w:ascii="Times New Roman" w:hAnsi="Times New Roman" w:cs="Times New Roman"/>
          <w:color w:val="000000" w:themeColor="text1"/>
          <w:sz w:val="22"/>
          <w:szCs w:val="22"/>
          <w:lang w:val="en-US"/>
        </w:rPr>
        <w:t>- Đoàn Thanh niên;</w:t>
      </w:r>
      <w:r w:rsidR="00C327E8" w:rsidRPr="0038487E">
        <w:rPr>
          <w:rFonts w:ascii="Times New Roman" w:hAnsi="Times New Roman" w:cs="Times New Roman"/>
          <w:color w:val="000000" w:themeColor="text1"/>
          <w:sz w:val="22"/>
          <w:szCs w:val="22"/>
          <w:lang w:val="en-US"/>
        </w:rPr>
        <w:t xml:space="preserve">  </w:t>
      </w:r>
      <w:r w:rsidR="00C327E8" w:rsidRPr="0038487E">
        <w:rPr>
          <w:rFonts w:ascii="Times New Roman" w:hAnsi="Times New Roman" w:cs="Times New Roman"/>
          <w:color w:val="000000" w:themeColor="text1"/>
          <w:sz w:val="22"/>
          <w:szCs w:val="22"/>
        </w:rPr>
        <w:t xml:space="preserve">      </w:t>
      </w:r>
      <w:r w:rsidR="00C327E8" w:rsidRPr="0038487E">
        <w:rPr>
          <w:rFonts w:ascii="Times New Roman" w:hAnsi="Times New Roman" w:cs="Times New Roman"/>
          <w:color w:val="000000" w:themeColor="text1"/>
          <w:sz w:val="22"/>
          <w:szCs w:val="22"/>
          <w:lang w:val="en-US"/>
        </w:rPr>
        <w:t xml:space="preserve">                              </w:t>
      </w:r>
      <w:r w:rsidR="00C327E8" w:rsidRPr="0038487E">
        <w:rPr>
          <w:rFonts w:ascii="Times New Roman" w:hAnsi="Times New Roman" w:cs="Times New Roman"/>
          <w:color w:val="000000" w:themeColor="text1"/>
          <w:sz w:val="22"/>
          <w:szCs w:val="22"/>
        </w:rPr>
        <w:t xml:space="preserve"> </w:t>
      </w:r>
    </w:p>
    <w:p w:rsidR="00C327E8" w:rsidRPr="00C0343E" w:rsidRDefault="003C3E8D" w:rsidP="00C327E8">
      <w:pPr>
        <w:spacing w:line="300" w:lineRule="atLeast"/>
        <w:jc w:val="both"/>
        <w:rPr>
          <w:rFonts w:ascii="Times New Roman" w:hAnsi="Times New Roman" w:cs="Times New Roman"/>
          <w:color w:val="000000" w:themeColor="text1"/>
          <w:sz w:val="28"/>
          <w:szCs w:val="28"/>
          <w:lang w:val="en-US"/>
        </w:rPr>
      </w:pPr>
      <w:r w:rsidRPr="001306D5">
        <w:rPr>
          <w:rFonts w:ascii="Times New Roman" w:hAnsi="Times New Roman" w:cs="Times New Roman"/>
          <w:color w:val="000000" w:themeColor="text1"/>
          <w:sz w:val="22"/>
          <w:szCs w:val="22"/>
        </w:rPr>
        <w:t>- Website SCT;</w:t>
      </w:r>
      <w:r w:rsidR="00C327E8" w:rsidRPr="00C327E8">
        <w:rPr>
          <w:rFonts w:ascii="Times New Roman" w:hAnsi="Times New Roman" w:cs="Times New Roman"/>
          <w:b/>
          <w:color w:val="000000" w:themeColor="text1"/>
          <w:sz w:val="28"/>
          <w:szCs w:val="28"/>
        </w:rPr>
        <w:t xml:space="preserve"> </w:t>
      </w:r>
      <w:r w:rsidR="00C327E8">
        <w:rPr>
          <w:rFonts w:ascii="Times New Roman" w:hAnsi="Times New Roman" w:cs="Times New Roman"/>
          <w:b/>
          <w:color w:val="000000" w:themeColor="text1"/>
          <w:sz w:val="28"/>
          <w:szCs w:val="28"/>
          <w:lang w:val="en-US"/>
        </w:rPr>
        <w:t xml:space="preserve">                                                          </w:t>
      </w:r>
    </w:p>
    <w:p w:rsidR="003C3E8D" w:rsidRPr="001306D5" w:rsidRDefault="003C3E8D" w:rsidP="00CC38CB">
      <w:pPr>
        <w:spacing w:line="300" w:lineRule="atLeast"/>
        <w:jc w:val="both"/>
        <w:rPr>
          <w:rFonts w:ascii="Times New Roman" w:hAnsi="Times New Roman" w:cs="Times New Roman"/>
          <w:b/>
          <w:color w:val="000000" w:themeColor="text1"/>
          <w:sz w:val="22"/>
          <w:szCs w:val="22"/>
          <w:lang w:val="en-US"/>
        </w:rPr>
      </w:pPr>
      <w:r w:rsidRPr="001306D5">
        <w:rPr>
          <w:rFonts w:ascii="Times New Roman" w:hAnsi="Times New Roman" w:cs="Times New Roman"/>
          <w:color w:val="000000" w:themeColor="text1"/>
          <w:sz w:val="22"/>
          <w:szCs w:val="22"/>
        </w:rPr>
        <w:t>- Lưu VT.</w:t>
      </w:r>
      <w:r w:rsidRPr="001306D5">
        <w:rPr>
          <w:rFonts w:ascii="Times New Roman" w:hAnsi="Times New Roman" w:cs="Times New Roman"/>
          <w:b/>
          <w:color w:val="000000" w:themeColor="text1"/>
          <w:sz w:val="22"/>
          <w:szCs w:val="22"/>
        </w:rPr>
        <w:t xml:space="preserve">      </w:t>
      </w:r>
      <w:r w:rsidR="00C0343E">
        <w:rPr>
          <w:rFonts w:ascii="Times New Roman" w:hAnsi="Times New Roman" w:cs="Times New Roman"/>
          <w:b/>
          <w:color w:val="000000" w:themeColor="text1"/>
          <w:sz w:val="22"/>
          <w:szCs w:val="22"/>
          <w:lang w:val="en-US"/>
        </w:rPr>
        <w:t xml:space="preserve">                                                                     </w:t>
      </w:r>
      <w:r w:rsidR="0038487E">
        <w:rPr>
          <w:rFonts w:ascii="Times New Roman" w:hAnsi="Times New Roman" w:cs="Times New Roman"/>
          <w:b/>
          <w:color w:val="000000" w:themeColor="text1"/>
          <w:sz w:val="22"/>
          <w:szCs w:val="22"/>
          <w:lang w:val="en-US"/>
        </w:rPr>
        <w:t xml:space="preserve"> </w:t>
      </w:r>
      <w:r w:rsidR="00C0343E">
        <w:rPr>
          <w:rFonts w:ascii="Times New Roman" w:hAnsi="Times New Roman" w:cs="Times New Roman"/>
          <w:b/>
          <w:color w:val="000000" w:themeColor="text1"/>
          <w:sz w:val="22"/>
          <w:szCs w:val="22"/>
          <w:lang w:val="en-US"/>
        </w:rPr>
        <w:t xml:space="preserve">     </w:t>
      </w:r>
      <w:r w:rsidR="00EC1439">
        <w:rPr>
          <w:rFonts w:ascii="Times New Roman" w:hAnsi="Times New Roman" w:cs="Times New Roman"/>
          <w:b/>
          <w:color w:val="000000" w:themeColor="text1"/>
          <w:sz w:val="22"/>
          <w:szCs w:val="22"/>
          <w:lang w:val="en-US"/>
        </w:rPr>
        <w:t xml:space="preserve">          </w:t>
      </w:r>
      <w:r w:rsidR="00C0343E" w:rsidRPr="00BC1CD9">
        <w:rPr>
          <w:rFonts w:ascii="Times New Roman" w:hAnsi="Times New Roman" w:cs="Times New Roman"/>
          <w:b/>
          <w:color w:val="000000" w:themeColor="text1"/>
          <w:sz w:val="28"/>
          <w:szCs w:val="28"/>
        </w:rPr>
        <w:t>Phan Văn Thường</w:t>
      </w:r>
      <w:r w:rsidRPr="001306D5">
        <w:rPr>
          <w:rFonts w:ascii="Times New Roman" w:hAnsi="Times New Roman" w:cs="Times New Roman"/>
          <w:b/>
          <w:color w:val="000000" w:themeColor="text1"/>
          <w:sz w:val="22"/>
          <w:szCs w:val="22"/>
        </w:rPr>
        <w:t xml:space="preserve">                                                                                                                          </w:t>
      </w:r>
    </w:p>
    <w:p w:rsidR="003C3E8D" w:rsidRPr="00BC1CD9" w:rsidRDefault="003C3E8D" w:rsidP="00CC38CB">
      <w:pPr>
        <w:spacing w:line="300" w:lineRule="atLeast"/>
        <w:jc w:val="both"/>
        <w:rPr>
          <w:rFonts w:ascii="Times New Roman" w:hAnsi="Times New Roman" w:cs="Times New Roman"/>
          <w:b/>
          <w:color w:val="000000" w:themeColor="text1"/>
          <w:sz w:val="28"/>
          <w:szCs w:val="28"/>
        </w:rPr>
      </w:pPr>
    </w:p>
    <w:p w:rsidR="00796EF1" w:rsidRPr="00857320" w:rsidRDefault="00796EF1" w:rsidP="007643F6">
      <w:pPr>
        <w:pStyle w:val="Bodytext40"/>
        <w:shd w:val="clear" w:color="auto" w:fill="auto"/>
        <w:spacing w:before="0" w:line="320" w:lineRule="atLeast"/>
        <w:ind w:right="-1" w:firstLine="0"/>
        <w:rPr>
          <w:color w:val="000000" w:themeColor="text1"/>
          <w:sz w:val="32"/>
          <w:szCs w:val="32"/>
        </w:rPr>
      </w:pPr>
      <w:r w:rsidRPr="00857320">
        <w:rPr>
          <w:color w:val="000000" w:themeColor="text1"/>
          <w:sz w:val="32"/>
          <w:szCs w:val="32"/>
        </w:rPr>
        <w:lastRenderedPageBreak/>
        <w:t>QUY CHẾ</w:t>
      </w:r>
    </w:p>
    <w:p w:rsidR="00796EF1" w:rsidRPr="007643F6" w:rsidRDefault="00796EF1" w:rsidP="007643F6">
      <w:pPr>
        <w:pStyle w:val="Bodytext40"/>
        <w:shd w:val="clear" w:color="auto" w:fill="auto"/>
        <w:spacing w:before="0" w:line="320" w:lineRule="atLeast"/>
        <w:ind w:right="160" w:firstLine="0"/>
        <w:rPr>
          <w:color w:val="000000" w:themeColor="text1"/>
          <w:sz w:val="28"/>
          <w:szCs w:val="28"/>
        </w:rPr>
      </w:pPr>
      <w:r w:rsidRPr="007643F6">
        <w:rPr>
          <w:color w:val="000000" w:themeColor="text1"/>
          <w:sz w:val="28"/>
          <w:szCs w:val="28"/>
        </w:rPr>
        <w:t>Văn hoá công sở và Qu</w:t>
      </w:r>
      <w:r w:rsidR="00CA3CBA" w:rsidRPr="007643F6">
        <w:rPr>
          <w:color w:val="000000" w:themeColor="text1"/>
          <w:sz w:val="28"/>
          <w:szCs w:val="28"/>
        </w:rPr>
        <w:t>y tắc ứng xử</w:t>
      </w:r>
      <w:r w:rsidR="00B72F2F" w:rsidRPr="007643F6">
        <w:rPr>
          <w:color w:val="000000" w:themeColor="text1"/>
          <w:sz w:val="28"/>
          <w:szCs w:val="28"/>
        </w:rPr>
        <w:t xml:space="preserve"> </w:t>
      </w:r>
      <w:r w:rsidR="00CA3CBA" w:rsidRPr="007643F6">
        <w:rPr>
          <w:color w:val="000000" w:themeColor="text1"/>
          <w:sz w:val="28"/>
          <w:szCs w:val="28"/>
        </w:rPr>
        <w:t>của</w:t>
      </w:r>
      <w:r w:rsidRPr="007643F6">
        <w:rPr>
          <w:color w:val="000000" w:themeColor="text1"/>
          <w:sz w:val="28"/>
          <w:szCs w:val="28"/>
        </w:rPr>
        <w:t xml:space="preserve"> Sở Công Thương</w:t>
      </w:r>
    </w:p>
    <w:p w:rsidR="00FF11C8" w:rsidRPr="007643F6" w:rsidRDefault="00796EF1" w:rsidP="007643F6">
      <w:pPr>
        <w:pStyle w:val="Bodytext30"/>
        <w:shd w:val="clear" w:color="auto" w:fill="auto"/>
        <w:spacing w:before="0" w:after="0" w:line="320" w:lineRule="atLeast"/>
        <w:ind w:right="160"/>
        <w:jc w:val="center"/>
        <w:rPr>
          <w:color w:val="000000" w:themeColor="text1"/>
          <w:sz w:val="28"/>
          <w:szCs w:val="28"/>
        </w:rPr>
      </w:pPr>
      <w:r w:rsidRPr="007643F6">
        <w:rPr>
          <w:color w:val="000000" w:themeColor="text1"/>
          <w:sz w:val="28"/>
          <w:szCs w:val="28"/>
        </w:rPr>
        <w:t>(Ban hành kèm theo Quyết định s</w:t>
      </w:r>
      <w:r w:rsidR="00EF4839" w:rsidRPr="007643F6">
        <w:rPr>
          <w:color w:val="000000" w:themeColor="text1"/>
          <w:sz w:val="28"/>
          <w:szCs w:val="28"/>
        </w:rPr>
        <w:t>ố</w:t>
      </w:r>
      <w:r w:rsidR="00592167">
        <w:rPr>
          <w:color w:val="000000" w:themeColor="text1"/>
          <w:sz w:val="28"/>
          <w:szCs w:val="28"/>
        </w:rPr>
        <w:t xml:space="preserve"> 1601</w:t>
      </w:r>
      <w:r w:rsidRPr="007643F6">
        <w:rPr>
          <w:color w:val="000000" w:themeColor="text1"/>
          <w:sz w:val="28"/>
          <w:szCs w:val="28"/>
        </w:rPr>
        <w:t>/QĐ-SCT ngày</w:t>
      </w:r>
      <w:r w:rsidR="00592167">
        <w:rPr>
          <w:color w:val="000000" w:themeColor="text1"/>
          <w:sz w:val="28"/>
          <w:szCs w:val="28"/>
        </w:rPr>
        <w:t xml:space="preserve"> 19</w:t>
      </w:r>
      <w:bookmarkStart w:id="0" w:name="_GoBack"/>
      <w:bookmarkEnd w:id="0"/>
      <w:r w:rsidRPr="007643F6">
        <w:rPr>
          <w:color w:val="000000" w:themeColor="text1"/>
          <w:sz w:val="28"/>
          <w:szCs w:val="28"/>
        </w:rPr>
        <w:t>/12/2017</w:t>
      </w:r>
    </w:p>
    <w:p w:rsidR="00796EF1" w:rsidRPr="007643F6" w:rsidRDefault="00EF4839" w:rsidP="007643F6">
      <w:pPr>
        <w:pStyle w:val="Bodytext30"/>
        <w:shd w:val="clear" w:color="auto" w:fill="auto"/>
        <w:spacing w:before="0" w:after="0" w:line="320" w:lineRule="atLeast"/>
        <w:ind w:right="160"/>
        <w:jc w:val="center"/>
        <w:rPr>
          <w:color w:val="000000" w:themeColor="text1"/>
          <w:sz w:val="28"/>
          <w:szCs w:val="28"/>
        </w:rPr>
      </w:pPr>
      <w:r w:rsidRPr="007643F6">
        <w:rPr>
          <w:color w:val="000000" w:themeColor="text1"/>
          <w:sz w:val="28"/>
          <w:szCs w:val="28"/>
        </w:rPr>
        <w:t xml:space="preserve"> của Giám đốc Sở</w:t>
      </w:r>
      <w:r w:rsidR="00796EF1" w:rsidRPr="007643F6">
        <w:rPr>
          <w:color w:val="000000" w:themeColor="text1"/>
          <w:sz w:val="28"/>
          <w:szCs w:val="28"/>
        </w:rPr>
        <w:t xml:space="preserve"> Công Thương)</w:t>
      </w:r>
    </w:p>
    <w:p w:rsidR="00796EF1" w:rsidRPr="007643F6" w:rsidRDefault="00796EF1" w:rsidP="007643F6">
      <w:pPr>
        <w:pStyle w:val="Bodytext30"/>
        <w:shd w:val="clear" w:color="auto" w:fill="auto"/>
        <w:spacing w:before="0" w:after="0" w:line="320" w:lineRule="atLeast"/>
        <w:ind w:right="160"/>
        <w:rPr>
          <w:color w:val="000000" w:themeColor="text1"/>
          <w:sz w:val="28"/>
          <w:szCs w:val="28"/>
        </w:rPr>
      </w:pPr>
    </w:p>
    <w:p w:rsidR="00796EF1" w:rsidRPr="007643F6" w:rsidRDefault="00796EF1" w:rsidP="007643F6">
      <w:pPr>
        <w:pStyle w:val="Bodytext40"/>
        <w:shd w:val="clear" w:color="auto" w:fill="auto"/>
        <w:spacing w:before="0" w:line="320" w:lineRule="atLeast"/>
        <w:ind w:right="160" w:firstLine="0"/>
        <w:rPr>
          <w:color w:val="000000" w:themeColor="text1"/>
          <w:sz w:val="28"/>
          <w:szCs w:val="28"/>
        </w:rPr>
      </w:pPr>
      <w:r w:rsidRPr="007643F6">
        <w:rPr>
          <w:color w:val="000000" w:themeColor="text1"/>
          <w:sz w:val="28"/>
          <w:szCs w:val="28"/>
        </w:rPr>
        <w:t>Chương I</w:t>
      </w:r>
    </w:p>
    <w:p w:rsidR="00796EF1" w:rsidRPr="007643F6" w:rsidRDefault="00796EF1" w:rsidP="007643F6">
      <w:pPr>
        <w:pStyle w:val="Bodytext40"/>
        <w:shd w:val="clear" w:color="auto" w:fill="auto"/>
        <w:spacing w:before="0" w:line="320" w:lineRule="atLeast"/>
        <w:ind w:right="160" w:firstLine="0"/>
        <w:rPr>
          <w:color w:val="000000" w:themeColor="text1"/>
          <w:sz w:val="28"/>
          <w:szCs w:val="28"/>
        </w:rPr>
      </w:pPr>
      <w:r w:rsidRPr="007643F6">
        <w:rPr>
          <w:color w:val="000000" w:themeColor="text1"/>
          <w:sz w:val="28"/>
          <w:szCs w:val="28"/>
        </w:rPr>
        <w:t>QUY ĐỊNH CHUNG</w:t>
      </w:r>
    </w:p>
    <w:p w:rsidR="00796EF1" w:rsidRPr="00463AC4" w:rsidRDefault="00796EF1" w:rsidP="007643F6">
      <w:pPr>
        <w:pStyle w:val="Bodytext40"/>
        <w:shd w:val="clear" w:color="auto" w:fill="auto"/>
        <w:spacing w:before="0" w:line="320" w:lineRule="atLeast"/>
        <w:ind w:firstLine="820"/>
        <w:jc w:val="both"/>
        <w:rPr>
          <w:color w:val="000000" w:themeColor="text1"/>
          <w:sz w:val="28"/>
          <w:szCs w:val="28"/>
        </w:rPr>
      </w:pPr>
      <w:r w:rsidRPr="007643F6">
        <w:rPr>
          <w:color w:val="000000" w:themeColor="text1"/>
          <w:sz w:val="28"/>
          <w:szCs w:val="28"/>
        </w:rPr>
        <w:t>Điều 1. Phạm vi, đối tượng điều chỉnh</w:t>
      </w:r>
    </w:p>
    <w:p w:rsidR="00796EF1" w:rsidRPr="00463AC4" w:rsidRDefault="002B000B" w:rsidP="007643F6">
      <w:pPr>
        <w:pStyle w:val="Bodytext20"/>
        <w:shd w:val="clear" w:color="auto" w:fill="auto"/>
        <w:tabs>
          <w:tab w:val="left" w:pos="1136"/>
        </w:tabs>
        <w:spacing w:after="0" w:line="320" w:lineRule="atLeast"/>
        <w:ind w:firstLine="0"/>
        <w:jc w:val="both"/>
        <w:rPr>
          <w:color w:val="000000" w:themeColor="text1"/>
          <w:sz w:val="28"/>
          <w:szCs w:val="28"/>
        </w:rPr>
      </w:pPr>
      <w:r w:rsidRPr="00463AC4">
        <w:rPr>
          <w:color w:val="000000" w:themeColor="text1"/>
          <w:sz w:val="28"/>
          <w:szCs w:val="28"/>
        </w:rPr>
        <w:t xml:space="preserve">            1. </w:t>
      </w:r>
      <w:r w:rsidR="00796EF1" w:rsidRPr="00463AC4">
        <w:rPr>
          <w:color w:val="000000" w:themeColor="text1"/>
          <w:sz w:val="28"/>
          <w:szCs w:val="28"/>
        </w:rPr>
        <w:t xml:space="preserve">Quy chế này quy định về </w:t>
      </w:r>
      <w:r w:rsidR="00463AC4" w:rsidRPr="00463AC4">
        <w:rPr>
          <w:color w:val="000000" w:themeColor="text1"/>
          <w:sz w:val="28"/>
          <w:szCs w:val="28"/>
        </w:rPr>
        <w:t>thời gian</w:t>
      </w:r>
      <w:r w:rsidR="00796EF1" w:rsidRPr="00463AC4">
        <w:rPr>
          <w:color w:val="000000" w:themeColor="text1"/>
          <w:sz w:val="28"/>
          <w:szCs w:val="28"/>
        </w:rPr>
        <w:t xml:space="preserve"> làm việc,</w:t>
      </w:r>
      <w:r w:rsidR="00463AC4" w:rsidRPr="00463AC4">
        <w:rPr>
          <w:color w:val="000000" w:themeColor="text1"/>
          <w:sz w:val="28"/>
          <w:szCs w:val="28"/>
        </w:rPr>
        <w:t xml:space="preserve"> hội họp,</w:t>
      </w:r>
      <w:r w:rsidR="00796EF1" w:rsidRPr="00463AC4">
        <w:rPr>
          <w:color w:val="000000" w:themeColor="text1"/>
          <w:sz w:val="28"/>
          <w:szCs w:val="28"/>
        </w:rPr>
        <w:t xml:space="preserve"> chế độ ra, vào trụ sở cơ quan, trang phục, lễ phục, các chuẩn mực xử sự giao tiếp trong thi hành nhiệm vụ công vụ, trong quan hệ xã hội, việc bài trí trụ sở</w:t>
      </w:r>
      <w:r w:rsidR="00FF11C8" w:rsidRPr="00463AC4">
        <w:rPr>
          <w:color w:val="000000" w:themeColor="text1"/>
          <w:sz w:val="28"/>
          <w:szCs w:val="28"/>
        </w:rPr>
        <w:t xml:space="preserve"> </w:t>
      </w:r>
      <w:r w:rsidR="00796EF1" w:rsidRPr="00463AC4">
        <w:rPr>
          <w:color w:val="000000" w:themeColor="text1"/>
          <w:sz w:val="28"/>
          <w:szCs w:val="28"/>
        </w:rPr>
        <w:t>nhằm không ng</w:t>
      </w:r>
      <w:r w:rsidR="00EF4839" w:rsidRPr="00463AC4">
        <w:rPr>
          <w:color w:val="000000" w:themeColor="text1"/>
          <w:sz w:val="28"/>
          <w:szCs w:val="28"/>
        </w:rPr>
        <w:t>ừ</w:t>
      </w:r>
      <w:r w:rsidR="00796EF1" w:rsidRPr="00463AC4">
        <w:rPr>
          <w:color w:val="000000" w:themeColor="text1"/>
          <w:sz w:val="28"/>
          <w:szCs w:val="28"/>
        </w:rPr>
        <w:t xml:space="preserve">ng nâng cao kỹ năng, đạo đức công vụ, văn hoá công sở của </w:t>
      </w:r>
      <w:r w:rsidR="00FF11C8" w:rsidRPr="00463AC4">
        <w:rPr>
          <w:color w:val="000000" w:themeColor="text1"/>
          <w:sz w:val="28"/>
          <w:szCs w:val="28"/>
        </w:rPr>
        <w:t>công chức, viên chức và người lao động</w:t>
      </w:r>
      <w:r w:rsidR="00E64585" w:rsidRPr="00463AC4">
        <w:rPr>
          <w:color w:val="000000" w:themeColor="text1"/>
          <w:sz w:val="28"/>
          <w:szCs w:val="28"/>
        </w:rPr>
        <w:t xml:space="preserve"> </w:t>
      </w:r>
      <w:r w:rsidR="00304825">
        <w:rPr>
          <w:color w:val="000000" w:themeColor="text1"/>
          <w:sz w:val="28"/>
          <w:szCs w:val="28"/>
        </w:rPr>
        <w:t>của</w:t>
      </w:r>
      <w:r w:rsidR="00356DE6">
        <w:rPr>
          <w:color w:val="000000" w:themeColor="text1"/>
          <w:sz w:val="28"/>
          <w:szCs w:val="28"/>
        </w:rPr>
        <w:t xml:space="preserve"> </w:t>
      </w:r>
      <w:r w:rsidR="00E64585" w:rsidRPr="00463AC4">
        <w:rPr>
          <w:color w:val="000000" w:themeColor="text1"/>
          <w:sz w:val="28"/>
          <w:szCs w:val="28"/>
        </w:rPr>
        <w:t>Sở Công Thương;</w:t>
      </w:r>
    </w:p>
    <w:p w:rsidR="00796EF1" w:rsidRPr="009D6CFA" w:rsidRDefault="002B000B" w:rsidP="007643F6">
      <w:pPr>
        <w:pStyle w:val="Bodytext20"/>
        <w:shd w:val="clear" w:color="auto" w:fill="auto"/>
        <w:tabs>
          <w:tab w:val="left" w:pos="1107"/>
        </w:tabs>
        <w:spacing w:after="0" w:line="320" w:lineRule="atLeast"/>
        <w:ind w:firstLine="0"/>
        <w:jc w:val="both"/>
        <w:rPr>
          <w:color w:val="000000" w:themeColor="text1"/>
          <w:sz w:val="28"/>
          <w:szCs w:val="28"/>
        </w:rPr>
      </w:pPr>
      <w:r w:rsidRPr="009D6CFA">
        <w:rPr>
          <w:color w:val="000000" w:themeColor="text1"/>
          <w:sz w:val="28"/>
          <w:szCs w:val="28"/>
        </w:rPr>
        <w:t xml:space="preserve">            2. </w:t>
      </w:r>
      <w:r w:rsidR="00796EF1" w:rsidRPr="009D6CFA">
        <w:rPr>
          <w:color w:val="000000" w:themeColor="text1"/>
          <w:sz w:val="28"/>
          <w:szCs w:val="28"/>
        </w:rPr>
        <w:t>Quy ch</w:t>
      </w:r>
      <w:r w:rsidR="006915D2" w:rsidRPr="009D6CFA">
        <w:rPr>
          <w:color w:val="000000" w:themeColor="text1"/>
          <w:sz w:val="28"/>
          <w:szCs w:val="28"/>
        </w:rPr>
        <w:t xml:space="preserve">ế này áp dụng cho </w:t>
      </w:r>
      <w:r w:rsidR="00FF11C8" w:rsidRPr="009D6CFA">
        <w:rPr>
          <w:color w:val="000000" w:themeColor="text1"/>
          <w:sz w:val="28"/>
          <w:szCs w:val="28"/>
        </w:rPr>
        <w:t>công chức, viên chức và người lao động</w:t>
      </w:r>
      <w:r w:rsidRPr="009D6CFA">
        <w:rPr>
          <w:color w:val="000000" w:themeColor="text1"/>
          <w:sz w:val="28"/>
          <w:szCs w:val="28"/>
        </w:rPr>
        <w:t xml:space="preserve"> </w:t>
      </w:r>
      <w:r w:rsidR="00304825" w:rsidRPr="009D6CFA">
        <w:rPr>
          <w:color w:val="000000" w:themeColor="text1"/>
          <w:sz w:val="28"/>
          <w:szCs w:val="28"/>
        </w:rPr>
        <w:t>thuộc</w:t>
      </w:r>
      <w:r w:rsidR="004D277F" w:rsidRPr="009D6CFA">
        <w:rPr>
          <w:color w:val="000000" w:themeColor="text1"/>
          <w:sz w:val="28"/>
          <w:szCs w:val="28"/>
        </w:rPr>
        <w:t xml:space="preserve"> </w:t>
      </w:r>
      <w:r w:rsidR="00FF11C8" w:rsidRPr="009D6CFA">
        <w:rPr>
          <w:color w:val="000000" w:themeColor="text1"/>
          <w:sz w:val="28"/>
          <w:szCs w:val="28"/>
        </w:rPr>
        <w:t xml:space="preserve">Sở Công Thương </w:t>
      </w:r>
      <w:r w:rsidR="00B81931" w:rsidRPr="009D6CFA">
        <w:rPr>
          <w:color w:val="000000" w:themeColor="text1"/>
          <w:sz w:val="28"/>
          <w:szCs w:val="28"/>
        </w:rPr>
        <w:t>và khách đến liên</w:t>
      </w:r>
      <w:r w:rsidR="00796EF1" w:rsidRPr="009D6CFA">
        <w:rPr>
          <w:color w:val="000000" w:themeColor="text1"/>
          <w:sz w:val="28"/>
          <w:szCs w:val="28"/>
        </w:rPr>
        <w:t xml:space="preserve"> hệ công tác.</w:t>
      </w:r>
    </w:p>
    <w:p w:rsidR="00796EF1" w:rsidRPr="009D6CFA" w:rsidRDefault="00796EF1" w:rsidP="007643F6">
      <w:pPr>
        <w:pStyle w:val="Bodytext40"/>
        <w:shd w:val="clear" w:color="auto" w:fill="auto"/>
        <w:spacing w:before="0" w:line="320" w:lineRule="atLeast"/>
        <w:ind w:firstLine="820"/>
        <w:jc w:val="both"/>
        <w:rPr>
          <w:color w:val="000000" w:themeColor="text1"/>
          <w:sz w:val="28"/>
          <w:szCs w:val="28"/>
        </w:rPr>
      </w:pPr>
      <w:r w:rsidRPr="009D6CFA">
        <w:rPr>
          <w:color w:val="000000" w:themeColor="text1"/>
          <w:sz w:val="28"/>
          <w:szCs w:val="28"/>
        </w:rPr>
        <w:t>Điều 2. Nguyên tắc thực hiện văn hoá công sở</w:t>
      </w:r>
    </w:p>
    <w:p w:rsidR="00796EF1" w:rsidRPr="007643F6" w:rsidRDefault="00A14703" w:rsidP="00356DE6">
      <w:pPr>
        <w:pStyle w:val="Bodytext20"/>
        <w:shd w:val="clear" w:color="auto" w:fill="auto"/>
        <w:tabs>
          <w:tab w:val="left" w:pos="1021"/>
        </w:tabs>
        <w:spacing w:after="0" w:line="320" w:lineRule="atLeast"/>
        <w:ind w:firstLine="0"/>
        <w:jc w:val="both"/>
        <w:rPr>
          <w:color w:val="000000" w:themeColor="text1"/>
          <w:sz w:val="28"/>
          <w:szCs w:val="28"/>
        </w:rPr>
      </w:pPr>
      <w:r w:rsidRPr="007643F6">
        <w:rPr>
          <w:color w:val="000000" w:themeColor="text1"/>
          <w:sz w:val="28"/>
          <w:szCs w:val="28"/>
        </w:rPr>
        <w:t xml:space="preserve">          </w:t>
      </w:r>
      <w:r w:rsidR="00796EF1" w:rsidRPr="007643F6">
        <w:rPr>
          <w:color w:val="000000" w:themeColor="text1"/>
          <w:sz w:val="28"/>
          <w:szCs w:val="28"/>
        </w:rPr>
        <w:t>1. Phù hợp với các quy định của pháp luật và mục đích, yêu cầu cải cách</w:t>
      </w:r>
      <w:r w:rsidR="00356DE6">
        <w:rPr>
          <w:color w:val="000000" w:themeColor="text1"/>
          <w:sz w:val="28"/>
          <w:szCs w:val="28"/>
        </w:rPr>
        <w:t xml:space="preserve"> </w:t>
      </w:r>
      <w:r w:rsidR="00796EF1" w:rsidRPr="007643F6">
        <w:rPr>
          <w:color w:val="000000" w:themeColor="text1"/>
          <w:sz w:val="28"/>
          <w:szCs w:val="28"/>
        </w:rPr>
        <w:t xml:space="preserve">hành chính, chủ trương hiện </w:t>
      </w:r>
      <w:r w:rsidRPr="007643F6">
        <w:rPr>
          <w:color w:val="000000" w:themeColor="text1"/>
          <w:sz w:val="28"/>
          <w:szCs w:val="28"/>
        </w:rPr>
        <w:t>đại hoá nền hành chính nhà nước.</w:t>
      </w:r>
      <w:r w:rsidR="00356DE6">
        <w:rPr>
          <w:color w:val="000000" w:themeColor="text1"/>
          <w:sz w:val="28"/>
          <w:szCs w:val="28"/>
        </w:rPr>
        <w:tab/>
      </w:r>
    </w:p>
    <w:p w:rsidR="00796EF1" w:rsidRPr="007643F6" w:rsidRDefault="00FF11C8" w:rsidP="007643F6">
      <w:pPr>
        <w:pStyle w:val="Bodytext20"/>
        <w:shd w:val="clear" w:color="auto" w:fill="auto"/>
        <w:tabs>
          <w:tab w:val="left" w:pos="1098"/>
        </w:tabs>
        <w:spacing w:after="0" w:line="320" w:lineRule="atLeast"/>
        <w:ind w:firstLine="0"/>
        <w:jc w:val="both"/>
        <w:rPr>
          <w:color w:val="000000" w:themeColor="text1"/>
          <w:sz w:val="28"/>
          <w:szCs w:val="28"/>
        </w:rPr>
      </w:pPr>
      <w:r w:rsidRPr="007643F6">
        <w:rPr>
          <w:color w:val="000000" w:themeColor="text1"/>
          <w:sz w:val="28"/>
          <w:szCs w:val="28"/>
        </w:rPr>
        <w:t xml:space="preserve">     </w:t>
      </w:r>
      <w:r w:rsidR="00A14703" w:rsidRPr="007643F6">
        <w:rPr>
          <w:color w:val="000000" w:themeColor="text1"/>
          <w:sz w:val="28"/>
          <w:szCs w:val="28"/>
        </w:rPr>
        <w:t xml:space="preserve">    </w:t>
      </w:r>
      <w:r w:rsidR="00EF4839" w:rsidRPr="007643F6">
        <w:rPr>
          <w:color w:val="000000" w:themeColor="text1"/>
          <w:sz w:val="28"/>
          <w:szCs w:val="28"/>
        </w:rPr>
        <w:t xml:space="preserve"> </w:t>
      </w:r>
      <w:r w:rsidR="00A14703" w:rsidRPr="007643F6">
        <w:rPr>
          <w:color w:val="000000" w:themeColor="text1"/>
          <w:sz w:val="28"/>
          <w:szCs w:val="28"/>
        </w:rPr>
        <w:t xml:space="preserve">2. </w:t>
      </w:r>
      <w:r w:rsidR="00796EF1" w:rsidRPr="007643F6">
        <w:rPr>
          <w:color w:val="000000" w:themeColor="text1"/>
          <w:sz w:val="28"/>
          <w:szCs w:val="28"/>
        </w:rPr>
        <w:t>Ph</w:t>
      </w:r>
      <w:r w:rsidR="00A14703" w:rsidRPr="007643F6">
        <w:rPr>
          <w:color w:val="000000" w:themeColor="text1"/>
          <w:sz w:val="28"/>
          <w:szCs w:val="28"/>
        </w:rPr>
        <w:t>ù</w:t>
      </w:r>
      <w:r w:rsidR="00796EF1" w:rsidRPr="007643F6">
        <w:rPr>
          <w:color w:val="000000" w:themeColor="text1"/>
          <w:sz w:val="28"/>
          <w:szCs w:val="28"/>
        </w:rPr>
        <w:t xml:space="preserve"> hợp </w:t>
      </w:r>
      <w:r w:rsidR="00A14703" w:rsidRPr="007643F6">
        <w:rPr>
          <w:color w:val="000000" w:themeColor="text1"/>
          <w:sz w:val="28"/>
          <w:szCs w:val="28"/>
        </w:rPr>
        <w:t>với</w:t>
      </w:r>
      <w:r w:rsidR="00796EF1" w:rsidRPr="007643F6">
        <w:rPr>
          <w:rStyle w:val="Bodytext2Bold"/>
          <w:color w:val="000000" w:themeColor="text1"/>
          <w:sz w:val="28"/>
          <w:szCs w:val="28"/>
        </w:rPr>
        <w:t xml:space="preserve"> </w:t>
      </w:r>
      <w:r w:rsidR="00796EF1" w:rsidRPr="007643F6">
        <w:rPr>
          <w:color w:val="000000" w:themeColor="text1"/>
          <w:sz w:val="28"/>
          <w:szCs w:val="28"/>
        </w:rPr>
        <w:t xml:space="preserve">định hướng xây dựng đội ngũ </w:t>
      </w:r>
      <w:r w:rsidRPr="007643F6">
        <w:rPr>
          <w:color w:val="000000" w:themeColor="text1"/>
          <w:sz w:val="28"/>
          <w:szCs w:val="28"/>
        </w:rPr>
        <w:t>công chức, viên chức và người lao động</w:t>
      </w:r>
      <w:r w:rsidR="00A14703" w:rsidRPr="007643F6">
        <w:rPr>
          <w:color w:val="000000" w:themeColor="text1"/>
          <w:sz w:val="28"/>
          <w:szCs w:val="28"/>
        </w:rPr>
        <w:t xml:space="preserve"> chuyên nghiệp, </w:t>
      </w:r>
      <w:r w:rsidR="00796EF1" w:rsidRPr="007643F6">
        <w:rPr>
          <w:color w:val="000000" w:themeColor="text1"/>
          <w:sz w:val="28"/>
          <w:szCs w:val="28"/>
        </w:rPr>
        <w:t>hiện đại;</w:t>
      </w:r>
    </w:p>
    <w:p w:rsidR="00796EF1" w:rsidRPr="007643F6" w:rsidRDefault="00EF4839" w:rsidP="00356DE6">
      <w:pPr>
        <w:pStyle w:val="Bodytext20"/>
        <w:shd w:val="clear" w:color="auto" w:fill="auto"/>
        <w:tabs>
          <w:tab w:val="left" w:pos="718"/>
        </w:tabs>
        <w:spacing w:after="0" w:line="320" w:lineRule="atLeast"/>
        <w:ind w:left="320" w:firstLine="0"/>
        <w:jc w:val="both"/>
        <w:rPr>
          <w:color w:val="000000" w:themeColor="text1"/>
          <w:sz w:val="28"/>
          <w:szCs w:val="28"/>
        </w:rPr>
      </w:pPr>
      <w:r w:rsidRPr="007643F6">
        <w:rPr>
          <w:color w:val="000000" w:themeColor="text1"/>
          <w:sz w:val="28"/>
          <w:szCs w:val="28"/>
        </w:rPr>
        <w:t xml:space="preserve">      </w:t>
      </w:r>
      <w:r w:rsidR="00796EF1" w:rsidRPr="007643F6">
        <w:rPr>
          <w:color w:val="000000" w:themeColor="text1"/>
          <w:sz w:val="28"/>
          <w:szCs w:val="28"/>
        </w:rPr>
        <w:t>3. Phù h</w:t>
      </w:r>
      <w:r w:rsidRPr="007643F6">
        <w:rPr>
          <w:color w:val="000000" w:themeColor="text1"/>
          <w:sz w:val="28"/>
          <w:szCs w:val="28"/>
        </w:rPr>
        <w:t>ợ</w:t>
      </w:r>
      <w:r w:rsidR="00796EF1" w:rsidRPr="007643F6">
        <w:rPr>
          <w:color w:val="000000" w:themeColor="text1"/>
          <w:sz w:val="28"/>
          <w:szCs w:val="28"/>
        </w:rPr>
        <w:t>p với nét văn hoá truyền thống, bản sắc văn hoá dân tộc</w:t>
      </w:r>
      <w:r w:rsidR="00356DE6">
        <w:rPr>
          <w:color w:val="000000" w:themeColor="text1"/>
          <w:sz w:val="28"/>
          <w:szCs w:val="28"/>
        </w:rPr>
        <w:t xml:space="preserve"> và nét</w:t>
      </w:r>
      <w:r w:rsidR="00796EF1" w:rsidRPr="007643F6">
        <w:rPr>
          <w:color w:val="000000" w:themeColor="text1"/>
          <w:sz w:val="28"/>
          <w:szCs w:val="28"/>
        </w:rPr>
        <w:t xml:space="preserve"> văn hoá quê hương Quảng Bình</w:t>
      </w:r>
      <w:r w:rsidR="009951D8">
        <w:rPr>
          <w:color w:val="000000" w:themeColor="text1"/>
          <w:sz w:val="28"/>
          <w:szCs w:val="28"/>
        </w:rPr>
        <w:t>;</w:t>
      </w:r>
      <w:r w:rsidR="00356DE6">
        <w:rPr>
          <w:color w:val="000000" w:themeColor="text1"/>
          <w:sz w:val="28"/>
          <w:szCs w:val="28"/>
        </w:rPr>
        <w:t xml:space="preserve"> phù hợp với</w:t>
      </w:r>
      <w:r w:rsidR="00796EF1" w:rsidRPr="007643F6">
        <w:rPr>
          <w:color w:val="000000" w:themeColor="text1"/>
          <w:sz w:val="28"/>
          <w:szCs w:val="28"/>
        </w:rPr>
        <w:t xml:space="preserve"> chức năng, nhiệm vụ c</w:t>
      </w:r>
      <w:r w:rsidR="00FF11C8" w:rsidRPr="007643F6">
        <w:rPr>
          <w:color w:val="000000" w:themeColor="text1"/>
          <w:sz w:val="28"/>
          <w:szCs w:val="28"/>
        </w:rPr>
        <w:t>ủa Sở Công Thương.</w:t>
      </w:r>
    </w:p>
    <w:p w:rsidR="00796EF1" w:rsidRPr="007643F6" w:rsidRDefault="005C1914" w:rsidP="007643F6">
      <w:pPr>
        <w:pStyle w:val="Bodytext40"/>
        <w:shd w:val="clear" w:color="auto" w:fill="auto"/>
        <w:spacing w:before="0" w:line="320" w:lineRule="atLeast"/>
        <w:ind w:firstLine="0"/>
        <w:jc w:val="both"/>
        <w:rPr>
          <w:color w:val="000000" w:themeColor="text1"/>
          <w:sz w:val="28"/>
          <w:szCs w:val="28"/>
        </w:rPr>
      </w:pPr>
      <w:r w:rsidRPr="007643F6">
        <w:rPr>
          <w:color w:val="000000" w:themeColor="text1"/>
          <w:sz w:val="28"/>
          <w:szCs w:val="28"/>
        </w:rPr>
        <w:t xml:space="preserve">          </w:t>
      </w:r>
      <w:r w:rsidR="00035CA5" w:rsidRPr="007643F6">
        <w:rPr>
          <w:color w:val="000000" w:themeColor="text1"/>
          <w:sz w:val="28"/>
          <w:szCs w:val="28"/>
        </w:rPr>
        <w:t>Điề</w:t>
      </w:r>
      <w:r w:rsidR="00796EF1" w:rsidRPr="007643F6">
        <w:rPr>
          <w:color w:val="000000" w:themeColor="text1"/>
          <w:sz w:val="28"/>
          <w:szCs w:val="28"/>
        </w:rPr>
        <w:t>u 3. Mục đích</w:t>
      </w:r>
    </w:p>
    <w:p w:rsidR="0087604D" w:rsidRPr="007643F6" w:rsidRDefault="00304825" w:rsidP="007643F6">
      <w:pPr>
        <w:pStyle w:val="Bodytext20"/>
        <w:shd w:val="clear" w:color="auto" w:fill="auto"/>
        <w:tabs>
          <w:tab w:val="left" w:pos="1102"/>
        </w:tabs>
        <w:spacing w:after="0" w:line="320" w:lineRule="atLeast"/>
        <w:ind w:firstLine="0"/>
        <w:jc w:val="both"/>
        <w:rPr>
          <w:color w:val="000000" w:themeColor="text1"/>
          <w:sz w:val="28"/>
          <w:szCs w:val="28"/>
        </w:rPr>
      </w:pPr>
      <w:r>
        <w:rPr>
          <w:color w:val="000000" w:themeColor="text1"/>
          <w:sz w:val="28"/>
          <w:szCs w:val="28"/>
        </w:rPr>
        <w:t xml:space="preserve">          </w:t>
      </w:r>
      <w:r w:rsidR="00CA3CBA" w:rsidRPr="007643F6">
        <w:rPr>
          <w:color w:val="000000" w:themeColor="text1"/>
          <w:sz w:val="28"/>
          <w:szCs w:val="28"/>
        </w:rPr>
        <w:t xml:space="preserve">1. </w:t>
      </w:r>
      <w:r w:rsidR="00796EF1" w:rsidRPr="007643F6">
        <w:rPr>
          <w:color w:val="000000" w:themeColor="text1"/>
          <w:sz w:val="28"/>
          <w:szCs w:val="28"/>
        </w:rPr>
        <w:t xml:space="preserve">Bảo đảm tính trang nghiêm và hiệu quả hoạt động của </w:t>
      </w:r>
      <w:r w:rsidR="006915D2" w:rsidRPr="007643F6">
        <w:rPr>
          <w:color w:val="000000" w:themeColor="text1"/>
          <w:sz w:val="28"/>
          <w:szCs w:val="28"/>
        </w:rPr>
        <w:t>Sở Công Thương</w:t>
      </w:r>
      <w:r w:rsidR="0087604D" w:rsidRPr="007643F6">
        <w:rPr>
          <w:color w:val="000000" w:themeColor="text1"/>
          <w:sz w:val="28"/>
          <w:szCs w:val="28"/>
        </w:rPr>
        <w:t>.</w:t>
      </w:r>
    </w:p>
    <w:p w:rsidR="001B774B" w:rsidRPr="007643F6" w:rsidRDefault="00833BC4" w:rsidP="007643F6">
      <w:pPr>
        <w:pStyle w:val="Bodytext20"/>
        <w:shd w:val="clear" w:color="auto" w:fill="auto"/>
        <w:tabs>
          <w:tab w:val="left" w:pos="1102"/>
        </w:tabs>
        <w:spacing w:after="0" w:line="320" w:lineRule="atLeast"/>
        <w:ind w:firstLine="0"/>
        <w:jc w:val="both"/>
        <w:rPr>
          <w:color w:val="000000" w:themeColor="text1"/>
          <w:sz w:val="28"/>
          <w:szCs w:val="28"/>
          <w:shd w:val="clear" w:color="auto" w:fill="FFFFFF"/>
        </w:rPr>
      </w:pPr>
      <w:r w:rsidRPr="007643F6">
        <w:rPr>
          <w:color w:val="000000" w:themeColor="text1"/>
          <w:sz w:val="28"/>
          <w:szCs w:val="28"/>
          <w:shd w:val="clear" w:color="auto" w:fill="FFFFFF"/>
        </w:rPr>
        <w:t xml:space="preserve">          2. Xây dựng phong cách ứng xử chuẩn mực của công chức, viên chức, người lao động trong hoạt động công vụ, hướng tới mục tiêu xây dựng đội ngũ cán bộ có phẩm chất đạo đức tốt, hoàn thành xuất sắc nhiệm vụ được giao;</w:t>
      </w:r>
    </w:p>
    <w:p w:rsidR="001B774B" w:rsidRPr="007643F6" w:rsidRDefault="001B774B" w:rsidP="007643F6">
      <w:pPr>
        <w:spacing w:line="320" w:lineRule="atLeast"/>
        <w:ind w:firstLine="540"/>
        <w:jc w:val="both"/>
        <w:rPr>
          <w:rFonts w:ascii="Times New Roman" w:hAnsi="Times New Roman" w:cs="Times New Roman"/>
          <w:color w:val="000000" w:themeColor="text1"/>
          <w:sz w:val="28"/>
          <w:szCs w:val="28"/>
          <w:lang w:val="en-US"/>
        </w:rPr>
      </w:pPr>
      <w:r w:rsidRPr="007643F6">
        <w:rPr>
          <w:rFonts w:ascii="Times New Roman" w:hAnsi="Times New Roman" w:cs="Times New Roman"/>
          <w:color w:val="000000" w:themeColor="text1"/>
          <w:sz w:val="28"/>
          <w:szCs w:val="28"/>
          <w:lang w:val="en-US"/>
        </w:rPr>
        <w:t xml:space="preserve">  3. </w:t>
      </w:r>
      <w:r w:rsidRPr="007643F6">
        <w:rPr>
          <w:rFonts w:ascii="Times New Roman" w:hAnsi="Times New Roman" w:cs="Times New Roman"/>
          <w:color w:val="000000" w:themeColor="text1"/>
          <w:sz w:val="28"/>
          <w:szCs w:val="28"/>
        </w:rPr>
        <w:t>Thực hiện công khai các hoạt động nhiệm vụ, công vụ và quan hệ xã hộ</w:t>
      </w:r>
      <w:r w:rsidR="00304825">
        <w:rPr>
          <w:rFonts w:ascii="Times New Roman" w:hAnsi="Times New Roman" w:cs="Times New Roman"/>
          <w:color w:val="000000" w:themeColor="text1"/>
          <w:sz w:val="28"/>
          <w:szCs w:val="28"/>
        </w:rPr>
        <w:t>i</w:t>
      </w:r>
      <w:r w:rsidRPr="007643F6">
        <w:rPr>
          <w:rFonts w:ascii="Times New Roman" w:hAnsi="Times New Roman" w:cs="Times New Roman"/>
          <w:color w:val="000000" w:themeColor="text1"/>
          <w:sz w:val="28"/>
          <w:szCs w:val="28"/>
        </w:rPr>
        <w:t>; nâng cao ý thức trách nhiệm của cán bộ trong công tác phòng chống tham nhũng</w:t>
      </w:r>
      <w:r w:rsidRPr="007643F6">
        <w:rPr>
          <w:rFonts w:ascii="Times New Roman" w:hAnsi="Times New Roman" w:cs="Times New Roman"/>
          <w:color w:val="000000" w:themeColor="text1"/>
          <w:sz w:val="28"/>
          <w:szCs w:val="28"/>
          <w:lang w:val="en-US"/>
        </w:rPr>
        <w:t>;</w:t>
      </w:r>
    </w:p>
    <w:p w:rsidR="00CA3CBA" w:rsidRPr="007643F6" w:rsidRDefault="00833BC4" w:rsidP="007643F6">
      <w:pPr>
        <w:pStyle w:val="Bodytext20"/>
        <w:shd w:val="clear" w:color="auto" w:fill="auto"/>
        <w:tabs>
          <w:tab w:val="left" w:pos="1102"/>
        </w:tabs>
        <w:spacing w:after="0" w:line="320" w:lineRule="atLeast"/>
        <w:ind w:firstLine="0"/>
        <w:jc w:val="both"/>
        <w:rPr>
          <w:color w:val="000000" w:themeColor="text1"/>
          <w:sz w:val="28"/>
          <w:szCs w:val="28"/>
        </w:rPr>
      </w:pPr>
      <w:r w:rsidRPr="007643F6">
        <w:rPr>
          <w:color w:val="000000" w:themeColor="text1"/>
          <w:sz w:val="28"/>
          <w:szCs w:val="28"/>
          <w:shd w:val="clear" w:color="auto" w:fill="FFFFFF"/>
        </w:rPr>
        <w:t xml:space="preserve"> </w:t>
      </w:r>
      <w:r w:rsidR="00CA3CBA" w:rsidRPr="007643F6">
        <w:rPr>
          <w:color w:val="000000" w:themeColor="text1"/>
          <w:sz w:val="28"/>
          <w:szCs w:val="28"/>
        </w:rPr>
        <w:t xml:space="preserve">        </w:t>
      </w:r>
      <w:r w:rsidR="001B774B" w:rsidRPr="007643F6">
        <w:rPr>
          <w:color w:val="000000" w:themeColor="text1"/>
          <w:sz w:val="28"/>
          <w:szCs w:val="28"/>
        </w:rPr>
        <w:t xml:space="preserve"> 4.</w:t>
      </w:r>
      <w:r w:rsidR="00CA3CBA" w:rsidRPr="007643F6">
        <w:rPr>
          <w:color w:val="000000" w:themeColor="text1"/>
          <w:sz w:val="28"/>
          <w:szCs w:val="28"/>
        </w:rPr>
        <w:t xml:space="preserve"> </w:t>
      </w:r>
      <w:r w:rsidR="00796EF1" w:rsidRPr="007643F6">
        <w:rPr>
          <w:color w:val="000000" w:themeColor="text1"/>
          <w:sz w:val="28"/>
          <w:szCs w:val="28"/>
        </w:rPr>
        <w:t>Tạo môi trường văn hoá, văn minh, hiện đại công sở; phát huy tinh thần</w:t>
      </w:r>
      <w:r w:rsidR="00CA3CBA" w:rsidRPr="007643F6">
        <w:rPr>
          <w:color w:val="000000" w:themeColor="text1"/>
          <w:sz w:val="28"/>
          <w:szCs w:val="28"/>
        </w:rPr>
        <w:t xml:space="preserve"> </w:t>
      </w:r>
      <w:r w:rsidR="00FD738C" w:rsidRPr="007643F6">
        <w:rPr>
          <w:color w:val="000000" w:themeColor="text1"/>
          <w:sz w:val="28"/>
          <w:szCs w:val="28"/>
        </w:rPr>
        <w:t>đoàn kết</w:t>
      </w:r>
      <w:r w:rsidR="00CA3CBA" w:rsidRPr="007643F6">
        <w:rPr>
          <w:color w:val="000000" w:themeColor="text1"/>
          <w:sz w:val="28"/>
          <w:szCs w:val="28"/>
        </w:rPr>
        <w:t xml:space="preserve"> g</w:t>
      </w:r>
      <w:r w:rsidR="00FD738C" w:rsidRPr="007643F6">
        <w:rPr>
          <w:color w:val="000000" w:themeColor="text1"/>
          <w:sz w:val="28"/>
          <w:szCs w:val="28"/>
        </w:rPr>
        <w:t>ắ</w:t>
      </w:r>
      <w:r w:rsidR="00796EF1" w:rsidRPr="007643F6">
        <w:rPr>
          <w:color w:val="000000" w:themeColor="text1"/>
          <w:sz w:val="28"/>
          <w:szCs w:val="28"/>
        </w:rPr>
        <w:t>n bó, trách nhiệm cao trong các mối quan hệ hoạt động nh</w:t>
      </w:r>
      <w:r w:rsidR="00CA3CBA" w:rsidRPr="007643F6">
        <w:rPr>
          <w:color w:val="000000" w:themeColor="text1"/>
          <w:sz w:val="28"/>
          <w:szCs w:val="28"/>
        </w:rPr>
        <w:t>ằ</w:t>
      </w:r>
      <w:r w:rsidR="00796EF1" w:rsidRPr="007643F6">
        <w:rPr>
          <w:color w:val="000000" w:themeColor="text1"/>
          <w:sz w:val="28"/>
          <w:szCs w:val="28"/>
        </w:rPr>
        <w:t>m nâng cao hiệu quả công tác;</w:t>
      </w:r>
    </w:p>
    <w:p w:rsidR="00DF50CD" w:rsidRPr="007643F6" w:rsidRDefault="001B774B" w:rsidP="007643F6">
      <w:pPr>
        <w:pStyle w:val="Bodytext20"/>
        <w:shd w:val="clear" w:color="auto" w:fill="auto"/>
        <w:spacing w:after="0" w:line="320" w:lineRule="atLeast"/>
        <w:ind w:firstLine="720"/>
        <w:jc w:val="both"/>
        <w:rPr>
          <w:color w:val="000000" w:themeColor="text1"/>
          <w:sz w:val="28"/>
          <w:szCs w:val="28"/>
        </w:rPr>
      </w:pPr>
      <w:r w:rsidRPr="007643F6">
        <w:rPr>
          <w:color w:val="000000" w:themeColor="text1"/>
          <w:sz w:val="28"/>
          <w:szCs w:val="28"/>
        </w:rPr>
        <w:t>5</w:t>
      </w:r>
      <w:r w:rsidR="00CA3CBA" w:rsidRPr="007643F6">
        <w:rPr>
          <w:color w:val="000000" w:themeColor="text1"/>
          <w:sz w:val="28"/>
          <w:szCs w:val="28"/>
        </w:rPr>
        <w:t>. Thực hà</w:t>
      </w:r>
      <w:r w:rsidR="00796EF1" w:rsidRPr="007643F6">
        <w:rPr>
          <w:color w:val="000000" w:themeColor="text1"/>
          <w:sz w:val="28"/>
          <w:szCs w:val="28"/>
        </w:rPr>
        <w:t>nh ti</w:t>
      </w:r>
      <w:r w:rsidR="00CA3CBA" w:rsidRPr="007643F6">
        <w:rPr>
          <w:color w:val="000000" w:themeColor="text1"/>
          <w:sz w:val="28"/>
          <w:szCs w:val="28"/>
        </w:rPr>
        <w:t>ế</w:t>
      </w:r>
      <w:r w:rsidR="00796EF1" w:rsidRPr="007643F6">
        <w:rPr>
          <w:color w:val="000000" w:themeColor="text1"/>
          <w:sz w:val="28"/>
          <w:szCs w:val="28"/>
        </w:rPr>
        <w:t>t kiệm, ch</w:t>
      </w:r>
      <w:r w:rsidR="00CA3CBA" w:rsidRPr="007643F6">
        <w:rPr>
          <w:color w:val="000000" w:themeColor="text1"/>
          <w:sz w:val="28"/>
          <w:szCs w:val="28"/>
        </w:rPr>
        <w:t>ố</w:t>
      </w:r>
      <w:r w:rsidR="00796EF1" w:rsidRPr="007643F6">
        <w:rPr>
          <w:color w:val="000000" w:themeColor="text1"/>
          <w:sz w:val="28"/>
          <w:szCs w:val="28"/>
        </w:rPr>
        <w:t>ng lãng phí, quản lý chặt chẽ tài sản Nhà nước và</w:t>
      </w:r>
      <w:r w:rsidR="00CA3CBA" w:rsidRPr="007643F6">
        <w:rPr>
          <w:color w:val="000000" w:themeColor="text1"/>
          <w:sz w:val="28"/>
          <w:szCs w:val="28"/>
        </w:rPr>
        <w:t xml:space="preserve"> công dân;</w:t>
      </w:r>
      <w:r w:rsidR="00CA3CBA" w:rsidRPr="007643F6">
        <w:rPr>
          <w:color w:val="000000" w:themeColor="text1"/>
          <w:sz w:val="28"/>
          <w:szCs w:val="28"/>
        </w:rPr>
        <w:tab/>
      </w:r>
    </w:p>
    <w:p w:rsidR="00796EF1" w:rsidRPr="007643F6" w:rsidRDefault="001B774B" w:rsidP="007643F6">
      <w:pPr>
        <w:pStyle w:val="Bodytext20"/>
        <w:shd w:val="clear" w:color="auto" w:fill="auto"/>
        <w:spacing w:after="0" w:line="320" w:lineRule="atLeast"/>
        <w:ind w:firstLine="720"/>
        <w:jc w:val="both"/>
        <w:rPr>
          <w:color w:val="000000" w:themeColor="text1"/>
          <w:sz w:val="28"/>
          <w:szCs w:val="28"/>
        </w:rPr>
      </w:pPr>
      <w:r w:rsidRPr="007643F6">
        <w:rPr>
          <w:color w:val="000000" w:themeColor="text1"/>
          <w:sz w:val="28"/>
          <w:szCs w:val="28"/>
        </w:rPr>
        <w:t>6</w:t>
      </w:r>
      <w:r w:rsidR="00DF50CD" w:rsidRPr="007643F6">
        <w:rPr>
          <w:color w:val="000000" w:themeColor="text1"/>
          <w:sz w:val="28"/>
          <w:szCs w:val="28"/>
        </w:rPr>
        <w:t xml:space="preserve">. </w:t>
      </w:r>
      <w:r w:rsidR="00796EF1" w:rsidRPr="007643F6">
        <w:rPr>
          <w:color w:val="000000" w:themeColor="text1"/>
          <w:sz w:val="28"/>
          <w:szCs w:val="28"/>
        </w:rPr>
        <w:t>Hướng tới mục tiêu: làm việc theo kế hoạch</w:t>
      </w:r>
      <w:r w:rsidR="00FF11C8" w:rsidRPr="007643F6">
        <w:rPr>
          <w:color w:val="000000" w:themeColor="text1"/>
          <w:sz w:val="28"/>
          <w:szCs w:val="28"/>
        </w:rPr>
        <w:t>,</w:t>
      </w:r>
      <w:r w:rsidR="00796EF1" w:rsidRPr="007643F6">
        <w:rPr>
          <w:color w:val="000000" w:themeColor="text1"/>
          <w:sz w:val="28"/>
          <w:szCs w:val="28"/>
        </w:rPr>
        <w:t xml:space="preserve"> giải quyết công việc theo quy</w:t>
      </w:r>
      <w:r w:rsidR="00DF50CD" w:rsidRPr="007643F6">
        <w:rPr>
          <w:color w:val="000000" w:themeColor="text1"/>
          <w:sz w:val="28"/>
          <w:szCs w:val="28"/>
        </w:rPr>
        <w:t xml:space="preserve"> </w:t>
      </w:r>
      <w:r w:rsidR="00796EF1" w:rsidRPr="007643F6">
        <w:rPr>
          <w:color w:val="000000" w:themeColor="text1"/>
          <w:sz w:val="28"/>
          <w:szCs w:val="28"/>
        </w:rPr>
        <w:t>trình</w:t>
      </w:r>
      <w:r w:rsidR="00FF11C8" w:rsidRPr="007643F6">
        <w:rPr>
          <w:color w:val="000000" w:themeColor="text1"/>
          <w:sz w:val="28"/>
          <w:szCs w:val="28"/>
        </w:rPr>
        <w:t>,</w:t>
      </w:r>
      <w:r w:rsidR="00796EF1" w:rsidRPr="007643F6">
        <w:rPr>
          <w:color w:val="000000" w:themeColor="text1"/>
          <w:sz w:val="28"/>
          <w:szCs w:val="28"/>
        </w:rPr>
        <w:t xml:space="preserve"> đi</w:t>
      </w:r>
      <w:r w:rsidR="00DF50CD" w:rsidRPr="007643F6">
        <w:rPr>
          <w:color w:val="000000" w:themeColor="text1"/>
          <w:sz w:val="28"/>
          <w:szCs w:val="28"/>
        </w:rPr>
        <w:t>ều hành theo quy chế.</w:t>
      </w:r>
      <w:r w:rsidR="00DF50CD" w:rsidRPr="007643F6">
        <w:rPr>
          <w:color w:val="000000" w:themeColor="text1"/>
          <w:sz w:val="28"/>
          <w:szCs w:val="28"/>
        </w:rPr>
        <w:tab/>
      </w:r>
    </w:p>
    <w:p w:rsidR="00FD738C" w:rsidRPr="007643F6" w:rsidRDefault="00796EF1" w:rsidP="007643F6">
      <w:pPr>
        <w:pStyle w:val="Bodytext40"/>
        <w:shd w:val="clear" w:color="auto" w:fill="auto"/>
        <w:spacing w:before="0" w:line="320" w:lineRule="atLeast"/>
        <w:ind w:firstLine="720"/>
        <w:jc w:val="both"/>
        <w:rPr>
          <w:color w:val="000000" w:themeColor="text1"/>
          <w:sz w:val="28"/>
          <w:szCs w:val="28"/>
        </w:rPr>
      </w:pPr>
      <w:r w:rsidRPr="007643F6">
        <w:rPr>
          <w:color w:val="000000" w:themeColor="text1"/>
          <w:sz w:val="28"/>
          <w:szCs w:val="28"/>
        </w:rPr>
        <w:t>Điều 4. Các hành vi bị cấm</w:t>
      </w:r>
    </w:p>
    <w:p w:rsidR="00326898" w:rsidRPr="007643F6" w:rsidRDefault="00326898" w:rsidP="007643F6">
      <w:pPr>
        <w:pStyle w:val="Bodytext40"/>
        <w:shd w:val="clear" w:color="auto" w:fill="auto"/>
        <w:spacing w:before="0" w:line="320" w:lineRule="atLeast"/>
        <w:ind w:firstLine="720"/>
        <w:jc w:val="both"/>
        <w:rPr>
          <w:b w:val="0"/>
          <w:color w:val="000000" w:themeColor="text1"/>
          <w:sz w:val="28"/>
          <w:szCs w:val="28"/>
          <w:lang w:val="nb-NO"/>
        </w:rPr>
      </w:pPr>
      <w:r w:rsidRPr="007643F6">
        <w:rPr>
          <w:b w:val="0"/>
          <w:color w:val="000000" w:themeColor="text1"/>
          <w:sz w:val="28"/>
          <w:szCs w:val="28"/>
          <w:lang w:val="nb-NO"/>
        </w:rPr>
        <w:t>1. Sử dụng chất kích thích;</w:t>
      </w:r>
    </w:p>
    <w:p w:rsidR="00326898" w:rsidRPr="007643F6" w:rsidRDefault="00326898" w:rsidP="007643F6">
      <w:pPr>
        <w:pStyle w:val="Bodytext40"/>
        <w:shd w:val="clear" w:color="auto" w:fill="auto"/>
        <w:spacing w:before="0" w:line="320" w:lineRule="atLeast"/>
        <w:ind w:firstLine="720"/>
        <w:jc w:val="both"/>
        <w:rPr>
          <w:b w:val="0"/>
          <w:color w:val="000000" w:themeColor="text1"/>
          <w:sz w:val="28"/>
          <w:szCs w:val="28"/>
        </w:rPr>
      </w:pPr>
      <w:r w:rsidRPr="007643F6">
        <w:rPr>
          <w:b w:val="0"/>
          <w:color w:val="000000" w:themeColor="text1"/>
          <w:sz w:val="28"/>
          <w:szCs w:val="28"/>
          <w:lang w:val="nb-NO"/>
        </w:rPr>
        <w:t>2. Uống rượu, bia hoặc các loại nước có cồn trong giờ hành chính</w:t>
      </w:r>
      <w:r w:rsidR="00CF3D5B" w:rsidRPr="007643F6">
        <w:rPr>
          <w:b w:val="0"/>
          <w:color w:val="000000" w:themeColor="text1"/>
          <w:sz w:val="28"/>
          <w:szCs w:val="28"/>
          <w:lang w:val="nb-NO"/>
        </w:rPr>
        <w:t>;</w:t>
      </w:r>
    </w:p>
    <w:p w:rsidR="00326898" w:rsidRPr="007643F6" w:rsidRDefault="00326898"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color w:val="000000" w:themeColor="text1"/>
          <w:sz w:val="28"/>
          <w:szCs w:val="28"/>
          <w:lang w:val="nb-NO" w:eastAsia="en-US" w:bidi="ar-SA"/>
        </w:rPr>
        <w:t>3. Quảng cáo thương mại</w:t>
      </w:r>
      <w:r w:rsidR="00E64585">
        <w:rPr>
          <w:rFonts w:ascii="Times New Roman" w:eastAsia="Times New Roman" w:hAnsi="Times New Roman" w:cs="Times New Roman"/>
          <w:color w:val="000000" w:themeColor="text1"/>
          <w:sz w:val="28"/>
          <w:szCs w:val="28"/>
          <w:lang w:val="nb-NO" w:eastAsia="en-US" w:bidi="ar-SA"/>
        </w:rPr>
        <w:t>, tiếp thị bán hàng tại công sở;</w:t>
      </w:r>
    </w:p>
    <w:p w:rsidR="00326898" w:rsidRPr="007643F6" w:rsidRDefault="00326898"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color w:val="000000" w:themeColor="text1"/>
          <w:sz w:val="28"/>
          <w:szCs w:val="28"/>
          <w:lang w:val="nb-NO" w:eastAsia="en-US" w:bidi="ar-SA"/>
        </w:rPr>
        <w:t>4. Làm việc riêng, gây mất trật tự trong giờ làm việc</w:t>
      </w:r>
      <w:r w:rsidR="00E64585">
        <w:rPr>
          <w:rFonts w:ascii="Times New Roman" w:eastAsia="Times New Roman" w:hAnsi="Times New Roman" w:cs="Times New Roman"/>
          <w:color w:val="000000" w:themeColor="text1"/>
          <w:sz w:val="28"/>
          <w:szCs w:val="28"/>
          <w:lang w:val="nb-NO" w:eastAsia="en-US" w:bidi="ar-SA"/>
        </w:rPr>
        <w:t>;</w:t>
      </w:r>
    </w:p>
    <w:p w:rsidR="00326898" w:rsidRPr="007643F6" w:rsidRDefault="00326898"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color w:val="000000" w:themeColor="text1"/>
          <w:sz w:val="28"/>
          <w:szCs w:val="28"/>
          <w:lang w:val="nb-NO" w:eastAsia="en-US" w:bidi="ar-SA"/>
        </w:rPr>
        <w:t>5. Hút thuốc tại cơ quan, phòng làm việc; tụ tập ăn, uống trong giờ</w:t>
      </w:r>
      <w:r w:rsidR="00CF3D5B" w:rsidRPr="007643F6">
        <w:rPr>
          <w:rFonts w:ascii="Times New Roman" w:eastAsia="Times New Roman" w:hAnsi="Times New Roman" w:cs="Times New Roman"/>
          <w:color w:val="000000" w:themeColor="text1"/>
          <w:sz w:val="28"/>
          <w:szCs w:val="28"/>
          <w:lang w:val="nb-NO" w:eastAsia="en-US" w:bidi="ar-SA"/>
        </w:rPr>
        <w:t xml:space="preserve"> hành chính;</w:t>
      </w:r>
    </w:p>
    <w:p w:rsidR="00326898" w:rsidRPr="007643F6" w:rsidRDefault="00326898"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color w:val="000000" w:themeColor="text1"/>
          <w:sz w:val="28"/>
          <w:szCs w:val="28"/>
          <w:lang w:val="nb-NO" w:eastAsia="en-US" w:bidi="ar-SA"/>
        </w:rPr>
        <w:t>6. Chơi điện tử và các thiết bị giải trí cá nhân trong giờ làm việc</w:t>
      </w:r>
      <w:r w:rsidR="00E64585">
        <w:rPr>
          <w:rFonts w:ascii="Times New Roman" w:eastAsia="Times New Roman" w:hAnsi="Times New Roman" w:cs="Times New Roman"/>
          <w:color w:val="000000" w:themeColor="text1"/>
          <w:sz w:val="28"/>
          <w:szCs w:val="28"/>
          <w:lang w:val="nb-NO" w:eastAsia="en-US" w:bidi="ar-SA"/>
        </w:rPr>
        <w:t>;</w:t>
      </w:r>
    </w:p>
    <w:p w:rsidR="00326898" w:rsidRPr="007643F6" w:rsidRDefault="00326898"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color w:val="000000" w:themeColor="text1"/>
          <w:sz w:val="28"/>
          <w:szCs w:val="28"/>
          <w:lang w:val="nb-NO" w:eastAsia="en-US" w:bidi="ar-SA"/>
        </w:rPr>
        <w:lastRenderedPageBreak/>
        <w:t>7. Trưng bày, lưu giữ, phát tán hình ảnh, nội dung văn hóa phẩm đồi trụy, tài liệu phản động chống Đảng, Nhà nước</w:t>
      </w:r>
      <w:r w:rsidR="00E64585">
        <w:rPr>
          <w:rFonts w:ascii="Times New Roman" w:eastAsia="Times New Roman" w:hAnsi="Times New Roman" w:cs="Times New Roman"/>
          <w:color w:val="000000" w:themeColor="text1"/>
          <w:sz w:val="28"/>
          <w:szCs w:val="28"/>
          <w:lang w:val="nb-NO" w:eastAsia="en-US" w:bidi="ar-SA"/>
        </w:rPr>
        <w:t>;</w:t>
      </w:r>
    </w:p>
    <w:p w:rsidR="00326898" w:rsidRPr="007643F6" w:rsidRDefault="00326898"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color w:val="000000" w:themeColor="text1"/>
          <w:sz w:val="28"/>
          <w:szCs w:val="28"/>
          <w:lang w:val="nb-NO" w:eastAsia="en-US" w:bidi="ar-SA"/>
        </w:rPr>
        <w:t>8. Phát tán, tung tin bịa đặt, xúc phạm danh dự, nhân phẩm người khác.</w:t>
      </w:r>
    </w:p>
    <w:p w:rsidR="00326898" w:rsidRPr="007643F6" w:rsidRDefault="00326898"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color w:val="000000" w:themeColor="text1"/>
          <w:sz w:val="28"/>
          <w:szCs w:val="28"/>
          <w:lang w:val="nb-NO" w:eastAsia="en-US" w:bidi="ar-SA"/>
        </w:rPr>
        <w:t>9. Tự ý phát ngôn, cung cấp thông tin, tài liệu không đúng thẩm quyền.</w:t>
      </w:r>
    </w:p>
    <w:p w:rsidR="00326898" w:rsidRPr="007643F6" w:rsidRDefault="00326898"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color w:val="000000" w:themeColor="text1"/>
          <w:sz w:val="28"/>
          <w:szCs w:val="28"/>
          <w:lang w:val="nb-NO" w:eastAsia="en-US" w:bidi="ar-SA"/>
        </w:rPr>
        <w:t>10. Lạm dụng, có hành vi quấy rối người khác dưới mọi hình thức (lời nói, hành động, cử chỉ, tin nhắn...)</w:t>
      </w:r>
      <w:r w:rsidR="00E64585">
        <w:rPr>
          <w:rFonts w:ascii="Times New Roman" w:eastAsia="Times New Roman" w:hAnsi="Times New Roman" w:cs="Times New Roman"/>
          <w:color w:val="000000" w:themeColor="text1"/>
          <w:sz w:val="28"/>
          <w:szCs w:val="28"/>
          <w:lang w:val="nb-NO" w:eastAsia="en-US" w:bidi="ar-SA"/>
        </w:rPr>
        <w:t>;</w:t>
      </w:r>
    </w:p>
    <w:p w:rsidR="00326898" w:rsidRPr="007643F6" w:rsidRDefault="00326898"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color w:val="000000" w:themeColor="text1"/>
          <w:sz w:val="28"/>
          <w:szCs w:val="28"/>
          <w:lang w:val="nb-NO" w:eastAsia="en-US" w:bidi="ar-SA"/>
        </w:rPr>
        <w:t xml:space="preserve">11. Tham gia, tổ chức, lôi </w:t>
      </w:r>
      <w:r w:rsidR="00A01B6D" w:rsidRPr="007643F6">
        <w:rPr>
          <w:rFonts w:ascii="Times New Roman" w:eastAsia="Times New Roman" w:hAnsi="Times New Roman" w:cs="Times New Roman"/>
          <w:color w:val="000000" w:themeColor="text1"/>
          <w:sz w:val="28"/>
          <w:szCs w:val="28"/>
          <w:lang w:val="nb-NO" w:eastAsia="en-US" w:bidi="ar-SA"/>
        </w:rPr>
        <w:t xml:space="preserve">kéo người khác đánh bạc, chơi </w:t>
      </w:r>
      <w:r w:rsidRPr="007643F6">
        <w:rPr>
          <w:rFonts w:ascii="Times New Roman" w:eastAsia="Times New Roman" w:hAnsi="Times New Roman" w:cs="Times New Roman"/>
          <w:color w:val="000000" w:themeColor="text1"/>
          <w:sz w:val="28"/>
          <w:szCs w:val="28"/>
          <w:lang w:val="nb-NO" w:eastAsia="en-US" w:bidi="ar-SA"/>
        </w:rPr>
        <w:t>hụi, lô, đề và các tệ nạn xã hội khác dưới mọi hình thức</w:t>
      </w:r>
      <w:r w:rsidR="00E64585">
        <w:rPr>
          <w:rFonts w:ascii="Times New Roman" w:eastAsia="Times New Roman" w:hAnsi="Times New Roman" w:cs="Times New Roman"/>
          <w:color w:val="000000" w:themeColor="text1"/>
          <w:sz w:val="28"/>
          <w:szCs w:val="28"/>
          <w:lang w:val="nb-NO" w:eastAsia="en-US" w:bidi="ar-SA"/>
        </w:rPr>
        <w:t>;</w:t>
      </w:r>
    </w:p>
    <w:p w:rsidR="00326898" w:rsidRPr="007643F6" w:rsidRDefault="00326898"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color w:val="000000" w:themeColor="text1"/>
          <w:sz w:val="28"/>
          <w:szCs w:val="28"/>
          <w:lang w:val="nb-NO" w:eastAsia="en-US" w:bidi="ar-SA"/>
        </w:rPr>
        <w:t>12. Các hành vi bị cấm khác theo quy định của pháp luật.</w:t>
      </w:r>
    </w:p>
    <w:p w:rsidR="00240321" w:rsidRPr="00690051" w:rsidRDefault="00796EF1" w:rsidP="007643F6">
      <w:pPr>
        <w:pStyle w:val="Bodytext40"/>
        <w:shd w:val="clear" w:color="auto" w:fill="auto"/>
        <w:tabs>
          <w:tab w:val="left" w:pos="4237"/>
        </w:tabs>
        <w:spacing w:before="0" w:line="320" w:lineRule="atLeast"/>
        <w:ind w:left="2360" w:firstLine="0"/>
        <w:jc w:val="both"/>
        <w:rPr>
          <w:color w:val="000000" w:themeColor="text1"/>
          <w:sz w:val="20"/>
          <w:szCs w:val="28"/>
        </w:rPr>
      </w:pPr>
      <w:r w:rsidRPr="007643F6">
        <w:rPr>
          <w:color w:val="000000" w:themeColor="text1"/>
          <w:sz w:val="28"/>
          <w:szCs w:val="28"/>
        </w:rPr>
        <w:tab/>
      </w:r>
    </w:p>
    <w:p w:rsidR="00796EF1" w:rsidRPr="007643F6" w:rsidRDefault="00240321" w:rsidP="007643F6">
      <w:pPr>
        <w:pStyle w:val="Bodytext40"/>
        <w:shd w:val="clear" w:color="auto" w:fill="auto"/>
        <w:tabs>
          <w:tab w:val="left" w:pos="4237"/>
        </w:tabs>
        <w:spacing w:before="0" w:line="320" w:lineRule="atLeast"/>
        <w:ind w:left="2360" w:firstLine="0"/>
        <w:jc w:val="both"/>
        <w:rPr>
          <w:color w:val="000000" w:themeColor="text1"/>
          <w:sz w:val="28"/>
          <w:szCs w:val="28"/>
        </w:rPr>
      </w:pPr>
      <w:r w:rsidRPr="007643F6">
        <w:rPr>
          <w:color w:val="000000" w:themeColor="text1"/>
          <w:sz w:val="28"/>
          <w:szCs w:val="28"/>
        </w:rPr>
        <w:t xml:space="preserve">                         </w:t>
      </w:r>
      <w:r w:rsidR="00796EF1" w:rsidRPr="007643F6">
        <w:rPr>
          <w:color w:val="000000" w:themeColor="text1"/>
          <w:sz w:val="28"/>
          <w:szCs w:val="28"/>
        </w:rPr>
        <w:t>Chương II</w:t>
      </w:r>
    </w:p>
    <w:p w:rsidR="00796EF1" w:rsidRPr="007643F6" w:rsidRDefault="00AE3D1A" w:rsidP="007643F6">
      <w:pPr>
        <w:pStyle w:val="Bodytext40"/>
        <w:shd w:val="clear" w:color="auto" w:fill="auto"/>
        <w:spacing w:before="0" w:line="320" w:lineRule="atLeast"/>
        <w:ind w:left="100" w:firstLine="0"/>
        <w:rPr>
          <w:color w:val="000000" w:themeColor="text1"/>
          <w:sz w:val="28"/>
          <w:szCs w:val="28"/>
        </w:rPr>
      </w:pPr>
      <w:r>
        <w:rPr>
          <w:color w:val="000000" w:themeColor="text1"/>
          <w:sz w:val="28"/>
          <w:szCs w:val="28"/>
        </w:rPr>
        <w:t xml:space="preserve">THỜI GIAN </w:t>
      </w:r>
      <w:r w:rsidR="00796EF1" w:rsidRPr="007643F6">
        <w:rPr>
          <w:color w:val="000000" w:themeColor="text1"/>
          <w:sz w:val="28"/>
          <w:szCs w:val="28"/>
        </w:rPr>
        <w:t>LÀM VIỆC, TRANG PHỤC, L</w:t>
      </w:r>
      <w:r w:rsidR="00EF4839" w:rsidRPr="007643F6">
        <w:rPr>
          <w:color w:val="000000" w:themeColor="text1"/>
          <w:sz w:val="28"/>
          <w:szCs w:val="28"/>
        </w:rPr>
        <w:t>Ễ</w:t>
      </w:r>
      <w:r w:rsidR="00D564F7" w:rsidRPr="007643F6">
        <w:rPr>
          <w:color w:val="000000" w:themeColor="text1"/>
          <w:sz w:val="28"/>
          <w:szCs w:val="28"/>
        </w:rPr>
        <w:t xml:space="preserve"> PHỤC</w:t>
      </w:r>
      <w:r w:rsidR="00233710" w:rsidRPr="007643F6">
        <w:rPr>
          <w:color w:val="000000" w:themeColor="text1"/>
          <w:sz w:val="28"/>
          <w:szCs w:val="28"/>
        </w:rPr>
        <w:t>, TÁC PHONG</w:t>
      </w:r>
      <w:r w:rsidR="00233710" w:rsidRPr="007643F6">
        <w:rPr>
          <w:color w:val="000000" w:themeColor="text1"/>
          <w:sz w:val="28"/>
          <w:szCs w:val="28"/>
        </w:rPr>
        <w:br/>
        <w:t>CỦ</w:t>
      </w:r>
      <w:r w:rsidR="00D564F7" w:rsidRPr="007643F6">
        <w:rPr>
          <w:color w:val="000000" w:themeColor="text1"/>
          <w:sz w:val="28"/>
          <w:szCs w:val="28"/>
        </w:rPr>
        <w:t xml:space="preserve">A </w:t>
      </w:r>
      <w:r w:rsidR="00796EF1" w:rsidRPr="007643F6">
        <w:rPr>
          <w:color w:val="000000" w:themeColor="text1"/>
          <w:sz w:val="28"/>
          <w:szCs w:val="28"/>
        </w:rPr>
        <w:t>CÔNG CHỨC</w:t>
      </w:r>
      <w:r w:rsidR="00233710" w:rsidRPr="007643F6">
        <w:rPr>
          <w:color w:val="000000" w:themeColor="text1"/>
          <w:sz w:val="28"/>
          <w:szCs w:val="28"/>
        </w:rPr>
        <w:t>,</w:t>
      </w:r>
      <w:r w:rsidR="00796EF1" w:rsidRPr="007643F6">
        <w:rPr>
          <w:color w:val="000000" w:themeColor="text1"/>
          <w:sz w:val="28"/>
          <w:szCs w:val="28"/>
        </w:rPr>
        <w:t xml:space="preserve"> VIÊN CHỨC</w:t>
      </w:r>
      <w:r w:rsidR="00233710" w:rsidRPr="007643F6">
        <w:rPr>
          <w:color w:val="000000" w:themeColor="text1"/>
          <w:sz w:val="28"/>
          <w:szCs w:val="28"/>
        </w:rPr>
        <w:t xml:space="preserve">, </w:t>
      </w:r>
      <w:r w:rsidR="00240321" w:rsidRPr="007643F6">
        <w:rPr>
          <w:color w:val="000000" w:themeColor="text1"/>
          <w:sz w:val="28"/>
          <w:szCs w:val="28"/>
        </w:rPr>
        <w:t>NGƯỜI LAO ĐỘNG</w:t>
      </w:r>
    </w:p>
    <w:p w:rsidR="00D564F7" w:rsidRPr="007643F6" w:rsidRDefault="00D564F7" w:rsidP="007643F6">
      <w:pPr>
        <w:pStyle w:val="Bodytext40"/>
        <w:shd w:val="clear" w:color="auto" w:fill="auto"/>
        <w:spacing w:before="0" w:line="320" w:lineRule="atLeast"/>
        <w:ind w:left="100" w:firstLine="0"/>
        <w:jc w:val="both"/>
        <w:rPr>
          <w:color w:val="000000" w:themeColor="text1"/>
          <w:sz w:val="28"/>
          <w:szCs w:val="28"/>
        </w:rPr>
      </w:pPr>
    </w:p>
    <w:p w:rsidR="00796EF1" w:rsidRPr="007643F6" w:rsidRDefault="008D5BBF" w:rsidP="007643F6">
      <w:pPr>
        <w:pStyle w:val="Bodytext40"/>
        <w:shd w:val="clear" w:color="auto" w:fill="auto"/>
        <w:spacing w:before="0" w:line="320" w:lineRule="atLeast"/>
        <w:ind w:firstLine="0"/>
        <w:jc w:val="both"/>
        <w:rPr>
          <w:color w:val="000000" w:themeColor="text1"/>
          <w:sz w:val="28"/>
          <w:szCs w:val="28"/>
        </w:rPr>
      </w:pPr>
      <w:r w:rsidRPr="007643F6">
        <w:rPr>
          <w:color w:val="000000" w:themeColor="text1"/>
          <w:sz w:val="28"/>
          <w:szCs w:val="28"/>
        </w:rPr>
        <w:t xml:space="preserve">           </w:t>
      </w:r>
      <w:r w:rsidR="00AE3D1A">
        <w:rPr>
          <w:color w:val="000000" w:themeColor="text1"/>
          <w:sz w:val="28"/>
          <w:szCs w:val="28"/>
        </w:rPr>
        <w:t>Điều 5. Thời gian</w:t>
      </w:r>
      <w:r w:rsidR="00796EF1" w:rsidRPr="007643F6">
        <w:rPr>
          <w:color w:val="000000" w:themeColor="text1"/>
          <w:sz w:val="28"/>
          <w:szCs w:val="28"/>
        </w:rPr>
        <w:t xml:space="preserve"> làm việc của</w:t>
      </w:r>
      <w:r w:rsidR="00CF3D5B" w:rsidRPr="007643F6">
        <w:rPr>
          <w:color w:val="000000" w:themeColor="text1"/>
          <w:sz w:val="28"/>
          <w:szCs w:val="28"/>
        </w:rPr>
        <w:t xml:space="preserve"> </w:t>
      </w:r>
      <w:r w:rsidR="00796EF1" w:rsidRPr="007643F6">
        <w:rPr>
          <w:color w:val="000000" w:themeColor="text1"/>
          <w:sz w:val="28"/>
          <w:szCs w:val="28"/>
        </w:rPr>
        <w:t>công chức, viên chức</w:t>
      </w:r>
      <w:r w:rsidR="00CF3D5B" w:rsidRPr="007643F6">
        <w:rPr>
          <w:color w:val="000000" w:themeColor="text1"/>
          <w:sz w:val="28"/>
          <w:szCs w:val="28"/>
        </w:rPr>
        <w:t xml:space="preserve"> và người lao động</w:t>
      </w:r>
    </w:p>
    <w:p w:rsidR="00796EF1" w:rsidRPr="007643F6" w:rsidRDefault="008D5BBF" w:rsidP="007643F6">
      <w:pPr>
        <w:pStyle w:val="Bodytext20"/>
        <w:shd w:val="clear" w:color="auto" w:fill="auto"/>
        <w:tabs>
          <w:tab w:val="left" w:pos="744"/>
          <w:tab w:val="left" w:pos="9356"/>
        </w:tabs>
        <w:spacing w:after="0" w:line="320" w:lineRule="atLeast"/>
        <w:ind w:firstLine="0"/>
        <w:jc w:val="both"/>
        <w:rPr>
          <w:color w:val="000000" w:themeColor="text1"/>
          <w:sz w:val="28"/>
          <w:szCs w:val="28"/>
        </w:rPr>
      </w:pPr>
      <w:r w:rsidRPr="007643F6">
        <w:rPr>
          <w:color w:val="000000" w:themeColor="text1"/>
          <w:sz w:val="28"/>
          <w:szCs w:val="28"/>
        </w:rPr>
        <w:t xml:space="preserve">           1. </w:t>
      </w:r>
      <w:r w:rsidR="00FF11C8" w:rsidRPr="007643F6">
        <w:rPr>
          <w:color w:val="000000" w:themeColor="text1"/>
          <w:sz w:val="28"/>
          <w:szCs w:val="28"/>
        </w:rPr>
        <w:t>Công chức, viên chức và người lao động</w:t>
      </w:r>
      <w:r w:rsidR="00796EF1" w:rsidRPr="007643F6">
        <w:rPr>
          <w:color w:val="000000" w:themeColor="text1"/>
          <w:sz w:val="28"/>
          <w:szCs w:val="28"/>
        </w:rPr>
        <w:t xml:space="preserve"> của Sở chấp hành nghiêm túc</w:t>
      </w:r>
      <w:r w:rsidR="00D1741A" w:rsidRPr="007643F6">
        <w:rPr>
          <w:color w:val="000000" w:themeColor="text1"/>
          <w:sz w:val="28"/>
          <w:szCs w:val="28"/>
        </w:rPr>
        <w:t xml:space="preserve"> </w:t>
      </w:r>
      <w:r w:rsidRPr="007643F6">
        <w:rPr>
          <w:color w:val="000000" w:themeColor="text1"/>
          <w:sz w:val="28"/>
          <w:szCs w:val="28"/>
        </w:rPr>
        <w:t>giờ giấ</w:t>
      </w:r>
      <w:r w:rsidR="00D1741A" w:rsidRPr="007643F6">
        <w:rPr>
          <w:color w:val="000000" w:themeColor="text1"/>
          <w:sz w:val="28"/>
          <w:szCs w:val="28"/>
        </w:rPr>
        <w:t>c làm việc t</w:t>
      </w:r>
      <w:r w:rsidR="00796EF1" w:rsidRPr="007643F6">
        <w:rPr>
          <w:color w:val="000000" w:themeColor="text1"/>
          <w:sz w:val="28"/>
          <w:szCs w:val="28"/>
        </w:rPr>
        <w:t>heo quy định; có mặt đúng giờ tại công sở, không sử dụng thời</w:t>
      </w:r>
      <w:r w:rsidR="00D1741A" w:rsidRPr="007643F6">
        <w:rPr>
          <w:color w:val="000000" w:themeColor="text1"/>
          <w:sz w:val="28"/>
          <w:szCs w:val="28"/>
        </w:rPr>
        <w:t xml:space="preserve"> </w:t>
      </w:r>
      <w:r w:rsidR="00240321" w:rsidRPr="007643F6">
        <w:rPr>
          <w:color w:val="000000" w:themeColor="text1"/>
          <w:sz w:val="28"/>
          <w:szCs w:val="28"/>
        </w:rPr>
        <w:t>gian trong giờ làm</w:t>
      </w:r>
      <w:r w:rsidR="00796EF1" w:rsidRPr="007643F6">
        <w:rPr>
          <w:color w:val="000000" w:themeColor="text1"/>
          <w:sz w:val="28"/>
          <w:szCs w:val="28"/>
        </w:rPr>
        <w:t xml:space="preserve"> việc riêng, không chơi games</w:t>
      </w:r>
      <w:r w:rsidRPr="007643F6">
        <w:rPr>
          <w:color w:val="000000" w:themeColor="text1"/>
          <w:sz w:val="28"/>
          <w:szCs w:val="28"/>
        </w:rPr>
        <w:t>, không đi muộn về</w:t>
      </w:r>
      <w:r w:rsidR="00796EF1" w:rsidRPr="007643F6">
        <w:rPr>
          <w:color w:val="000000" w:themeColor="text1"/>
          <w:sz w:val="28"/>
          <w:szCs w:val="28"/>
        </w:rPr>
        <w:t xml:space="preserve"> sớm; đảm bảo ngày l</w:t>
      </w:r>
      <w:r w:rsidRPr="007643F6">
        <w:rPr>
          <w:color w:val="000000" w:themeColor="text1"/>
          <w:sz w:val="28"/>
          <w:szCs w:val="28"/>
        </w:rPr>
        <w:t>àm việc 8 giờ có chất lượng, hiệ</w:t>
      </w:r>
      <w:r w:rsidR="00796EF1" w:rsidRPr="007643F6">
        <w:rPr>
          <w:color w:val="000000" w:themeColor="text1"/>
          <w:sz w:val="28"/>
          <w:szCs w:val="28"/>
        </w:rPr>
        <w:t xml:space="preserve">u </w:t>
      </w:r>
      <w:r w:rsidRPr="007643F6">
        <w:rPr>
          <w:color w:val="000000" w:themeColor="text1"/>
          <w:sz w:val="28"/>
          <w:szCs w:val="28"/>
        </w:rPr>
        <w:t>quả</w:t>
      </w:r>
      <w:r w:rsidR="00E64585">
        <w:rPr>
          <w:color w:val="000000" w:themeColor="text1"/>
          <w:sz w:val="28"/>
          <w:szCs w:val="28"/>
        </w:rPr>
        <w:t>;</w:t>
      </w:r>
      <w:r w:rsidR="00AC3C4C" w:rsidRPr="007643F6">
        <w:rPr>
          <w:color w:val="000000" w:themeColor="text1"/>
          <w:sz w:val="28"/>
          <w:szCs w:val="28"/>
        </w:rPr>
        <w:tab/>
      </w:r>
    </w:p>
    <w:p w:rsidR="00796EF1" w:rsidRPr="007643F6" w:rsidRDefault="008D5BBF" w:rsidP="007643F6">
      <w:pPr>
        <w:pStyle w:val="Bodytext20"/>
        <w:shd w:val="clear" w:color="auto" w:fill="auto"/>
        <w:tabs>
          <w:tab w:val="left" w:pos="9356"/>
        </w:tabs>
        <w:spacing w:after="0" w:line="320" w:lineRule="atLeast"/>
        <w:ind w:firstLine="0"/>
        <w:jc w:val="both"/>
        <w:rPr>
          <w:color w:val="000000" w:themeColor="text1"/>
          <w:sz w:val="28"/>
          <w:szCs w:val="28"/>
        </w:rPr>
      </w:pPr>
      <w:r w:rsidRPr="007643F6">
        <w:rPr>
          <w:color w:val="000000" w:themeColor="text1"/>
          <w:sz w:val="28"/>
          <w:szCs w:val="28"/>
        </w:rPr>
        <w:t xml:space="preserve"> </w:t>
      </w:r>
      <w:r w:rsidR="00356DE6">
        <w:rPr>
          <w:color w:val="000000" w:themeColor="text1"/>
          <w:sz w:val="28"/>
          <w:szCs w:val="28"/>
        </w:rPr>
        <w:t xml:space="preserve">  </w:t>
      </w:r>
      <w:r w:rsidR="00304825">
        <w:rPr>
          <w:color w:val="000000" w:themeColor="text1"/>
          <w:sz w:val="28"/>
          <w:szCs w:val="28"/>
        </w:rPr>
        <w:t xml:space="preserve">        Trưởng các phòng, ban, T</w:t>
      </w:r>
      <w:r w:rsidR="00356DE6">
        <w:rPr>
          <w:color w:val="000000" w:themeColor="text1"/>
          <w:sz w:val="28"/>
          <w:szCs w:val="28"/>
        </w:rPr>
        <w:t xml:space="preserve">hủ trưởng các đơn vị trực thuộc Sở </w:t>
      </w:r>
      <w:r w:rsidR="00796EF1" w:rsidRPr="007643F6">
        <w:rPr>
          <w:color w:val="000000" w:themeColor="text1"/>
          <w:sz w:val="28"/>
          <w:szCs w:val="28"/>
        </w:rPr>
        <w:t>có trách nhiệm đôn đốc, kiểm tra, theo dõi việc chấp hành</w:t>
      </w:r>
      <w:r w:rsidRPr="007643F6">
        <w:rPr>
          <w:color w:val="000000" w:themeColor="text1"/>
          <w:sz w:val="28"/>
          <w:szCs w:val="28"/>
        </w:rPr>
        <w:t xml:space="preserve"> lao độ</w:t>
      </w:r>
      <w:r w:rsidR="007D308C">
        <w:rPr>
          <w:color w:val="000000" w:themeColor="text1"/>
          <w:sz w:val="28"/>
          <w:szCs w:val="28"/>
        </w:rPr>
        <w:t>ng của công chức, chức viên,</w:t>
      </w:r>
      <w:r w:rsidR="00240321" w:rsidRPr="007643F6">
        <w:rPr>
          <w:color w:val="000000" w:themeColor="text1"/>
          <w:sz w:val="28"/>
          <w:szCs w:val="28"/>
        </w:rPr>
        <w:t xml:space="preserve"> người lao động </w:t>
      </w:r>
      <w:r w:rsidR="00796EF1" w:rsidRPr="007643F6">
        <w:rPr>
          <w:color w:val="000000" w:themeColor="text1"/>
          <w:sz w:val="28"/>
          <w:szCs w:val="28"/>
        </w:rPr>
        <w:t>đơn vị mình</w:t>
      </w:r>
      <w:r w:rsidRPr="007643F6">
        <w:rPr>
          <w:color w:val="000000" w:themeColor="text1"/>
          <w:sz w:val="28"/>
          <w:szCs w:val="28"/>
        </w:rPr>
        <w:t>; chịu trách nhiệm trước Giám đố</w:t>
      </w:r>
      <w:r w:rsidR="00796EF1" w:rsidRPr="007643F6">
        <w:rPr>
          <w:color w:val="000000" w:themeColor="text1"/>
          <w:sz w:val="28"/>
          <w:szCs w:val="28"/>
        </w:rPr>
        <w:t xml:space="preserve">c Sở khi để xảy ra </w:t>
      </w:r>
      <w:r w:rsidR="007D308C">
        <w:rPr>
          <w:color w:val="000000" w:themeColor="text1"/>
          <w:sz w:val="28"/>
          <w:szCs w:val="28"/>
        </w:rPr>
        <w:t xml:space="preserve">những </w:t>
      </w:r>
      <w:r w:rsidR="00796EF1" w:rsidRPr="007643F6">
        <w:rPr>
          <w:color w:val="000000" w:themeColor="text1"/>
          <w:sz w:val="28"/>
          <w:szCs w:val="28"/>
        </w:rPr>
        <w:t>vi phạm kỷ luật lao động trong đơn</w:t>
      </w:r>
      <w:r w:rsidR="007D308C">
        <w:rPr>
          <w:color w:val="000000" w:themeColor="text1"/>
          <w:sz w:val="28"/>
          <w:szCs w:val="28"/>
        </w:rPr>
        <w:t xml:space="preserve"> vị mình</w:t>
      </w:r>
      <w:r w:rsidR="00E64585">
        <w:rPr>
          <w:color w:val="000000" w:themeColor="text1"/>
          <w:sz w:val="28"/>
          <w:szCs w:val="28"/>
        </w:rPr>
        <w:t>;</w:t>
      </w:r>
    </w:p>
    <w:p w:rsidR="00796EF1" w:rsidRPr="007643F6" w:rsidRDefault="008D5BBF" w:rsidP="007643F6">
      <w:pPr>
        <w:pStyle w:val="Bodytext20"/>
        <w:shd w:val="clear" w:color="auto" w:fill="auto"/>
        <w:tabs>
          <w:tab w:val="left" w:pos="9356"/>
        </w:tabs>
        <w:spacing w:after="0" w:line="320" w:lineRule="atLeast"/>
        <w:ind w:firstLine="0"/>
        <w:jc w:val="both"/>
        <w:rPr>
          <w:color w:val="000000" w:themeColor="text1"/>
          <w:sz w:val="28"/>
          <w:szCs w:val="28"/>
        </w:rPr>
      </w:pPr>
      <w:r w:rsidRPr="007643F6">
        <w:rPr>
          <w:color w:val="000000" w:themeColor="text1"/>
          <w:sz w:val="28"/>
          <w:szCs w:val="28"/>
        </w:rPr>
        <w:t xml:space="preserve">          2. Trong giờ làm việc phải có ý thức </w:t>
      </w:r>
      <w:r w:rsidR="00796EF1" w:rsidRPr="007643F6">
        <w:rPr>
          <w:color w:val="000000" w:themeColor="text1"/>
          <w:sz w:val="28"/>
          <w:szCs w:val="28"/>
        </w:rPr>
        <w:t>làm việc nghiêm túc</w:t>
      </w:r>
      <w:r w:rsidR="009A7630" w:rsidRPr="007643F6">
        <w:rPr>
          <w:color w:val="000000" w:themeColor="text1"/>
          <w:sz w:val="28"/>
          <w:szCs w:val="28"/>
        </w:rPr>
        <w:t>, đoàn kế</w:t>
      </w:r>
      <w:r w:rsidR="00796EF1" w:rsidRPr="007643F6">
        <w:rPr>
          <w:color w:val="000000" w:themeColor="text1"/>
          <w:sz w:val="28"/>
          <w:szCs w:val="28"/>
        </w:rPr>
        <w:t>t</w:t>
      </w:r>
      <w:r w:rsidR="00356DE6">
        <w:rPr>
          <w:color w:val="000000" w:themeColor="text1"/>
          <w:sz w:val="28"/>
          <w:szCs w:val="28"/>
        </w:rPr>
        <w:t>,</w:t>
      </w:r>
      <w:r w:rsidR="00796EF1" w:rsidRPr="007643F6">
        <w:rPr>
          <w:color w:val="000000" w:themeColor="text1"/>
          <w:sz w:val="28"/>
          <w:szCs w:val="28"/>
        </w:rPr>
        <w:t xml:space="preserve"> thân thiện. Mọi hoạt độ</w:t>
      </w:r>
      <w:r w:rsidR="009A7630" w:rsidRPr="007643F6">
        <w:rPr>
          <w:color w:val="000000" w:themeColor="text1"/>
          <w:sz w:val="28"/>
          <w:szCs w:val="28"/>
        </w:rPr>
        <w:t>ng cá nhân trong giờ làm việc cầ</w:t>
      </w:r>
      <w:r w:rsidR="00796EF1" w:rsidRPr="007643F6">
        <w:rPr>
          <w:color w:val="000000" w:themeColor="text1"/>
          <w:sz w:val="28"/>
          <w:szCs w:val="28"/>
        </w:rPr>
        <w:t>n đảm bảo kh</w:t>
      </w:r>
      <w:r w:rsidR="009A7630" w:rsidRPr="007643F6">
        <w:rPr>
          <w:color w:val="000000" w:themeColor="text1"/>
          <w:sz w:val="28"/>
          <w:szCs w:val="28"/>
        </w:rPr>
        <w:t>ông ảnh hưởng đế</w:t>
      </w:r>
      <w:r w:rsidR="00796EF1" w:rsidRPr="007643F6">
        <w:rPr>
          <w:color w:val="000000" w:themeColor="text1"/>
          <w:sz w:val="28"/>
          <w:szCs w:val="28"/>
        </w:rPr>
        <w:t>n công việc của các thành viên khác trong phòng</w:t>
      </w:r>
      <w:r w:rsidR="00E64585">
        <w:rPr>
          <w:color w:val="000000" w:themeColor="text1"/>
          <w:sz w:val="28"/>
          <w:szCs w:val="28"/>
        </w:rPr>
        <w:t>;</w:t>
      </w:r>
    </w:p>
    <w:p w:rsidR="00796EF1" w:rsidRPr="007643F6" w:rsidRDefault="00796EF1" w:rsidP="007643F6">
      <w:pPr>
        <w:pStyle w:val="Bodytext20"/>
        <w:shd w:val="clear" w:color="auto" w:fill="auto"/>
        <w:tabs>
          <w:tab w:val="left" w:pos="744"/>
          <w:tab w:val="left" w:pos="9356"/>
        </w:tabs>
        <w:spacing w:after="0" w:line="320" w:lineRule="atLeast"/>
        <w:ind w:firstLine="0"/>
        <w:jc w:val="both"/>
        <w:rPr>
          <w:color w:val="000000" w:themeColor="text1"/>
          <w:sz w:val="28"/>
          <w:szCs w:val="28"/>
        </w:rPr>
      </w:pPr>
      <w:r w:rsidRPr="007643F6">
        <w:rPr>
          <w:color w:val="000000" w:themeColor="text1"/>
          <w:sz w:val="28"/>
          <w:szCs w:val="28"/>
        </w:rPr>
        <w:tab/>
      </w:r>
      <w:r w:rsidR="009A7630" w:rsidRPr="007643F6">
        <w:rPr>
          <w:color w:val="000000" w:themeColor="text1"/>
          <w:sz w:val="28"/>
          <w:szCs w:val="28"/>
        </w:rPr>
        <w:t xml:space="preserve">3. </w:t>
      </w:r>
      <w:r w:rsidR="00FF11C8" w:rsidRPr="007643F6">
        <w:rPr>
          <w:color w:val="000000" w:themeColor="text1"/>
          <w:sz w:val="28"/>
          <w:szCs w:val="28"/>
        </w:rPr>
        <w:t>Công chức, viên chức và người lao động</w:t>
      </w:r>
      <w:r w:rsidRPr="007643F6">
        <w:rPr>
          <w:color w:val="000000" w:themeColor="text1"/>
          <w:sz w:val="28"/>
          <w:szCs w:val="28"/>
        </w:rPr>
        <w:t xml:space="preserve"> có trách nhiệm tham gia và</w:t>
      </w:r>
      <w:r w:rsidR="008D5BBF" w:rsidRPr="007643F6">
        <w:rPr>
          <w:color w:val="000000" w:themeColor="text1"/>
          <w:sz w:val="28"/>
          <w:szCs w:val="28"/>
        </w:rPr>
        <w:t xml:space="preserve"> </w:t>
      </w:r>
      <w:r w:rsidR="009A7630" w:rsidRPr="007643F6">
        <w:rPr>
          <w:color w:val="000000" w:themeColor="text1"/>
          <w:sz w:val="28"/>
          <w:szCs w:val="28"/>
        </w:rPr>
        <w:t>chấ</w:t>
      </w:r>
      <w:r w:rsidRPr="007643F6">
        <w:rPr>
          <w:color w:val="000000" w:themeColor="text1"/>
          <w:sz w:val="28"/>
          <w:szCs w:val="28"/>
        </w:rPr>
        <w:t>p hành nghiêm túc chế độ sinh hoạt định kỳ theo quy định, tạo điều kiện mọi th</w:t>
      </w:r>
      <w:r w:rsidR="009A7630" w:rsidRPr="007643F6">
        <w:rPr>
          <w:color w:val="000000" w:themeColor="text1"/>
          <w:sz w:val="28"/>
          <w:szCs w:val="28"/>
        </w:rPr>
        <w:t>à</w:t>
      </w:r>
      <w:r w:rsidRPr="007643F6">
        <w:rPr>
          <w:color w:val="000000" w:themeColor="text1"/>
          <w:sz w:val="28"/>
          <w:szCs w:val="28"/>
        </w:rPr>
        <w:t>nh viên chia sẻ kinh nghiệm, học hỏi nhau, cùng nhau tiến bộ</w:t>
      </w:r>
      <w:r w:rsidR="00E64585">
        <w:rPr>
          <w:color w:val="000000" w:themeColor="text1"/>
          <w:sz w:val="28"/>
          <w:szCs w:val="28"/>
        </w:rPr>
        <w:t>;</w:t>
      </w:r>
    </w:p>
    <w:p w:rsidR="00796EF1" w:rsidRPr="007643F6" w:rsidRDefault="001B774B" w:rsidP="007643F6">
      <w:pPr>
        <w:pStyle w:val="Bodytext20"/>
        <w:shd w:val="clear" w:color="auto" w:fill="auto"/>
        <w:tabs>
          <w:tab w:val="left" w:pos="4250"/>
        </w:tabs>
        <w:spacing w:after="0" w:line="320" w:lineRule="atLeast"/>
        <w:ind w:firstLine="0"/>
        <w:jc w:val="both"/>
        <w:rPr>
          <w:color w:val="000000" w:themeColor="text1"/>
          <w:sz w:val="28"/>
          <w:szCs w:val="28"/>
        </w:rPr>
      </w:pPr>
      <w:r w:rsidRPr="007643F6">
        <w:rPr>
          <w:color w:val="000000" w:themeColor="text1"/>
          <w:sz w:val="28"/>
          <w:szCs w:val="28"/>
        </w:rPr>
        <w:t xml:space="preserve"> </w:t>
      </w:r>
      <w:r w:rsidR="001A5C38" w:rsidRPr="007643F6">
        <w:rPr>
          <w:color w:val="000000" w:themeColor="text1"/>
          <w:sz w:val="28"/>
          <w:szCs w:val="28"/>
        </w:rPr>
        <w:t xml:space="preserve">       </w:t>
      </w:r>
      <w:r w:rsidR="00121164" w:rsidRPr="007643F6">
        <w:rPr>
          <w:color w:val="000000" w:themeColor="text1"/>
          <w:sz w:val="28"/>
          <w:szCs w:val="28"/>
        </w:rPr>
        <w:t xml:space="preserve">  </w:t>
      </w:r>
      <w:r w:rsidRPr="007643F6">
        <w:rPr>
          <w:color w:val="000000" w:themeColor="text1"/>
          <w:sz w:val="28"/>
          <w:szCs w:val="28"/>
        </w:rPr>
        <w:t>4</w:t>
      </w:r>
      <w:r w:rsidR="001A5C38" w:rsidRPr="007643F6">
        <w:rPr>
          <w:color w:val="000000" w:themeColor="text1"/>
          <w:sz w:val="28"/>
          <w:szCs w:val="28"/>
        </w:rPr>
        <w:t xml:space="preserve">. Văn phòng có trách nhiệm </w:t>
      </w:r>
      <w:r w:rsidR="00796EF1" w:rsidRPr="007643F6">
        <w:rPr>
          <w:color w:val="000000" w:themeColor="text1"/>
          <w:sz w:val="28"/>
          <w:szCs w:val="28"/>
        </w:rPr>
        <w:t>giúp</w:t>
      </w:r>
      <w:r w:rsidR="001A5C38" w:rsidRPr="007643F6">
        <w:rPr>
          <w:color w:val="000000" w:themeColor="text1"/>
          <w:sz w:val="28"/>
          <w:szCs w:val="28"/>
        </w:rPr>
        <w:t xml:space="preserve"> </w:t>
      </w:r>
      <w:r w:rsidR="00796EF1" w:rsidRPr="007643F6">
        <w:rPr>
          <w:color w:val="000000" w:themeColor="text1"/>
          <w:sz w:val="28"/>
          <w:szCs w:val="28"/>
        </w:rPr>
        <w:t>Giám đốc Sở theo dõi</w:t>
      </w:r>
      <w:r w:rsidR="001A5C38" w:rsidRPr="007643F6">
        <w:rPr>
          <w:color w:val="000000" w:themeColor="text1"/>
          <w:sz w:val="28"/>
          <w:szCs w:val="28"/>
        </w:rPr>
        <w:t>,</w:t>
      </w:r>
      <w:r w:rsidR="00796EF1" w:rsidRPr="007643F6">
        <w:rPr>
          <w:color w:val="000000" w:themeColor="text1"/>
          <w:sz w:val="28"/>
          <w:szCs w:val="28"/>
        </w:rPr>
        <w:t xml:space="preserve"> tổng h</w:t>
      </w:r>
      <w:r w:rsidR="001A5C38" w:rsidRPr="007643F6">
        <w:rPr>
          <w:color w:val="000000" w:themeColor="text1"/>
          <w:sz w:val="28"/>
          <w:szCs w:val="28"/>
        </w:rPr>
        <w:t>ợp</w:t>
      </w:r>
      <w:r w:rsidR="00796EF1" w:rsidRPr="007643F6">
        <w:rPr>
          <w:color w:val="000000" w:themeColor="text1"/>
          <w:sz w:val="28"/>
          <w:szCs w:val="28"/>
        </w:rPr>
        <w:t xml:space="preserve"> việc thực</w:t>
      </w:r>
      <w:r w:rsidR="001A5C38" w:rsidRPr="007643F6">
        <w:rPr>
          <w:color w:val="000000" w:themeColor="text1"/>
          <w:sz w:val="28"/>
          <w:szCs w:val="28"/>
        </w:rPr>
        <w:t xml:space="preserve"> hiện c</w:t>
      </w:r>
      <w:r w:rsidR="00121164" w:rsidRPr="007643F6">
        <w:rPr>
          <w:color w:val="000000" w:themeColor="text1"/>
          <w:sz w:val="28"/>
          <w:szCs w:val="28"/>
        </w:rPr>
        <w:t>ác nội quy, quy chế của cơ quan.</w:t>
      </w:r>
    </w:p>
    <w:p w:rsidR="00796EF1" w:rsidRPr="007643F6" w:rsidRDefault="00121164" w:rsidP="007643F6">
      <w:pPr>
        <w:pStyle w:val="Bodytext90"/>
        <w:shd w:val="clear" w:color="auto" w:fill="auto"/>
        <w:spacing w:before="0" w:after="0" w:line="320" w:lineRule="atLeast"/>
        <w:rPr>
          <w:color w:val="000000" w:themeColor="text1"/>
          <w:sz w:val="28"/>
          <w:szCs w:val="28"/>
        </w:rPr>
      </w:pPr>
      <w:r w:rsidRPr="007643F6">
        <w:rPr>
          <w:color w:val="000000" w:themeColor="text1"/>
          <w:sz w:val="28"/>
          <w:szCs w:val="28"/>
        </w:rPr>
        <w:t xml:space="preserve">         </w:t>
      </w:r>
      <w:r w:rsidR="00A01B6D" w:rsidRPr="007643F6">
        <w:rPr>
          <w:color w:val="000000" w:themeColor="text1"/>
          <w:sz w:val="28"/>
          <w:szCs w:val="28"/>
        </w:rPr>
        <w:t>Điều 6. Trang phục</w:t>
      </w:r>
    </w:p>
    <w:p w:rsidR="008A41B4" w:rsidRPr="000B0D04" w:rsidRDefault="00121164" w:rsidP="007643F6">
      <w:pPr>
        <w:pStyle w:val="Bodytext20"/>
        <w:shd w:val="clear" w:color="auto" w:fill="auto"/>
        <w:tabs>
          <w:tab w:val="left" w:pos="6684"/>
        </w:tabs>
        <w:spacing w:after="0" w:line="320" w:lineRule="atLeast"/>
        <w:ind w:right="-8" w:firstLine="0"/>
        <w:jc w:val="both"/>
        <w:rPr>
          <w:color w:val="000000" w:themeColor="text1"/>
          <w:sz w:val="28"/>
          <w:szCs w:val="28"/>
        </w:rPr>
      </w:pPr>
      <w:r w:rsidRPr="007643F6">
        <w:rPr>
          <w:noProof/>
          <w:color w:val="000000" w:themeColor="text1"/>
          <w:sz w:val="28"/>
          <w:szCs w:val="28"/>
        </w:rPr>
        <w:t xml:space="preserve">          </w:t>
      </w:r>
      <w:r w:rsidR="009C373A" w:rsidRPr="007643F6">
        <w:rPr>
          <w:noProof/>
          <w:color w:val="000000" w:themeColor="text1"/>
          <w:sz w:val="28"/>
          <w:szCs w:val="28"/>
        </w:rPr>
        <w:t xml:space="preserve">Công chức, </w:t>
      </w:r>
      <w:r w:rsidR="00FF11C8" w:rsidRPr="007643F6">
        <w:rPr>
          <w:noProof/>
          <w:color w:val="000000" w:themeColor="text1"/>
          <w:sz w:val="28"/>
          <w:szCs w:val="28"/>
        </w:rPr>
        <w:t>viên chức và người lao động</w:t>
      </w:r>
      <w:r w:rsidR="00796EF1" w:rsidRPr="007643F6">
        <w:rPr>
          <w:color w:val="000000" w:themeColor="text1"/>
          <w:sz w:val="28"/>
          <w:szCs w:val="28"/>
        </w:rPr>
        <w:t xml:space="preserve"> khi thực hiện nhiệm </w:t>
      </w:r>
      <w:r w:rsidR="00A01B6D" w:rsidRPr="007643F6">
        <w:rPr>
          <w:color w:val="000000" w:themeColor="text1"/>
          <w:sz w:val="28"/>
          <w:szCs w:val="28"/>
        </w:rPr>
        <w:t xml:space="preserve">vụ </w:t>
      </w:r>
      <w:r w:rsidR="00A91BD7" w:rsidRPr="007643F6">
        <w:rPr>
          <w:color w:val="000000" w:themeColor="text1"/>
          <w:sz w:val="28"/>
          <w:szCs w:val="28"/>
        </w:rPr>
        <w:t>phả</w:t>
      </w:r>
      <w:r w:rsidR="00796EF1" w:rsidRPr="007643F6">
        <w:rPr>
          <w:color w:val="000000" w:themeColor="text1"/>
          <w:sz w:val="28"/>
          <w:szCs w:val="28"/>
        </w:rPr>
        <w:t xml:space="preserve">i </w:t>
      </w:r>
      <w:r w:rsidR="00AE457A" w:rsidRPr="007643F6">
        <w:rPr>
          <w:color w:val="000000" w:themeColor="text1"/>
          <w:sz w:val="28"/>
          <w:szCs w:val="28"/>
        </w:rPr>
        <w:t>ăn mặc gọn gàng, lịch sự (n</w:t>
      </w:r>
      <w:r w:rsidR="00A01B6D" w:rsidRPr="007643F6">
        <w:rPr>
          <w:color w:val="000000" w:themeColor="text1"/>
          <w:sz w:val="28"/>
          <w:szCs w:val="28"/>
        </w:rPr>
        <w:t xml:space="preserve">ữ giới khi mặc váy </w:t>
      </w:r>
      <w:r w:rsidR="00A01B6D" w:rsidRPr="007643F6">
        <w:rPr>
          <w:color w:val="000000" w:themeColor="text1"/>
          <w:sz w:val="28"/>
          <w:szCs w:val="28"/>
          <w:shd w:val="clear" w:color="auto" w:fill="FFFFFF"/>
        </w:rPr>
        <w:t>chiều dài tối thiểu phải ngang đầu gối</w:t>
      </w:r>
      <w:r w:rsidR="00E64585">
        <w:rPr>
          <w:color w:val="000000" w:themeColor="text1"/>
          <w:sz w:val="28"/>
          <w:szCs w:val="28"/>
          <w:shd w:val="clear" w:color="auto" w:fill="FFFFFF"/>
        </w:rPr>
        <w:t xml:space="preserve">, </w:t>
      </w:r>
      <w:r w:rsidR="00E64585" w:rsidRPr="000B0D04">
        <w:rPr>
          <w:color w:val="000000" w:themeColor="text1"/>
          <w:sz w:val="28"/>
          <w:szCs w:val="28"/>
          <w:shd w:val="clear" w:color="auto" w:fill="FFFFFF"/>
        </w:rPr>
        <w:t>không đi dép lê khi làm việc tại công sở</w:t>
      </w:r>
      <w:r w:rsidR="00AE457A" w:rsidRPr="000B0D04">
        <w:rPr>
          <w:color w:val="000000" w:themeColor="text1"/>
          <w:sz w:val="28"/>
          <w:szCs w:val="28"/>
          <w:shd w:val="clear" w:color="auto" w:fill="FFFFFF"/>
        </w:rPr>
        <w:t>)</w:t>
      </w:r>
      <w:r w:rsidR="00E64585" w:rsidRPr="000B0D04">
        <w:rPr>
          <w:color w:val="000000" w:themeColor="text1"/>
          <w:sz w:val="28"/>
          <w:szCs w:val="28"/>
          <w:shd w:val="clear" w:color="auto" w:fill="FFFFFF"/>
        </w:rPr>
        <w:t>;</w:t>
      </w:r>
      <w:r w:rsidR="00796EF1" w:rsidRPr="000B0D04">
        <w:rPr>
          <w:color w:val="000000" w:themeColor="text1"/>
          <w:sz w:val="28"/>
          <w:szCs w:val="28"/>
        </w:rPr>
        <w:t xml:space="preserve"> </w:t>
      </w:r>
    </w:p>
    <w:p w:rsidR="00796EF1" w:rsidRPr="007643F6" w:rsidRDefault="008A41B4" w:rsidP="007643F6">
      <w:pPr>
        <w:pStyle w:val="Bodytext20"/>
        <w:shd w:val="clear" w:color="auto" w:fill="auto"/>
        <w:tabs>
          <w:tab w:val="left" w:pos="6684"/>
        </w:tabs>
        <w:spacing w:after="0" w:line="320" w:lineRule="atLeast"/>
        <w:ind w:right="-8" w:firstLine="0"/>
        <w:jc w:val="both"/>
        <w:rPr>
          <w:color w:val="000000" w:themeColor="text1"/>
          <w:sz w:val="28"/>
          <w:szCs w:val="28"/>
        </w:rPr>
      </w:pPr>
      <w:r w:rsidRPr="007643F6">
        <w:rPr>
          <w:color w:val="000000" w:themeColor="text1"/>
          <w:sz w:val="28"/>
          <w:szCs w:val="28"/>
        </w:rPr>
        <w:t xml:space="preserve">         </w:t>
      </w:r>
      <w:r w:rsidRPr="007643F6">
        <w:rPr>
          <w:color w:val="000000" w:themeColor="text1"/>
          <w:sz w:val="28"/>
          <w:szCs w:val="28"/>
          <w:shd w:val="clear" w:color="auto" w:fill="FFFFFF"/>
        </w:rPr>
        <w:t>Công chức, viên chức và người lao động có trang phục riêng thì phải mặc trang phục đó khi thực hiện nhiệm vụ.</w:t>
      </w:r>
    </w:p>
    <w:p w:rsidR="00796EF1" w:rsidRPr="007643F6" w:rsidRDefault="00796EF1" w:rsidP="007643F6">
      <w:pPr>
        <w:pStyle w:val="Bodytext40"/>
        <w:shd w:val="clear" w:color="auto" w:fill="auto"/>
        <w:spacing w:before="0" w:line="320" w:lineRule="atLeast"/>
        <w:ind w:left="180" w:firstLine="680"/>
        <w:jc w:val="both"/>
        <w:rPr>
          <w:color w:val="000000" w:themeColor="text1"/>
          <w:sz w:val="28"/>
          <w:szCs w:val="28"/>
        </w:rPr>
      </w:pPr>
      <w:r w:rsidRPr="007643F6">
        <w:rPr>
          <w:color w:val="000000" w:themeColor="text1"/>
          <w:sz w:val="28"/>
          <w:szCs w:val="28"/>
        </w:rPr>
        <w:t>Điều 7. Lễ phục</w:t>
      </w:r>
    </w:p>
    <w:p w:rsidR="00796EF1" w:rsidRPr="007643F6" w:rsidRDefault="008F12FB" w:rsidP="007643F6">
      <w:pPr>
        <w:pStyle w:val="Bodytext20"/>
        <w:shd w:val="clear" w:color="auto" w:fill="auto"/>
        <w:spacing w:after="0" w:line="320" w:lineRule="atLeast"/>
        <w:ind w:right="-8" w:firstLine="860"/>
        <w:jc w:val="both"/>
        <w:rPr>
          <w:color w:val="000000" w:themeColor="text1"/>
          <w:sz w:val="28"/>
          <w:szCs w:val="28"/>
        </w:rPr>
      </w:pPr>
      <w:r w:rsidRPr="007643F6">
        <w:rPr>
          <w:color w:val="000000" w:themeColor="text1"/>
          <w:sz w:val="28"/>
          <w:szCs w:val="28"/>
        </w:rPr>
        <w:t>Lễ phục của c</w:t>
      </w:r>
      <w:r w:rsidR="00FF11C8" w:rsidRPr="007643F6">
        <w:rPr>
          <w:color w:val="000000" w:themeColor="text1"/>
          <w:sz w:val="28"/>
          <w:szCs w:val="28"/>
        </w:rPr>
        <w:t>ông chức, viên chức</w:t>
      </w:r>
      <w:r w:rsidR="00690051">
        <w:rPr>
          <w:color w:val="000000" w:themeColor="text1"/>
          <w:sz w:val="28"/>
          <w:szCs w:val="28"/>
        </w:rPr>
        <w:t>,</w:t>
      </w:r>
      <w:r w:rsidR="00FF11C8" w:rsidRPr="007643F6">
        <w:rPr>
          <w:color w:val="000000" w:themeColor="text1"/>
          <w:sz w:val="28"/>
          <w:szCs w:val="28"/>
        </w:rPr>
        <w:t xml:space="preserve"> người lao động</w:t>
      </w:r>
      <w:r w:rsidR="00796EF1" w:rsidRPr="007643F6">
        <w:rPr>
          <w:color w:val="000000" w:themeColor="text1"/>
          <w:sz w:val="28"/>
          <w:szCs w:val="28"/>
        </w:rPr>
        <w:t xml:space="preserve"> trong Sở là trang phục được sử dụng trong những buổi lễ, cuộc họp trọng thể, các </w:t>
      </w:r>
      <w:r w:rsidR="00A91BD7" w:rsidRPr="007643F6">
        <w:rPr>
          <w:color w:val="000000" w:themeColor="text1"/>
          <w:sz w:val="28"/>
          <w:szCs w:val="28"/>
        </w:rPr>
        <w:t>cuộc tiếp khách quan trọng; Vă</w:t>
      </w:r>
      <w:r w:rsidR="00796EF1" w:rsidRPr="007643F6">
        <w:rPr>
          <w:color w:val="000000" w:themeColor="text1"/>
          <w:sz w:val="28"/>
          <w:szCs w:val="28"/>
        </w:rPr>
        <w:t>n phòng</w:t>
      </w:r>
      <w:r w:rsidR="00A91BD7" w:rsidRPr="007643F6">
        <w:rPr>
          <w:color w:val="000000" w:themeColor="text1"/>
          <w:sz w:val="28"/>
          <w:szCs w:val="28"/>
        </w:rPr>
        <w:t xml:space="preserve"> thông báo trước kế hoạch mặc Lễ</w:t>
      </w:r>
      <w:r w:rsidR="00796EF1" w:rsidRPr="007643F6">
        <w:rPr>
          <w:color w:val="000000" w:themeColor="text1"/>
          <w:sz w:val="28"/>
          <w:szCs w:val="28"/>
        </w:rPr>
        <w:t xml:space="preserve"> phục. Khi được phân công đi dự các buổi lễ lớn, các cuộc họp trọng thể phải mặc Lễ phục để đảm bảo tính trang trọng</w:t>
      </w:r>
      <w:r w:rsidR="00E64585">
        <w:rPr>
          <w:color w:val="000000" w:themeColor="text1"/>
          <w:sz w:val="28"/>
          <w:szCs w:val="28"/>
        </w:rPr>
        <w:t>;</w:t>
      </w:r>
      <w:r w:rsidR="00A91BD7" w:rsidRPr="007643F6">
        <w:rPr>
          <w:color w:val="000000" w:themeColor="text1"/>
          <w:sz w:val="28"/>
          <w:szCs w:val="28"/>
        </w:rPr>
        <w:t xml:space="preserve">  </w:t>
      </w:r>
    </w:p>
    <w:p w:rsidR="00A91BD7" w:rsidRPr="007643F6" w:rsidRDefault="00A91BD7"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color w:val="000000" w:themeColor="text1"/>
          <w:sz w:val="28"/>
          <w:szCs w:val="28"/>
          <w:lang w:val="nb-NO" w:eastAsia="en-US" w:bidi="ar-SA"/>
        </w:rPr>
        <w:t xml:space="preserve"> Đối với nam: Bộ comple, áo sơ mi, cravat, đi giày da hoặc dép có quai hậu</w:t>
      </w:r>
      <w:r w:rsidR="00E64585">
        <w:rPr>
          <w:rFonts w:ascii="Times New Roman" w:eastAsia="Times New Roman" w:hAnsi="Times New Roman" w:cs="Times New Roman"/>
          <w:color w:val="000000" w:themeColor="text1"/>
          <w:sz w:val="28"/>
          <w:szCs w:val="28"/>
          <w:lang w:val="nb-NO" w:eastAsia="en-US" w:bidi="ar-SA"/>
        </w:rPr>
        <w:t>;</w:t>
      </w:r>
    </w:p>
    <w:p w:rsidR="00A91BD7" w:rsidRPr="007643F6" w:rsidRDefault="00A91BD7"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nb-NO" w:eastAsia="en-US" w:bidi="ar-SA"/>
        </w:rPr>
      </w:pPr>
      <w:r w:rsidRPr="007643F6">
        <w:rPr>
          <w:rFonts w:ascii="Times New Roman" w:eastAsia="Times New Roman" w:hAnsi="Times New Roman" w:cs="Times New Roman"/>
          <w:color w:val="000000" w:themeColor="text1"/>
          <w:sz w:val="28"/>
          <w:szCs w:val="28"/>
          <w:lang w:val="nb-NO" w:eastAsia="en-US" w:bidi="ar-SA"/>
        </w:rPr>
        <w:t xml:space="preserve"> Đối với nữ: Áo dài truyền thống, bộ comple nữ, đi giày hoặc dép có quai hậu.</w:t>
      </w:r>
    </w:p>
    <w:p w:rsidR="00690051" w:rsidRDefault="00233710" w:rsidP="007C7D00">
      <w:pPr>
        <w:widowControl/>
        <w:shd w:val="clear" w:color="auto" w:fill="FFFFFF"/>
        <w:spacing w:line="320" w:lineRule="atLeast"/>
        <w:jc w:val="both"/>
        <w:rPr>
          <w:rFonts w:ascii="Times New Roman" w:eastAsia="Times New Roman" w:hAnsi="Times New Roman" w:cs="Times New Roman"/>
          <w:b/>
          <w:bCs/>
          <w:color w:val="000000" w:themeColor="text1"/>
          <w:sz w:val="28"/>
          <w:szCs w:val="28"/>
          <w:lang w:val="nb-NO" w:eastAsia="en-US" w:bidi="ar-SA"/>
        </w:rPr>
      </w:pPr>
      <w:r w:rsidRPr="007643F6">
        <w:rPr>
          <w:rFonts w:ascii="Times New Roman" w:eastAsia="Times New Roman" w:hAnsi="Times New Roman" w:cs="Times New Roman"/>
          <w:b/>
          <w:bCs/>
          <w:color w:val="000000" w:themeColor="text1"/>
          <w:sz w:val="28"/>
          <w:szCs w:val="28"/>
          <w:lang w:val="nb-NO" w:eastAsia="en-US" w:bidi="ar-SA"/>
        </w:rPr>
        <w:t xml:space="preserve">     </w:t>
      </w:r>
    </w:p>
    <w:p w:rsidR="00690051" w:rsidRDefault="00690051" w:rsidP="007C7D00">
      <w:pPr>
        <w:widowControl/>
        <w:shd w:val="clear" w:color="auto" w:fill="FFFFFF"/>
        <w:spacing w:line="320" w:lineRule="atLeast"/>
        <w:jc w:val="both"/>
        <w:rPr>
          <w:rFonts w:ascii="Times New Roman" w:eastAsia="Times New Roman" w:hAnsi="Times New Roman" w:cs="Times New Roman"/>
          <w:b/>
          <w:bCs/>
          <w:color w:val="000000" w:themeColor="text1"/>
          <w:sz w:val="28"/>
          <w:szCs w:val="28"/>
          <w:lang w:val="nb-NO" w:eastAsia="en-US" w:bidi="ar-SA"/>
        </w:rPr>
      </w:pPr>
    </w:p>
    <w:p w:rsidR="00233710" w:rsidRPr="007643F6" w:rsidRDefault="00690051" w:rsidP="007C7D00">
      <w:pPr>
        <w:widowControl/>
        <w:shd w:val="clear" w:color="auto" w:fill="FFFFFF"/>
        <w:spacing w:line="320" w:lineRule="atLeast"/>
        <w:jc w:val="both"/>
        <w:rPr>
          <w:rFonts w:ascii="Times New Roman" w:eastAsia="Times New Roman" w:hAnsi="Times New Roman" w:cs="Times New Roman"/>
          <w:color w:val="000000" w:themeColor="text1"/>
          <w:sz w:val="28"/>
          <w:szCs w:val="28"/>
          <w:lang w:val="en-US" w:eastAsia="en-US" w:bidi="ar-SA"/>
        </w:rPr>
      </w:pPr>
      <w:r>
        <w:rPr>
          <w:rFonts w:ascii="Times New Roman" w:eastAsia="Times New Roman" w:hAnsi="Times New Roman" w:cs="Times New Roman"/>
          <w:b/>
          <w:bCs/>
          <w:color w:val="000000" w:themeColor="text1"/>
          <w:sz w:val="28"/>
          <w:szCs w:val="28"/>
          <w:lang w:val="nb-NO" w:eastAsia="en-US" w:bidi="ar-SA"/>
        </w:rPr>
        <w:t xml:space="preserve">     </w:t>
      </w:r>
      <w:r w:rsidR="00233710" w:rsidRPr="007643F6">
        <w:rPr>
          <w:rFonts w:ascii="Times New Roman" w:eastAsia="Times New Roman" w:hAnsi="Times New Roman" w:cs="Times New Roman"/>
          <w:b/>
          <w:bCs/>
          <w:color w:val="000000" w:themeColor="text1"/>
          <w:sz w:val="28"/>
          <w:szCs w:val="28"/>
          <w:lang w:val="nb-NO" w:eastAsia="en-US" w:bidi="ar-SA"/>
        </w:rPr>
        <w:t xml:space="preserve">  </w:t>
      </w:r>
      <w:r w:rsidR="007C7D00">
        <w:rPr>
          <w:rFonts w:ascii="Times New Roman" w:eastAsia="Times New Roman" w:hAnsi="Times New Roman" w:cs="Times New Roman"/>
          <w:b/>
          <w:bCs/>
          <w:color w:val="000000" w:themeColor="text1"/>
          <w:sz w:val="28"/>
          <w:szCs w:val="28"/>
          <w:lang w:val="nb-NO" w:eastAsia="en-US" w:bidi="ar-SA"/>
        </w:rPr>
        <w:t xml:space="preserve">   </w:t>
      </w:r>
      <w:r w:rsidR="00233710" w:rsidRPr="007643F6">
        <w:rPr>
          <w:rFonts w:ascii="Times New Roman" w:eastAsia="Times New Roman" w:hAnsi="Times New Roman" w:cs="Times New Roman"/>
          <w:b/>
          <w:bCs/>
          <w:color w:val="000000" w:themeColor="text1"/>
          <w:sz w:val="28"/>
          <w:szCs w:val="28"/>
          <w:lang w:val="nb-NO" w:eastAsia="en-US" w:bidi="ar-SA"/>
        </w:rPr>
        <w:t>Điều 8. Tác phong</w:t>
      </w:r>
    </w:p>
    <w:p w:rsidR="00233710" w:rsidRPr="007643F6" w:rsidRDefault="00233710"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color w:val="000000" w:themeColor="text1"/>
          <w:sz w:val="28"/>
          <w:szCs w:val="28"/>
          <w:lang w:val="nb-NO" w:eastAsia="en-US" w:bidi="ar-SA"/>
        </w:rPr>
        <w:t>Tư thế, cử chỉ nghiêm túc; thái độ niềm nở, khiêm tốn, lễ phép, tôn trọng người giao tiếp; sử dụng ngôn ngữ hòa nhã, không nói tục.</w:t>
      </w:r>
    </w:p>
    <w:p w:rsidR="00796EF1" w:rsidRPr="007643F6" w:rsidRDefault="00796EF1" w:rsidP="007C7D00">
      <w:pPr>
        <w:widowControl/>
        <w:shd w:val="clear" w:color="auto" w:fill="FFFFFF"/>
        <w:spacing w:line="320" w:lineRule="atLeast"/>
        <w:ind w:firstLine="720"/>
        <w:jc w:val="both"/>
        <w:rPr>
          <w:rFonts w:ascii="Times New Roman" w:hAnsi="Times New Roman" w:cs="Times New Roman"/>
          <w:b/>
          <w:color w:val="000000" w:themeColor="text1"/>
          <w:sz w:val="28"/>
          <w:szCs w:val="28"/>
        </w:rPr>
      </w:pPr>
      <w:r w:rsidRPr="007643F6">
        <w:rPr>
          <w:rFonts w:ascii="Times New Roman" w:hAnsi="Times New Roman" w:cs="Times New Roman"/>
          <w:b/>
          <w:color w:val="000000" w:themeColor="text1"/>
          <w:sz w:val="28"/>
          <w:szCs w:val="28"/>
        </w:rPr>
        <w:t>Điều</w:t>
      </w:r>
      <w:r w:rsidR="00233710" w:rsidRPr="007643F6">
        <w:rPr>
          <w:rFonts w:ascii="Times New Roman" w:hAnsi="Times New Roman" w:cs="Times New Roman"/>
          <w:b/>
          <w:color w:val="000000" w:themeColor="text1"/>
          <w:sz w:val="28"/>
          <w:szCs w:val="28"/>
          <w:lang w:val="en-US"/>
        </w:rPr>
        <w:t xml:space="preserve"> 9</w:t>
      </w:r>
      <w:r w:rsidRPr="007643F6">
        <w:rPr>
          <w:rFonts w:ascii="Times New Roman" w:hAnsi="Times New Roman" w:cs="Times New Roman"/>
          <w:b/>
          <w:color w:val="000000" w:themeColor="text1"/>
          <w:sz w:val="28"/>
          <w:szCs w:val="28"/>
        </w:rPr>
        <w:t>. Thẻ cán bộ, công chức, viên chức</w:t>
      </w:r>
    </w:p>
    <w:p w:rsidR="00796EF1" w:rsidRPr="007643F6" w:rsidRDefault="00AE457A" w:rsidP="007643F6">
      <w:pPr>
        <w:pStyle w:val="Bodytext20"/>
        <w:shd w:val="clear" w:color="auto" w:fill="auto"/>
        <w:tabs>
          <w:tab w:val="left" w:pos="1278"/>
        </w:tabs>
        <w:spacing w:after="0" w:line="320" w:lineRule="atLeast"/>
        <w:ind w:right="200" w:firstLine="0"/>
        <w:jc w:val="both"/>
        <w:rPr>
          <w:color w:val="000000" w:themeColor="text1"/>
          <w:sz w:val="28"/>
          <w:szCs w:val="28"/>
        </w:rPr>
      </w:pPr>
      <w:r w:rsidRPr="007643F6">
        <w:rPr>
          <w:color w:val="000000" w:themeColor="text1"/>
          <w:sz w:val="28"/>
          <w:szCs w:val="28"/>
        </w:rPr>
        <w:t xml:space="preserve">         1. </w:t>
      </w:r>
      <w:r w:rsidR="00796EF1" w:rsidRPr="007643F6">
        <w:rPr>
          <w:color w:val="000000" w:themeColor="text1"/>
          <w:sz w:val="28"/>
          <w:szCs w:val="28"/>
        </w:rPr>
        <w:t>Công chức, viên chức</w:t>
      </w:r>
      <w:r w:rsidRPr="007643F6">
        <w:rPr>
          <w:color w:val="000000" w:themeColor="text1"/>
          <w:sz w:val="28"/>
          <w:szCs w:val="28"/>
        </w:rPr>
        <w:t xml:space="preserve"> </w:t>
      </w:r>
      <w:r w:rsidR="006B7815">
        <w:rPr>
          <w:color w:val="000000" w:themeColor="text1"/>
          <w:sz w:val="28"/>
          <w:szCs w:val="28"/>
        </w:rPr>
        <w:t>phải</w:t>
      </w:r>
      <w:r w:rsidR="00AE3D1A">
        <w:rPr>
          <w:color w:val="000000" w:themeColor="text1"/>
          <w:sz w:val="28"/>
          <w:szCs w:val="28"/>
        </w:rPr>
        <w:t xml:space="preserve"> đeo</w:t>
      </w:r>
      <w:r w:rsidR="006B7815">
        <w:rPr>
          <w:color w:val="000000" w:themeColor="text1"/>
          <w:sz w:val="28"/>
          <w:szCs w:val="28"/>
        </w:rPr>
        <w:t xml:space="preserve"> thẻ</w:t>
      </w:r>
      <w:r w:rsidR="00AE3D1A">
        <w:rPr>
          <w:color w:val="000000" w:themeColor="text1"/>
          <w:sz w:val="28"/>
          <w:szCs w:val="28"/>
        </w:rPr>
        <w:t xml:space="preserve"> khi thực hiện nhiệm vụ</w:t>
      </w:r>
      <w:r w:rsidRPr="007643F6">
        <w:rPr>
          <w:color w:val="000000" w:themeColor="text1"/>
          <w:sz w:val="28"/>
          <w:szCs w:val="28"/>
        </w:rPr>
        <w:t>.</w:t>
      </w:r>
    </w:p>
    <w:p w:rsidR="00796EF1" w:rsidRPr="007643F6" w:rsidRDefault="00AE457A" w:rsidP="007643F6">
      <w:pPr>
        <w:pStyle w:val="Bodytext20"/>
        <w:shd w:val="clear" w:color="auto" w:fill="auto"/>
        <w:tabs>
          <w:tab w:val="left" w:pos="1247"/>
        </w:tabs>
        <w:spacing w:after="0" w:line="320" w:lineRule="atLeast"/>
        <w:ind w:firstLine="0"/>
        <w:jc w:val="both"/>
        <w:rPr>
          <w:color w:val="000000" w:themeColor="text1"/>
          <w:sz w:val="28"/>
          <w:szCs w:val="28"/>
        </w:rPr>
      </w:pPr>
      <w:r w:rsidRPr="007643F6">
        <w:rPr>
          <w:color w:val="000000" w:themeColor="text1"/>
          <w:sz w:val="28"/>
          <w:szCs w:val="28"/>
        </w:rPr>
        <w:t xml:space="preserve">          2. </w:t>
      </w:r>
      <w:r w:rsidR="00796EF1" w:rsidRPr="007643F6">
        <w:rPr>
          <w:color w:val="000000" w:themeColor="text1"/>
          <w:sz w:val="28"/>
          <w:szCs w:val="28"/>
        </w:rPr>
        <w:t>Th</w:t>
      </w:r>
      <w:r w:rsidRPr="007643F6">
        <w:rPr>
          <w:color w:val="000000" w:themeColor="text1"/>
          <w:sz w:val="28"/>
          <w:szCs w:val="28"/>
        </w:rPr>
        <w:t>ẻ</w:t>
      </w:r>
      <w:r w:rsidR="00796EF1" w:rsidRPr="007643F6">
        <w:rPr>
          <w:color w:val="000000" w:themeColor="text1"/>
          <w:sz w:val="28"/>
          <w:szCs w:val="28"/>
        </w:rPr>
        <w:t xml:space="preserve"> c</w:t>
      </w:r>
      <w:r w:rsidRPr="007643F6">
        <w:rPr>
          <w:color w:val="000000" w:themeColor="text1"/>
          <w:sz w:val="28"/>
          <w:szCs w:val="28"/>
        </w:rPr>
        <w:t>ô</w:t>
      </w:r>
      <w:r w:rsidR="00796EF1" w:rsidRPr="007643F6">
        <w:rPr>
          <w:color w:val="000000" w:themeColor="text1"/>
          <w:sz w:val="28"/>
          <w:szCs w:val="28"/>
        </w:rPr>
        <w:t>ng chức, viên chức th</w:t>
      </w:r>
      <w:r w:rsidRPr="007643F6">
        <w:rPr>
          <w:color w:val="000000" w:themeColor="text1"/>
          <w:sz w:val="28"/>
          <w:szCs w:val="28"/>
        </w:rPr>
        <w:t>ể</w:t>
      </w:r>
      <w:r w:rsidR="00796EF1" w:rsidRPr="007643F6">
        <w:rPr>
          <w:color w:val="000000" w:themeColor="text1"/>
          <w:sz w:val="28"/>
          <w:szCs w:val="28"/>
        </w:rPr>
        <w:t xml:space="preserve"> hiện tên cơ quan, ảnh, họ và tên; chức danh</w:t>
      </w:r>
      <w:r w:rsidR="008F12FB" w:rsidRPr="007643F6">
        <w:rPr>
          <w:color w:val="000000" w:themeColor="text1"/>
          <w:sz w:val="28"/>
          <w:szCs w:val="28"/>
        </w:rPr>
        <w:t xml:space="preserve"> </w:t>
      </w:r>
      <w:r w:rsidRPr="007643F6">
        <w:rPr>
          <w:color w:val="000000" w:themeColor="text1"/>
          <w:sz w:val="28"/>
          <w:szCs w:val="28"/>
        </w:rPr>
        <w:t>mã</w:t>
      </w:r>
      <w:r w:rsidR="00796EF1" w:rsidRPr="007643F6">
        <w:rPr>
          <w:color w:val="000000" w:themeColor="text1"/>
          <w:sz w:val="28"/>
          <w:szCs w:val="28"/>
        </w:rPr>
        <w:t xml:space="preserve"> ngạch công chứ</w:t>
      </w:r>
      <w:r w:rsidR="000B0D04">
        <w:rPr>
          <w:color w:val="000000" w:themeColor="text1"/>
          <w:sz w:val="28"/>
          <w:szCs w:val="28"/>
        </w:rPr>
        <w:t>c, theo quy định của Bộ Nội vụ.</w:t>
      </w:r>
    </w:p>
    <w:p w:rsidR="00AE457A" w:rsidRPr="007643F6" w:rsidRDefault="00AE457A" w:rsidP="007643F6">
      <w:pPr>
        <w:pStyle w:val="Bodytext20"/>
        <w:shd w:val="clear" w:color="auto" w:fill="auto"/>
        <w:tabs>
          <w:tab w:val="left" w:pos="1292"/>
        </w:tabs>
        <w:spacing w:after="0" w:line="320" w:lineRule="atLeast"/>
        <w:ind w:right="200" w:firstLine="0"/>
        <w:jc w:val="both"/>
        <w:rPr>
          <w:color w:val="000000" w:themeColor="text1"/>
          <w:sz w:val="28"/>
          <w:szCs w:val="28"/>
        </w:rPr>
      </w:pPr>
    </w:p>
    <w:p w:rsidR="00796EF1" w:rsidRPr="007643F6" w:rsidRDefault="00796EF1" w:rsidP="007643F6">
      <w:pPr>
        <w:pStyle w:val="Bodytext40"/>
        <w:shd w:val="clear" w:color="auto" w:fill="auto"/>
        <w:spacing w:before="0" w:line="320" w:lineRule="atLeast"/>
        <w:ind w:left="80" w:firstLine="0"/>
        <w:rPr>
          <w:color w:val="000000" w:themeColor="text1"/>
          <w:sz w:val="28"/>
          <w:szCs w:val="28"/>
        </w:rPr>
      </w:pPr>
      <w:r w:rsidRPr="007643F6">
        <w:rPr>
          <w:color w:val="000000" w:themeColor="text1"/>
          <w:sz w:val="28"/>
          <w:szCs w:val="28"/>
        </w:rPr>
        <w:t>Chương III</w:t>
      </w:r>
    </w:p>
    <w:p w:rsidR="00796EF1" w:rsidRPr="007643F6" w:rsidRDefault="00796EF1" w:rsidP="007643F6">
      <w:pPr>
        <w:pStyle w:val="Bodytext40"/>
        <w:shd w:val="clear" w:color="auto" w:fill="auto"/>
        <w:spacing w:before="0" w:line="320" w:lineRule="atLeast"/>
        <w:ind w:left="80" w:firstLine="0"/>
        <w:rPr>
          <w:color w:val="000000" w:themeColor="text1"/>
          <w:sz w:val="28"/>
          <w:szCs w:val="28"/>
        </w:rPr>
      </w:pPr>
      <w:r w:rsidRPr="007643F6">
        <w:rPr>
          <w:color w:val="000000" w:themeColor="text1"/>
          <w:sz w:val="28"/>
          <w:szCs w:val="28"/>
        </w:rPr>
        <w:t>BÀI TRÍ TRỤ SỞ, C</w:t>
      </w:r>
      <w:r w:rsidR="00AE457A" w:rsidRPr="007643F6">
        <w:rPr>
          <w:color w:val="000000" w:themeColor="text1"/>
          <w:sz w:val="28"/>
          <w:szCs w:val="28"/>
        </w:rPr>
        <w:t>ÁC PHÒNG LÀM VIỆC</w:t>
      </w:r>
      <w:r w:rsidR="00AE457A" w:rsidRPr="007643F6">
        <w:rPr>
          <w:color w:val="000000" w:themeColor="text1"/>
          <w:sz w:val="28"/>
          <w:szCs w:val="28"/>
        </w:rPr>
        <w:br/>
        <w:t>VÀ CÔNG TÁC ĐẢ</w:t>
      </w:r>
      <w:r w:rsidRPr="007643F6">
        <w:rPr>
          <w:color w:val="000000" w:themeColor="text1"/>
          <w:sz w:val="28"/>
          <w:szCs w:val="28"/>
        </w:rPr>
        <w:t>M B</w:t>
      </w:r>
      <w:r w:rsidR="00AE457A" w:rsidRPr="007643F6">
        <w:rPr>
          <w:color w:val="000000" w:themeColor="text1"/>
          <w:sz w:val="28"/>
          <w:szCs w:val="28"/>
        </w:rPr>
        <w:t>Ả</w:t>
      </w:r>
      <w:r w:rsidRPr="007643F6">
        <w:rPr>
          <w:color w:val="000000" w:themeColor="text1"/>
          <w:sz w:val="28"/>
          <w:szCs w:val="28"/>
        </w:rPr>
        <w:t>O VỆ SINH C</w:t>
      </w:r>
      <w:r w:rsidR="00AE457A" w:rsidRPr="007643F6">
        <w:rPr>
          <w:color w:val="000000" w:themeColor="text1"/>
          <w:sz w:val="28"/>
          <w:szCs w:val="28"/>
        </w:rPr>
        <w:t>Ơ</w:t>
      </w:r>
      <w:r w:rsidRPr="007643F6">
        <w:rPr>
          <w:color w:val="000000" w:themeColor="text1"/>
          <w:sz w:val="28"/>
          <w:szCs w:val="28"/>
        </w:rPr>
        <w:t xml:space="preserve"> QUAN</w:t>
      </w:r>
    </w:p>
    <w:p w:rsidR="00796EF1" w:rsidRPr="007643F6" w:rsidRDefault="00796EF1" w:rsidP="007643F6">
      <w:pPr>
        <w:pStyle w:val="Bodytext40"/>
        <w:shd w:val="clear" w:color="auto" w:fill="auto"/>
        <w:spacing w:before="0" w:line="320" w:lineRule="atLeast"/>
        <w:ind w:left="180" w:firstLine="680"/>
        <w:jc w:val="both"/>
        <w:rPr>
          <w:color w:val="000000" w:themeColor="text1"/>
          <w:sz w:val="28"/>
          <w:szCs w:val="28"/>
        </w:rPr>
      </w:pPr>
      <w:r w:rsidRPr="007643F6">
        <w:rPr>
          <w:color w:val="000000" w:themeColor="text1"/>
          <w:sz w:val="28"/>
          <w:szCs w:val="28"/>
        </w:rPr>
        <w:t xml:space="preserve">Điều </w:t>
      </w:r>
      <w:r w:rsidR="00233710" w:rsidRPr="007643F6">
        <w:rPr>
          <w:color w:val="000000" w:themeColor="text1"/>
          <w:sz w:val="28"/>
          <w:szCs w:val="28"/>
        </w:rPr>
        <w:t>10</w:t>
      </w:r>
      <w:r w:rsidRPr="007643F6">
        <w:rPr>
          <w:color w:val="000000" w:themeColor="text1"/>
          <w:sz w:val="28"/>
          <w:szCs w:val="28"/>
        </w:rPr>
        <w:t>. Treo Quốc huy, Quốc kỳ</w:t>
      </w:r>
    </w:p>
    <w:p w:rsidR="00796EF1" w:rsidRPr="007643F6" w:rsidRDefault="008F12FB" w:rsidP="007643F6">
      <w:pPr>
        <w:pStyle w:val="Bodytext20"/>
        <w:shd w:val="clear" w:color="auto" w:fill="auto"/>
        <w:spacing w:after="0" w:line="320" w:lineRule="atLeast"/>
        <w:ind w:right="-9" w:firstLine="860"/>
        <w:jc w:val="both"/>
        <w:rPr>
          <w:color w:val="000000" w:themeColor="text1"/>
          <w:sz w:val="28"/>
          <w:szCs w:val="28"/>
        </w:rPr>
      </w:pPr>
      <w:r w:rsidRPr="007643F6">
        <w:rPr>
          <w:color w:val="000000" w:themeColor="text1"/>
          <w:sz w:val="28"/>
          <w:szCs w:val="28"/>
        </w:rPr>
        <w:t>1</w:t>
      </w:r>
      <w:r w:rsidR="00796EF1" w:rsidRPr="007643F6">
        <w:rPr>
          <w:color w:val="000000" w:themeColor="text1"/>
          <w:sz w:val="28"/>
          <w:szCs w:val="28"/>
        </w:rPr>
        <w:t>.</w:t>
      </w:r>
      <w:r w:rsidRPr="007643F6">
        <w:rPr>
          <w:color w:val="000000" w:themeColor="text1"/>
          <w:sz w:val="28"/>
          <w:szCs w:val="28"/>
        </w:rPr>
        <w:t xml:space="preserve"> </w:t>
      </w:r>
      <w:r w:rsidR="00796EF1" w:rsidRPr="007643F6">
        <w:rPr>
          <w:color w:val="000000" w:themeColor="text1"/>
          <w:sz w:val="28"/>
          <w:szCs w:val="28"/>
        </w:rPr>
        <w:t xml:space="preserve">Quốc huy và Quốc kỳ được treo 24/24 giờ hàng ngày tại vị trí </w:t>
      </w:r>
      <w:r w:rsidR="00AE457A" w:rsidRPr="007643F6">
        <w:rPr>
          <w:color w:val="000000" w:themeColor="text1"/>
          <w:sz w:val="28"/>
          <w:szCs w:val="28"/>
        </w:rPr>
        <w:t xml:space="preserve">tòa nhà chính </w:t>
      </w:r>
      <w:r w:rsidR="000B0D04">
        <w:rPr>
          <w:color w:val="000000" w:themeColor="text1"/>
          <w:sz w:val="28"/>
          <w:szCs w:val="28"/>
        </w:rPr>
        <w:t>(</w:t>
      </w:r>
      <w:r w:rsidR="00796EF1" w:rsidRPr="007643F6">
        <w:rPr>
          <w:color w:val="000000" w:themeColor="text1"/>
          <w:sz w:val="28"/>
          <w:szCs w:val="28"/>
        </w:rPr>
        <w:t>đ</w:t>
      </w:r>
      <w:r w:rsidR="00AE457A" w:rsidRPr="007643F6">
        <w:rPr>
          <w:color w:val="000000" w:themeColor="text1"/>
          <w:sz w:val="28"/>
          <w:szCs w:val="28"/>
        </w:rPr>
        <w:t>ược thường xuyên thay đổi khi c</w:t>
      </w:r>
      <w:r w:rsidR="00EF4839" w:rsidRPr="007643F6">
        <w:rPr>
          <w:color w:val="000000" w:themeColor="text1"/>
          <w:sz w:val="28"/>
          <w:szCs w:val="28"/>
        </w:rPr>
        <w:t>ũ</w:t>
      </w:r>
      <w:r w:rsidR="00AE457A" w:rsidRPr="007643F6">
        <w:rPr>
          <w:color w:val="000000" w:themeColor="text1"/>
          <w:sz w:val="28"/>
          <w:szCs w:val="28"/>
        </w:rPr>
        <w:t>, rách nát</w:t>
      </w:r>
      <w:r w:rsidRPr="007643F6">
        <w:rPr>
          <w:color w:val="000000" w:themeColor="text1"/>
          <w:sz w:val="28"/>
          <w:szCs w:val="28"/>
        </w:rPr>
        <w:t>, hư hỏng</w:t>
      </w:r>
      <w:r w:rsidR="000B0D04">
        <w:rPr>
          <w:color w:val="000000" w:themeColor="text1"/>
          <w:sz w:val="28"/>
          <w:szCs w:val="28"/>
        </w:rPr>
        <w:t>);</w:t>
      </w:r>
      <w:r w:rsidR="00AE457A" w:rsidRPr="007643F6">
        <w:rPr>
          <w:color w:val="000000" w:themeColor="text1"/>
          <w:sz w:val="28"/>
          <w:szCs w:val="28"/>
        </w:rPr>
        <w:t xml:space="preserve"> thực hiệ</w:t>
      </w:r>
      <w:r w:rsidR="00796EF1" w:rsidRPr="007643F6">
        <w:rPr>
          <w:color w:val="000000" w:themeColor="text1"/>
          <w:sz w:val="28"/>
          <w:szCs w:val="28"/>
        </w:rPr>
        <w:t>n treo cờ phướn tại vị trí</w:t>
      </w:r>
      <w:r w:rsidR="00AE457A" w:rsidRPr="007643F6">
        <w:rPr>
          <w:color w:val="000000" w:themeColor="text1"/>
          <w:sz w:val="28"/>
          <w:szCs w:val="28"/>
        </w:rPr>
        <w:t xml:space="preserve"> đã ấn định trong các dịp lễ, Tế</w:t>
      </w:r>
      <w:r w:rsidR="00796EF1" w:rsidRPr="007643F6">
        <w:rPr>
          <w:color w:val="000000" w:themeColor="text1"/>
          <w:sz w:val="28"/>
          <w:szCs w:val="28"/>
        </w:rPr>
        <w:t>t</w:t>
      </w:r>
      <w:r w:rsidR="00AE457A" w:rsidRPr="007643F6">
        <w:rPr>
          <w:color w:val="000000" w:themeColor="text1"/>
          <w:sz w:val="28"/>
          <w:szCs w:val="28"/>
        </w:rPr>
        <w:t xml:space="preserve"> và các ngày trọng đại</w:t>
      </w:r>
      <w:r w:rsidR="00796EF1" w:rsidRPr="007643F6">
        <w:rPr>
          <w:color w:val="000000" w:themeColor="text1"/>
          <w:sz w:val="28"/>
          <w:szCs w:val="28"/>
        </w:rPr>
        <w:t>.</w:t>
      </w:r>
      <w:r w:rsidR="00AE457A" w:rsidRPr="007643F6">
        <w:rPr>
          <w:color w:val="000000" w:themeColor="text1"/>
          <w:sz w:val="28"/>
          <w:szCs w:val="28"/>
        </w:rPr>
        <w:t xml:space="preserve"> </w:t>
      </w:r>
      <w:r w:rsidR="00796EF1" w:rsidRPr="007643F6">
        <w:rPr>
          <w:color w:val="000000" w:themeColor="text1"/>
          <w:sz w:val="28"/>
          <w:szCs w:val="28"/>
        </w:rPr>
        <w:t>Việc treo Quốc kỳ trong các buổi lễ, đón tiếp khách nước ngoài và l</w:t>
      </w:r>
      <w:r w:rsidR="00AE457A" w:rsidRPr="007643F6">
        <w:rPr>
          <w:color w:val="000000" w:themeColor="text1"/>
          <w:sz w:val="28"/>
          <w:szCs w:val="28"/>
        </w:rPr>
        <w:t>ễ Quố</w:t>
      </w:r>
      <w:r w:rsidR="00796EF1" w:rsidRPr="007643F6">
        <w:rPr>
          <w:color w:val="000000" w:themeColor="text1"/>
          <w:sz w:val="28"/>
          <w:szCs w:val="28"/>
        </w:rPr>
        <w:t>c tang tuân</w:t>
      </w:r>
      <w:r w:rsidR="00DB61B1">
        <w:rPr>
          <w:color w:val="000000" w:themeColor="text1"/>
          <w:sz w:val="28"/>
          <w:szCs w:val="28"/>
        </w:rPr>
        <w:t xml:space="preserve"> thủ</w:t>
      </w:r>
      <w:r w:rsidR="00796EF1" w:rsidRPr="007643F6">
        <w:rPr>
          <w:color w:val="000000" w:themeColor="text1"/>
          <w:sz w:val="28"/>
          <w:szCs w:val="28"/>
        </w:rPr>
        <w:t xml:space="preserve"> theo quy địn</w:t>
      </w:r>
      <w:r w:rsidR="00EF4839" w:rsidRPr="007643F6">
        <w:rPr>
          <w:color w:val="000000" w:themeColor="text1"/>
          <w:sz w:val="28"/>
          <w:szCs w:val="28"/>
        </w:rPr>
        <w:t>h về nghi lễ Nhà nước và đón tiế</w:t>
      </w:r>
      <w:r w:rsidR="00796EF1" w:rsidRPr="007643F6">
        <w:rPr>
          <w:color w:val="000000" w:themeColor="text1"/>
          <w:sz w:val="28"/>
          <w:szCs w:val="28"/>
        </w:rPr>
        <w:t>p khách nước ngoài.</w:t>
      </w:r>
    </w:p>
    <w:p w:rsidR="00796EF1" w:rsidRPr="007643F6" w:rsidRDefault="00233710" w:rsidP="007643F6">
      <w:pPr>
        <w:pStyle w:val="Bodytext40"/>
        <w:shd w:val="clear" w:color="auto" w:fill="auto"/>
        <w:spacing w:before="0" w:line="320" w:lineRule="atLeast"/>
        <w:ind w:firstLine="820"/>
        <w:jc w:val="both"/>
        <w:rPr>
          <w:color w:val="000000" w:themeColor="text1"/>
          <w:sz w:val="28"/>
          <w:szCs w:val="28"/>
        </w:rPr>
      </w:pPr>
      <w:r w:rsidRPr="007643F6">
        <w:rPr>
          <w:color w:val="000000" w:themeColor="text1"/>
          <w:sz w:val="28"/>
          <w:szCs w:val="28"/>
        </w:rPr>
        <w:t>Điều 11</w:t>
      </w:r>
      <w:r w:rsidR="00796EF1" w:rsidRPr="007643F6">
        <w:rPr>
          <w:color w:val="000000" w:themeColor="text1"/>
          <w:sz w:val="28"/>
          <w:szCs w:val="28"/>
        </w:rPr>
        <w:t>. Treo ảnh hoặc đặt tượng Chủ tịch Hồ chí Minh</w:t>
      </w:r>
    </w:p>
    <w:p w:rsidR="00796EF1" w:rsidRPr="007643F6" w:rsidRDefault="00BF2ECA" w:rsidP="007643F6">
      <w:pPr>
        <w:pStyle w:val="Bodytext20"/>
        <w:shd w:val="clear" w:color="auto" w:fill="auto"/>
        <w:tabs>
          <w:tab w:val="left" w:pos="1107"/>
        </w:tabs>
        <w:spacing w:after="0" w:line="320" w:lineRule="atLeast"/>
        <w:ind w:firstLine="0"/>
        <w:jc w:val="both"/>
        <w:rPr>
          <w:color w:val="000000" w:themeColor="text1"/>
          <w:sz w:val="28"/>
          <w:szCs w:val="28"/>
        </w:rPr>
      </w:pPr>
      <w:r w:rsidRPr="007643F6">
        <w:rPr>
          <w:color w:val="000000" w:themeColor="text1"/>
          <w:sz w:val="28"/>
          <w:szCs w:val="28"/>
        </w:rPr>
        <w:t xml:space="preserve">            1. </w:t>
      </w:r>
      <w:r w:rsidR="00796EF1" w:rsidRPr="007643F6">
        <w:rPr>
          <w:color w:val="000000" w:themeColor="text1"/>
          <w:sz w:val="28"/>
          <w:szCs w:val="28"/>
        </w:rPr>
        <w:t>Treo ảnh hoặc đặt tượng Chủ tịch Hồ Chí Minh ở Hội trường</w:t>
      </w:r>
      <w:r w:rsidR="00690051">
        <w:rPr>
          <w:color w:val="000000" w:themeColor="text1"/>
          <w:sz w:val="28"/>
          <w:szCs w:val="28"/>
        </w:rPr>
        <w:t>;</w:t>
      </w:r>
      <w:r w:rsidR="00796EF1" w:rsidRPr="007643F6">
        <w:rPr>
          <w:color w:val="000000" w:themeColor="text1"/>
          <w:sz w:val="28"/>
          <w:szCs w:val="28"/>
        </w:rPr>
        <w:t xml:space="preserve"> phòng tiếp khách phải thể hiện trang trọng, phù hợp;</w:t>
      </w:r>
    </w:p>
    <w:p w:rsidR="00796EF1" w:rsidRPr="007643F6" w:rsidRDefault="00BF2ECA" w:rsidP="007643F6">
      <w:pPr>
        <w:pStyle w:val="Bodytext20"/>
        <w:shd w:val="clear" w:color="auto" w:fill="auto"/>
        <w:tabs>
          <w:tab w:val="left" w:pos="1093"/>
        </w:tabs>
        <w:spacing w:after="0" w:line="320" w:lineRule="atLeast"/>
        <w:ind w:firstLine="0"/>
        <w:jc w:val="both"/>
        <w:rPr>
          <w:color w:val="000000" w:themeColor="text1"/>
          <w:sz w:val="28"/>
          <w:szCs w:val="28"/>
        </w:rPr>
      </w:pPr>
      <w:r w:rsidRPr="007643F6">
        <w:rPr>
          <w:color w:val="000000" w:themeColor="text1"/>
          <w:sz w:val="28"/>
          <w:szCs w:val="28"/>
        </w:rPr>
        <w:t xml:space="preserve">           2. </w:t>
      </w:r>
      <w:r w:rsidR="00796EF1" w:rsidRPr="007643F6">
        <w:rPr>
          <w:color w:val="000000" w:themeColor="text1"/>
          <w:sz w:val="28"/>
          <w:szCs w:val="28"/>
        </w:rPr>
        <w:t>Tại các phòng làm việc treo ảnh Bác Hồ theo mô hình phòng chuẩn đã được duyệt (nếu có).</w:t>
      </w:r>
    </w:p>
    <w:p w:rsidR="00796EF1" w:rsidRPr="007643F6" w:rsidRDefault="00AA3087" w:rsidP="007643F6">
      <w:pPr>
        <w:pStyle w:val="Bodytext40"/>
        <w:shd w:val="clear" w:color="auto" w:fill="auto"/>
        <w:tabs>
          <w:tab w:val="left" w:pos="5567"/>
        </w:tabs>
        <w:spacing w:before="0" w:line="320" w:lineRule="atLeast"/>
        <w:ind w:left="700" w:firstLine="0"/>
        <w:jc w:val="both"/>
        <w:rPr>
          <w:color w:val="000000" w:themeColor="text1"/>
          <w:sz w:val="28"/>
          <w:szCs w:val="28"/>
        </w:rPr>
      </w:pPr>
      <w:r>
        <w:rPr>
          <w:color w:val="000000" w:themeColor="text1"/>
          <w:sz w:val="28"/>
          <w:szCs w:val="28"/>
        </w:rPr>
        <w:t xml:space="preserve">  </w:t>
      </w:r>
      <w:r w:rsidR="00BF2ECA" w:rsidRPr="007643F6">
        <w:rPr>
          <w:color w:val="000000" w:themeColor="text1"/>
          <w:sz w:val="28"/>
          <w:szCs w:val="28"/>
        </w:rPr>
        <w:t>Điều 1</w:t>
      </w:r>
      <w:r w:rsidR="00233710" w:rsidRPr="007643F6">
        <w:rPr>
          <w:color w:val="000000" w:themeColor="text1"/>
          <w:sz w:val="28"/>
          <w:szCs w:val="28"/>
        </w:rPr>
        <w:t>2</w:t>
      </w:r>
      <w:r w:rsidR="00BF2ECA" w:rsidRPr="007643F6">
        <w:rPr>
          <w:color w:val="000000" w:themeColor="text1"/>
          <w:sz w:val="28"/>
          <w:szCs w:val="28"/>
        </w:rPr>
        <w:t>. Biển tên</w:t>
      </w:r>
      <w:r w:rsidR="00BF2ECA" w:rsidRPr="007643F6">
        <w:rPr>
          <w:color w:val="000000" w:themeColor="text1"/>
          <w:sz w:val="28"/>
          <w:szCs w:val="28"/>
        </w:rPr>
        <w:tab/>
      </w:r>
    </w:p>
    <w:p w:rsidR="00796EF1" w:rsidRPr="007643F6" w:rsidRDefault="00BF2ECA" w:rsidP="007643F6">
      <w:pPr>
        <w:pStyle w:val="Bodytext20"/>
        <w:shd w:val="clear" w:color="auto" w:fill="auto"/>
        <w:tabs>
          <w:tab w:val="left" w:pos="1107"/>
        </w:tabs>
        <w:spacing w:after="0" w:line="320" w:lineRule="atLeast"/>
        <w:ind w:firstLine="0"/>
        <w:jc w:val="both"/>
        <w:rPr>
          <w:color w:val="000000" w:themeColor="text1"/>
          <w:sz w:val="28"/>
          <w:szCs w:val="28"/>
        </w:rPr>
      </w:pPr>
      <w:r w:rsidRPr="007643F6">
        <w:rPr>
          <w:color w:val="000000" w:themeColor="text1"/>
          <w:sz w:val="28"/>
          <w:szCs w:val="28"/>
        </w:rPr>
        <w:t xml:space="preserve">         </w:t>
      </w:r>
      <w:r w:rsidR="00AA3087">
        <w:rPr>
          <w:color w:val="000000" w:themeColor="text1"/>
          <w:sz w:val="28"/>
          <w:szCs w:val="28"/>
        </w:rPr>
        <w:t xml:space="preserve">  </w:t>
      </w:r>
      <w:r w:rsidRPr="007643F6">
        <w:rPr>
          <w:color w:val="000000" w:themeColor="text1"/>
          <w:sz w:val="28"/>
          <w:szCs w:val="28"/>
        </w:rPr>
        <w:t xml:space="preserve"> 1. </w:t>
      </w:r>
      <w:r w:rsidR="00796EF1" w:rsidRPr="007643F6">
        <w:rPr>
          <w:color w:val="000000" w:themeColor="text1"/>
          <w:sz w:val="28"/>
          <w:szCs w:val="28"/>
        </w:rPr>
        <w:t>Biển tên cơ quan được bố trí tại khu vực cổng chính</w:t>
      </w:r>
      <w:r w:rsidRPr="007643F6">
        <w:rPr>
          <w:color w:val="000000" w:themeColor="text1"/>
          <w:sz w:val="28"/>
          <w:szCs w:val="28"/>
        </w:rPr>
        <w:t xml:space="preserve"> hoặc tòa nhà chính ghi rõ tên gọi đầy đủ, </w:t>
      </w:r>
      <w:r w:rsidR="00796EF1" w:rsidRPr="007643F6">
        <w:rPr>
          <w:color w:val="000000" w:themeColor="text1"/>
          <w:sz w:val="28"/>
          <w:szCs w:val="28"/>
        </w:rPr>
        <w:t>địa chỉ, số điện thoại</w:t>
      </w:r>
      <w:r w:rsidRPr="007643F6">
        <w:rPr>
          <w:color w:val="000000" w:themeColor="text1"/>
          <w:sz w:val="28"/>
          <w:szCs w:val="28"/>
        </w:rPr>
        <w:t xml:space="preserve"> bằng Tiếng Việt</w:t>
      </w:r>
      <w:r w:rsidR="00796EF1" w:rsidRPr="007643F6">
        <w:rPr>
          <w:color w:val="000000" w:themeColor="text1"/>
          <w:sz w:val="28"/>
          <w:szCs w:val="28"/>
        </w:rPr>
        <w:t>;</w:t>
      </w:r>
    </w:p>
    <w:p w:rsidR="00796EF1" w:rsidRPr="007643F6" w:rsidRDefault="008F12FB" w:rsidP="007643F6">
      <w:pPr>
        <w:pStyle w:val="Bodytext20"/>
        <w:shd w:val="clear" w:color="auto" w:fill="auto"/>
        <w:tabs>
          <w:tab w:val="left" w:pos="1107"/>
          <w:tab w:val="left" w:pos="9347"/>
        </w:tabs>
        <w:spacing w:after="0" w:line="320" w:lineRule="atLeast"/>
        <w:ind w:right="-9" w:firstLine="0"/>
        <w:jc w:val="both"/>
        <w:rPr>
          <w:color w:val="000000" w:themeColor="text1"/>
          <w:sz w:val="28"/>
          <w:szCs w:val="28"/>
        </w:rPr>
      </w:pPr>
      <w:r w:rsidRPr="007643F6">
        <w:rPr>
          <w:color w:val="000000" w:themeColor="text1"/>
          <w:sz w:val="28"/>
          <w:szCs w:val="28"/>
        </w:rPr>
        <w:t xml:space="preserve">         </w:t>
      </w:r>
      <w:r w:rsidR="00AA3087">
        <w:rPr>
          <w:color w:val="000000" w:themeColor="text1"/>
          <w:sz w:val="28"/>
          <w:szCs w:val="28"/>
        </w:rPr>
        <w:t xml:space="preserve">   </w:t>
      </w:r>
      <w:r w:rsidRPr="007643F6">
        <w:rPr>
          <w:color w:val="000000" w:themeColor="text1"/>
          <w:sz w:val="28"/>
          <w:szCs w:val="28"/>
        </w:rPr>
        <w:t xml:space="preserve">2. </w:t>
      </w:r>
      <w:r w:rsidR="00BF2ECA" w:rsidRPr="007643F6">
        <w:rPr>
          <w:color w:val="000000" w:themeColor="text1"/>
          <w:sz w:val="28"/>
          <w:szCs w:val="28"/>
        </w:rPr>
        <w:t>Biể</w:t>
      </w:r>
      <w:r w:rsidR="00796EF1" w:rsidRPr="007643F6">
        <w:rPr>
          <w:color w:val="000000" w:themeColor="text1"/>
          <w:sz w:val="28"/>
          <w:szCs w:val="28"/>
        </w:rPr>
        <w:t xml:space="preserve">n tên phòng làm việc của công chức, viên chức </w:t>
      </w:r>
      <w:r w:rsidR="009919C3">
        <w:rPr>
          <w:color w:val="000000" w:themeColor="text1"/>
          <w:sz w:val="28"/>
          <w:szCs w:val="28"/>
        </w:rPr>
        <w:t xml:space="preserve">và người lao động </w:t>
      </w:r>
      <w:r w:rsidR="00796EF1" w:rsidRPr="007643F6">
        <w:rPr>
          <w:color w:val="000000" w:themeColor="text1"/>
          <w:sz w:val="28"/>
          <w:szCs w:val="28"/>
        </w:rPr>
        <w:t xml:space="preserve">phải được thực hiện theo mẫu thống nhất; </w:t>
      </w:r>
      <w:r w:rsidR="00BF2ECA" w:rsidRPr="007643F6">
        <w:rPr>
          <w:color w:val="000000" w:themeColor="text1"/>
          <w:sz w:val="28"/>
          <w:szCs w:val="28"/>
        </w:rPr>
        <w:t xml:space="preserve">phòng làm việc của các đồng chí </w:t>
      </w:r>
      <w:r w:rsidR="000B0D04">
        <w:rPr>
          <w:color w:val="000000" w:themeColor="text1"/>
          <w:sz w:val="28"/>
          <w:szCs w:val="28"/>
        </w:rPr>
        <w:t>L</w:t>
      </w:r>
      <w:r w:rsidR="001E4DD2">
        <w:rPr>
          <w:color w:val="000000" w:themeColor="text1"/>
          <w:sz w:val="28"/>
          <w:szCs w:val="28"/>
        </w:rPr>
        <w:t>ãnh đạo Sở</w:t>
      </w:r>
      <w:r w:rsidR="00796EF1" w:rsidRPr="007643F6">
        <w:rPr>
          <w:color w:val="000000" w:themeColor="text1"/>
          <w:sz w:val="28"/>
          <w:szCs w:val="28"/>
        </w:rPr>
        <w:t xml:space="preserve"> phải ghi rõ họ tên, chức danh của từng người. Bi</w:t>
      </w:r>
      <w:r w:rsidR="00EF4839" w:rsidRPr="007643F6">
        <w:rPr>
          <w:color w:val="000000" w:themeColor="text1"/>
          <w:sz w:val="28"/>
          <w:szCs w:val="28"/>
        </w:rPr>
        <w:t>ể</w:t>
      </w:r>
      <w:r w:rsidR="00796EF1" w:rsidRPr="007643F6">
        <w:rPr>
          <w:color w:val="000000" w:themeColor="text1"/>
          <w:sz w:val="28"/>
          <w:szCs w:val="28"/>
        </w:rPr>
        <w:t xml:space="preserve">n tên phòng làm việc được đặt tại cửa chính ra vào </w:t>
      </w:r>
      <w:r w:rsidR="00DB61B1">
        <w:rPr>
          <w:color w:val="000000" w:themeColor="text1"/>
          <w:sz w:val="28"/>
          <w:szCs w:val="28"/>
        </w:rPr>
        <w:t>của phòng làm việc;</w:t>
      </w:r>
    </w:p>
    <w:p w:rsidR="00796EF1" w:rsidRPr="007643F6" w:rsidRDefault="00702528" w:rsidP="007643F6">
      <w:pPr>
        <w:pStyle w:val="Bodytext40"/>
        <w:shd w:val="clear" w:color="auto" w:fill="auto"/>
        <w:spacing w:before="0" w:line="320" w:lineRule="atLeast"/>
        <w:ind w:firstLine="0"/>
        <w:jc w:val="both"/>
        <w:rPr>
          <w:color w:val="000000" w:themeColor="text1"/>
          <w:sz w:val="28"/>
          <w:szCs w:val="28"/>
        </w:rPr>
      </w:pPr>
      <w:r w:rsidRPr="007643F6">
        <w:rPr>
          <w:color w:val="000000" w:themeColor="text1"/>
          <w:sz w:val="28"/>
          <w:szCs w:val="28"/>
        </w:rPr>
        <w:t xml:space="preserve">       </w:t>
      </w:r>
      <w:r w:rsidR="00AA3087">
        <w:rPr>
          <w:color w:val="000000" w:themeColor="text1"/>
          <w:sz w:val="28"/>
          <w:szCs w:val="28"/>
        </w:rPr>
        <w:t xml:space="preserve">  </w:t>
      </w:r>
      <w:r w:rsidRPr="007643F6">
        <w:rPr>
          <w:color w:val="000000" w:themeColor="text1"/>
          <w:sz w:val="28"/>
          <w:szCs w:val="28"/>
        </w:rPr>
        <w:t xml:space="preserve">  </w:t>
      </w:r>
      <w:r w:rsidR="00796EF1" w:rsidRPr="007643F6">
        <w:rPr>
          <w:color w:val="000000" w:themeColor="text1"/>
          <w:sz w:val="28"/>
          <w:szCs w:val="28"/>
        </w:rPr>
        <w:t>Điều 1</w:t>
      </w:r>
      <w:r w:rsidR="00233710" w:rsidRPr="007643F6">
        <w:rPr>
          <w:color w:val="000000" w:themeColor="text1"/>
          <w:sz w:val="28"/>
          <w:szCs w:val="28"/>
        </w:rPr>
        <w:t>3</w:t>
      </w:r>
      <w:r w:rsidR="00796EF1" w:rsidRPr="007643F6">
        <w:rPr>
          <w:color w:val="000000" w:themeColor="text1"/>
          <w:sz w:val="28"/>
          <w:szCs w:val="28"/>
        </w:rPr>
        <w:t>. Bài trí phòng làm việc tại cơ quan Sở</w:t>
      </w:r>
    </w:p>
    <w:p w:rsidR="00796EF1" w:rsidRPr="007643F6" w:rsidRDefault="00702528" w:rsidP="007643F6">
      <w:pPr>
        <w:pStyle w:val="Bodytext20"/>
        <w:shd w:val="clear" w:color="auto" w:fill="auto"/>
        <w:tabs>
          <w:tab w:val="left" w:pos="1178"/>
        </w:tabs>
        <w:spacing w:after="0" w:line="320" w:lineRule="atLeast"/>
        <w:ind w:firstLine="0"/>
        <w:jc w:val="both"/>
        <w:rPr>
          <w:color w:val="000000" w:themeColor="text1"/>
          <w:sz w:val="28"/>
          <w:szCs w:val="28"/>
        </w:rPr>
      </w:pPr>
      <w:r w:rsidRPr="007643F6">
        <w:rPr>
          <w:color w:val="000000" w:themeColor="text1"/>
          <w:sz w:val="28"/>
          <w:szCs w:val="28"/>
        </w:rPr>
        <w:t xml:space="preserve">     </w:t>
      </w:r>
      <w:r w:rsidR="00AA3087">
        <w:rPr>
          <w:color w:val="000000" w:themeColor="text1"/>
          <w:sz w:val="28"/>
          <w:szCs w:val="28"/>
        </w:rPr>
        <w:t xml:space="preserve">  </w:t>
      </w:r>
      <w:r w:rsidRPr="007643F6">
        <w:rPr>
          <w:color w:val="000000" w:themeColor="text1"/>
          <w:sz w:val="28"/>
          <w:szCs w:val="28"/>
        </w:rPr>
        <w:t xml:space="preserve">     1. </w:t>
      </w:r>
      <w:r w:rsidR="00796EF1" w:rsidRPr="007643F6">
        <w:rPr>
          <w:color w:val="000000" w:themeColor="text1"/>
          <w:sz w:val="28"/>
          <w:szCs w:val="28"/>
        </w:rPr>
        <w:t>Việc bài trí tại các phòng làm việc tại trụ s</w:t>
      </w:r>
      <w:r w:rsidR="00EF4839" w:rsidRPr="007643F6">
        <w:rPr>
          <w:color w:val="000000" w:themeColor="text1"/>
          <w:sz w:val="28"/>
          <w:szCs w:val="28"/>
        </w:rPr>
        <w:t>ở</w:t>
      </w:r>
      <w:r w:rsidR="00796EF1" w:rsidRPr="007643F6">
        <w:rPr>
          <w:color w:val="000000" w:themeColor="text1"/>
          <w:sz w:val="28"/>
          <w:szCs w:val="28"/>
        </w:rPr>
        <w:t xml:space="preserve"> cơ quan phải tuân thủ theo mô</w:t>
      </w:r>
      <w:r w:rsidRPr="007643F6">
        <w:rPr>
          <w:color w:val="000000" w:themeColor="text1"/>
          <w:sz w:val="28"/>
          <w:szCs w:val="28"/>
        </w:rPr>
        <w:t xml:space="preserve"> </w:t>
      </w:r>
      <w:r w:rsidR="00796EF1" w:rsidRPr="007643F6">
        <w:rPr>
          <w:color w:val="000000" w:themeColor="text1"/>
          <w:sz w:val="28"/>
          <w:szCs w:val="28"/>
        </w:rPr>
        <w:t>hình Phòng chuẩn đã được phê duyệt và niêm yết tại tầng 1;</w:t>
      </w:r>
      <w:r w:rsidR="00796EF1" w:rsidRPr="007643F6">
        <w:rPr>
          <w:color w:val="000000" w:themeColor="text1"/>
          <w:sz w:val="28"/>
          <w:szCs w:val="28"/>
        </w:rPr>
        <w:tab/>
      </w:r>
    </w:p>
    <w:p w:rsidR="00796EF1" w:rsidRPr="0003096B" w:rsidRDefault="00702528" w:rsidP="007643F6">
      <w:pPr>
        <w:pStyle w:val="Bodytext20"/>
        <w:shd w:val="clear" w:color="auto" w:fill="auto"/>
        <w:tabs>
          <w:tab w:val="left" w:pos="1102"/>
        </w:tabs>
        <w:spacing w:after="0" w:line="320" w:lineRule="atLeast"/>
        <w:ind w:firstLine="0"/>
        <w:jc w:val="both"/>
        <w:rPr>
          <w:color w:val="000000" w:themeColor="text1"/>
          <w:sz w:val="28"/>
          <w:szCs w:val="28"/>
        </w:rPr>
      </w:pPr>
      <w:r w:rsidRPr="007643F6">
        <w:rPr>
          <w:color w:val="000000" w:themeColor="text1"/>
          <w:sz w:val="28"/>
          <w:szCs w:val="28"/>
        </w:rPr>
        <w:t xml:space="preserve">     </w:t>
      </w:r>
      <w:r w:rsidR="00AA3087">
        <w:rPr>
          <w:color w:val="000000" w:themeColor="text1"/>
          <w:sz w:val="28"/>
          <w:szCs w:val="28"/>
        </w:rPr>
        <w:t xml:space="preserve">  </w:t>
      </w:r>
      <w:r w:rsidRPr="007643F6">
        <w:rPr>
          <w:color w:val="000000" w:themeColor="text1"/>
          <w:sz w:val="28"/>
          <w:szCs w:val="28"/>
        </w:rPr>
        <w:t xml:space="preserve">    2. </w:t>
      </w:r>
      <w:r w:rsidR="00F817AA" w:rsidRPr="007643F6">
        <w:rPr>
          <w:color w:val="000000" w:themeColor="text1"/>
          <w:sz w:val="28"/>
          <w:szCs w:val="28"/>
        </w:rPr>
        <w:t>Các trang thiế</w:t>
      </w:r>
      <w:r w:rsidR="00796EF1" w:rsidRPr="007643F6">
        <w:rPr>
          <w:color w:val="000000" w:themeColor="text1"/>
          <w:sz w:val="28"/>
          <w:szCs w:val="28"/>
        </w:rPr>
        <w:t>t bị, các</w:t>
      </w:r>
      <w:r w:rsidRPr="007643F6">
        <w:rPr>
          <w:color w:val="000000" w:themeColor="text1"/>
          <w:sz w:val="28"/>
          <w:szCs w:val="28"/>
        </w:rPr>
        <w:t>h b</w:t>
      </w:r>
      <w:r w:rsidR="00F817AA" w:rsidRPr="007643F6">
        <w:rPr>
          <w:color w:val="000000" w:themeColor="text1"/>
          <w:sz w:val="28"/>
          <w:szCs w:val="28"/>
        </w:rPr>
        <w:t>ố</w:t>
      </w:r>
      <w:r w:rsidRPr="007643F6">
        <w:rPr>
          <w:color w:val="000000" w:themeColor="text1"/>
          <w:sz w:val="28"/>
          <w:szCs w:val="28"/>
        </w:rPr>
        <w:t xml:space="preserve"> trí bàn làm việc, hồ sơ lưu</w:t>
      </w:r>
      <w:r w:rsidR="00796EF1" w:rsidRPr="007643F6">
        <w:rPr>
          <w:color w:val="000000" w:themeColor="text1"/>
          <w:sz w:val="28"/>
          <w:szCs w:val="28"/>
        </w:rPr>
        <w:t xml:space="preserve"> trữ, tài liệu tham </w:t>
      </w:r>
      <w:r w:rsidR="00796EF1" w:rsidRPr="0003096B">
        <w:rPr>
          <w:color w:val="000000" w:themeColor="text1"/>
          <w:sz w:val="28"/>
          <w:szCs w:val="28"/>
        </w:rPr>
        <w:t>khảo... của từng công chức, viên chức phải khoa học, gọ</w:t>
      </w:r>
      <w:r w:rsidRPr="0003096B">
        <w:rPr>
          <w:color w:val="000000" w:themeColor="text1"/>
          <w:sz w:val="28"/>
          <w:szCs w:val="28"/>
        </w:rPr>
        <w:t>n</w:t>
      </w:r>
      <w:r w:rsidR="00796EF1" w:rsidRPr="0003096B">
        <w:rPr>
          <w:color w:val="000000" w:themeColor="text1"/>
          <w:sz w:val="28"/>
          <w:szCs w:val="28"/>
        </w:rPr>
        <w:t xml:space="preserve"> gàng;</w:t>
      </w:r>
    </w:p>
    <w:p w:rsidR="00796EF1" w:rsidRPr="0003096B" w:rsidRDefault="00702528" w:rsidP="007643F6">
      <w:pPr>
        <w:pStyle w:val="Bodytext20"/>
        <w:shd w:val="clear" w:color="auto" w:fill="auto"/>
        <w:tabs>
          <w:tab w:val="left" w:pos="1107"/>
        </w:tabs>
        <w:spacing w:after="0" w:line="320" w:lineRule="atLeast"/>
        <w:ind w:firstLine="0"/>
        <w:jc w:val="both"/>
        <w:rPr>
          <w:color w:val="000000" w:themeColor="text1"/>
          <w:sz w:val="28"/>
          <w:szCs w:val="28"/>
        </w:rPr>
      </w:pPr>
      <w:r w:rsidRPr="0003096B">
        <w:rPr>
          <w:color w:val="000000" w:themeColor="text1"/>
          <w:sz w:val="28"/>
          <w:szCs w:val="28"/>
        </w:rPr>
        <w:t xml:space="preserve">         </w:t>
      </w:r>
      <w:r w:rsidR="00AA3087">
        <w:rPr>
          <w:color w:val="000000" w:themeColor="text1"/>
          <w:sz w:val="28"/>
          <w:szCs w:val="28"/>
        </w:rPr>
        <w:t xml:space="preserve">   </w:t>
      </w:r>
      <w:r w:rsidRPr="0003096B">
        <w:rPr>
          <w:color w:val="000000" w:themeColor="text1"/>
          <w:sz w:val="28"/>
          <w:szCs w:val="28"/>
        </w:rPr>
        <w:t xml:space="preserve">3. </w:t>
      </w:r>
      <w:r w:rsidR="00FF11C8" w:rsidRPr="0003096B">
        <w:rPr>
          <w:color w:val="000000" w:themeColor="text1"/>
          <w:sz w:val="28"/>
          <w:szCs w:val="28"/>
        </w:rPr>
        <w:t>Công chức, viên chức và người lao động</w:t>
      </w:r>
      <w:r w:rsidRPr="0003096B">
        <w:rPr>
          <w:color w:val="000000" w:themeColor="text1"/>
          <w:sz w:val="28"/>
          <w:szCs w:val="28"/>
        </w:rPr>
        <w:t xml:space="preserve"> có trách nhiệm tổ chức, sắp xếp tài liệu hồ</w:t>
      </w:r>
      <w:r w:rsidR="00796EF1" w:rsidRPr="0003096B">
        <w:rPr>
          <w:color w:val="000000" w:themeColor="text1"/>
          <w:sz w:val="28"/>
          <w:szCs w:val="28"/>
        </w:rPr>
        <w:t xml:space="preserve"> sơ trên bàn, trong tủ tài liệu sau giờ làm việc hàng ngà</w:t>
      </w:r>
      <w:r w:rsidRPr="0003096B">
        <w:rPr>
          <w:color w:val="000000" w:themeColor="text1"/>
          <w:sz w:val="28"/>
          <w:szCs w:val="28"/>
        </w:rPr>
        <w:t>y</w:t>
      </w:r>
      <w:r w:rsidR="00796EF1" w:rsidRPr="0003096B">
        <w:rPr>
          <w:color w:val="000000" w:themeColor="text1"/>
          <w:sz w:val="28"/>
          <w:szCs w:val="28"/>
        </w:rPr>
        <w:t xml:space="preserve"> đảm bảo khoa học, ngăn n</w:t>
      </w:r>
      <w:r w:rsidRPr="0003096B">
        <w:rPr>
          <w:color w:val="000000" w:themeColor="text1"/>
          <w:sz w:val="28"/>
          <w:szCs w:val="28"/>
        </w:rPr>
        <w:t>ắ</w:t>
      </w:r>
      <w:r w:rsidR="00796EF1" w:rsidRPr="0003096B">
        <w:rPr>
          <w:color w:val="000000" w:themeColor="text1"/>
          <w:sz w:val="28"/>
          <w:szCs w:val="28"/>
        </w:rPr>
        <w:t xml:space="preserve">p và </w:t>
      </w:r>
      <w:r w:rsidRPr="0003096B">
        <w:rPr>
          <w:color w:val="000000" w:themeColor="text1"/>
          <w:sz w:val="28"/>
          <w:szCs w:val="28"/>
        </w:rPr>
        <w:t xml:space="preserve">bảo quản </w:t>
      </w:r>
      <w:r w:rsidR="00796EF1" w:rsidRPr="0003096B">
        <w:rPr>
          <w:color w:val="000000" w:themeColor="text1"/>
          <w:sz w:val="28"/>
          <w:szCs w:val="28"/>
        </w:rPr>
        <w:t>an toàn hồ sơ, tài liệu;</w:t>
      </w:r>
    </w:p>
    <w:p w:rsidR="00796EF1" w:rsidRPr="0003096B" w:rsidRDefault="00702528" w:rsidP="007643F6">
      <w:pPr>
        <w:pStyle w:val="Bodytext20"/>
        <w:shd w:val="clear" w:color="auto" w:fill="auto"/>
        <w:tabs>
          <w:tab w:val="left" w:pos="1102"/>
        </w:tabs>
        <w:spacing w:after="0" w:line="320" w:lineRule="atLeast"/>
        <w:ind w:firstLine="0"/>
        <w:jc w:val="both"/>
        <w:rPr>
          <w:color w:val="000000" w:themeColor="text1"/>
          <w:sz w:val="28"/>
          <w:szCs w:val="28"/>
        </w:rPr>
      </w:pPr>
      <w:r w:rsidRPr="0003096B">
        <w:rPr>
          <w:color w:val="000000" w:themeColor="text1"/>
          <w:sz w:val="28"/>
          <w:szCs w:val="28"/>
        </w:rPr>
        <w:t xml:space="preserve">       </w:t>
      </w:r>
      <w:r w:rsidR="00AA3087">
        <w:rPr>
          <w:color w:val="000000" w:themeColor="text1"/>
          <w:sz w:val="28"/>
          <w:szCs w:val="28"/>
        </w:rPr>
        <w:t xml:space="preserve">   </w:t>
      </w:r>
      <w:r w:rsidRPr="0003096B">
        <w:rPr>
          <w:color w:val="000000" w:themeColor="text1"/>
          <w:sz w:val="28"/>
          <w:szCs w:val="28"/>
        </w:rPr>
        <w:t xml:space="preserve"> 4. Nghiêm cấm việc </w:t>
      </w:r>
      <w:r w:rsidR="00796EF1" w:rsidRPr="0003096B">
        <w:rPr>
          <w:color w:val="000000" w:themeColor="text1"/>
          <w:sz w:val="28"/>
          <w:szCs w:val="28"/>
        </w:rPr>
        <w:t>công chức, viên chức tự thay đ</w:t>
      </w:r>
      <w:r w:rsidR="007C3AA7" w:rsidRPr="0003096B">
        <w:rPr>
          <w:color w:val="000000" w:themeColor="text1"/>
          <w:sz w:val="28"/>
          <w:szCs w:val="28"/>
        </w:rPr>
        <w:t>ổi</w:t>
      </w:r>
      <w:r w:rsidR="00796EF1" w:rsidRPr="0003096B">
        <w:rPr>
          <w:color w:val="000000" w:themeColor="text1"/>
          <w:sz w:val="28"/>
          <w:szCs w:val="28"/>
        </w:rPr>
        <w:t xml:space="preserve"> kết cấu phòng làm việc; mọi sự thay đổi kết c</w:t>
      </w:r>
      <w:r w:rsidR="00162163" w:rsidRPr="0003096B">
        <w:rPr>
          <w:color w:val="000000" w:themeColor="text1"/>
          <w:sz w:val="28"/>
          <w:szCs w:val="28"/>
        </w:rPr>
        <w:t>ấ</w:t>
      </w:r>
      <w:r w:rsidR="00796EF1" w:rsidRPr="0003096B">
        <w:rPr>
          <w:color w:val="000000" w:themeColor="text1"/>
          <w:sz w:val="28"/>
          <w:szCs w:val="28"/>
        </w:rPr>
        <w:t>u phòng phải được sự chấp thuận c</w:t>
      </w:r>
      <w:r w:rsidR="00162163" w:rsidRPr="0003096B">
        <w:rPr>
          <w:color w:val="000000" w:themeColor="text1"/>
          <w:sz w:val="28"/>
          <w:szCs w:val="28"/>
        </w:rPr>
        <w:t>ủ</w:t>
      </w:r>
      <w:r w:rsidR="00796EF1" w:rsidRPr="0003096B">
        <w:rPr>
          <w:color w:val="000000" w:themeColor="text1"/>
          <w:sz w:val="28"/>
          <w:szCs w:val="28"/>
        </w:rPr>
        <w:t xml:space="preserve">a </w:t>
      </w:r>
      <w:r w:rsidR="000B0D04" w:rsidRPr="0003096B">
        <w:rPr>
          <w:color w:val="000000" w:themeColor="text1"/>
          <w:sz w:val="28"/>
          <w:szCs w:val="28"/>
        </w:rPr>
        <w:t>L</w:t>
      </w:r>
      <w:r w:rsidR="00796EF1" w:rsidRPr="0003096B">
        <w:rPr>
          <w:color w:val="000000" w:themeColor="text1"/>
          <w:sz w:val="28"/>
          <w:szCs w:val="28"/>
        </w:rPr>
        <w:t>ãnh đạo Sở</w:t>
      </w:r>
      <w:r w:rsidR="007C3AA7" w:rsidRPr="0003096B">
        <w:rPr>
          <w:color w:val="000000" w:themeColor="text1"/>
          <w:sz w:val="28"/>
          <w:szCs w:val="28"/>
        </w:rPr>
        <w:t>.</w:t>
      </w:r>
    </w:p>
    <w:p w:rsidR="00796EF1" w:rsidRPr="0003096B" w:rsidRDefault="00233710" w:rsidP="007643F6">
      <w:pPr>
        <w:pStyle w:val="Bodytext40"/>
        <w:shd w:val="clear" w:color="auto" w:fill="auto"/>
        <w:spacing w:before="0" w:line="320" w:lineRule="atLeast"/>
        <w:ind w:firstLine="0"/>
        <w:jc w:val="both"/>
        <w:rPr>
          <w:color w:val="000000" w:themeColor="text1"/>
          <w:sz w:val="28"/>
          <w:szCs w:val="28"/>
        </w:rPr>
      </w:pPr>
      <w:r w:rsidRPr="0003096B">
        <w:rPr>
          <w:color w:val="000000" w:themeColor="text1"/>
          <w:sz w:val="28"/>
          <w:szCs w:val="28"/>
        </w:rPr>
        <w:t xml:space="preserve">       </w:t>
      </w:r>
      <w:r w:rsidR="00AA3087">
        <w:rPr>
          <w:color w:val="000000" w:themeColor="text1"/>
          <w:sz w:val="28"/>
          <w:szCs w:val="28"/>
        </w:rPr>
        <w:t xml:space="preserve"> </w:t>
      </w:r>
      <w:r w:rsidRPr="0003096B">
        <w:rPr>
          <w:color w:val="000000" w:themeColor="text1"/>
          <w:sz w:val="28"/>
          <w:szCs w:val="28"/>
        </w:rPr>
        <w:t xml:space="preserve">  </w:t>
      </w:r>
      <w:r w:rsidR="00AA3087">
        <w:rPr>
          <w:color w:val="000000" w:themeColor="text1"/>
          <w:sz w:val="28"/>
          <w:szCs w:val="28"/>
        </w:rPr>
        <w:t xml:space="preserve"> </w:t>
      </w:r>
      <w:r w:rsidR="00A81D6E" w:rsidRPr="0003096B">
        <w:rPr>
          <w:color w:val="000000" w:themeColor="text1"/>
          <w:sz w:val="28"/>
          <w:szCs w:val="28"/>
        </w:rPr>
        <w:t>Điều 1</w:t>
      </w:r>
      <w:r w:rsidRPr="0003096B">
        <w:rPr>
          <w:color w:val="000000" w:themeColor="text1"/>
          <w:sz w:val="28"/>
          <w:szCs w:val="28"/>
        </w:rPr>
        <w:t>4</w:t>
      </w:r>
      <w:r w:rsidR="00796EF1" w:rsidRPr="0003096B">
        <w:rPr>
          <w:color w:val="000000" w:themeColor="text1"/>
          <w:sz w:val="28"/>
          <w:szCs w:val="28"/>
        </w:rPr>
        <w:t>. Công tác đảm bảo vệ sinh, an toàn công sở</w:t>
      </w:r>
    </w:p>
    <w:p w:rsidR="00796EF1" w:rsidRPr="0003096B" w:rsidRDefault="00AA3087" w:rsidP="007643F6">
      <w:pPr>
        <w:pStyle w:val="Bodytext20"/>
        <w:shd w:val="clear" w:color="auto" w:fill="auto"/>
        <w:tabs>
          <w:tab w:val="left" w:pos="1098"/>
        </w:tabs>
        <w:spacing w:after="0" w:line="320" w:lineRule="atLeast"/>
        <w:ind w:firstLine="0"/>
        <w:jc w:val="both"/>
        <w:rPr>
          <w:color w:val="000000" w:themeColor="text1"/>
          <w:sz w:val="28"/>
          <w:szCs w:val="28"/>
        </w:rPr>
      </w:pPr>
      <w:r>
        <w:rPr>
          <w:color w:val="000000" w:themeColor="text1"/>
          <w:sz w:val="28"/>
          <w:szCs w:val="28"/>
        </w:rPr>
        <w:t xml:space="preserve">           </w:t>
      </w:r>
      <w:r w:rsidR="00A81D6E" w:rsidRPr="0003096B">
        <w:rPr>
          <w:color w:val="000000" w:themeColor="text1"/>
          <w:sz w:val="28"/>
          <w:szCs w:val="28"/>
        </w:rPr>
        <w:t>1.</w:t>
      </w:r>
      <w:r w:rsidR="00406AEE" w:rsidRPr="0003096B">
        <w:rPr>
          <w:color w:val="000000" w:themeColor="text1"/>
          <w:sz w:val="28"/>
          <w:szCs w:val="28"/>
        </w:rPr>
        <w:t xml:space="preserve"> </w:t>
      </w:r>
      <w:r w:rsidR="00796EF1" w:rsidRPr="0003096B">
        <w:rPr>
          <w:color w:val="000000" w:themeColor="text1"/>
          <w:sz w:val="28"/>
          <w:szCs w:val="28"/>
        </w:rPr>
        <w:t>Văn phòng có t</w:t>
      </w:r>
      <w:r w:rsidR="00A81D6E" w:rsidRPr="0003096B">
        <w:rPr>
          <w:color w:val="000000" w:themeColor="text1"/>
          <w:sz w:val="28"/>
          <w:szCs w:val="28"/>
        </w:rPr>
        <w:t>rách nhiệm phân công người dọn dẹ</w:t>
      </w:r>
      <w:r w:rsidR="000B0D04" w:rsidRPr="0003096B">
        <w:rPr>
          <w:color w:val="000000" w:themeColor="text1"/>
          <w:sz w:val="28"/>
          <w:szCs w:val="28"/>
        </w:rPr>
        <w:t>p vệ sinh các phòng họp, phòng L</w:t>
      </w:r>
      <w:r w:rsidR="00A81D6E" w:rsidRPr="0003096B">
        <w:rPr>
          <w:color w:val="000000" w:themeColor="text1"/>
          <w:sz w:val="28"/>
          <w:szCs w:val="28"/>
        </w:rPr>
        <w:t>ãnh đạo Sở, hành lang, nhà vệ sinh, khuôn viên trụ sở</w:t>
      </w:r>
      <w:r w:rsidR="00406AEE" w:rsidRPr="0003096B">
        <w:rPr>
          <w:color w:val="000000" w:themeColor="text1"/>
          <w:sz w:val="28"/>
          <w:szCs w:val="28"/>
        </w:rPr>
        <w:t xml:space="preserve"> Sở Công Thương; các đơn vị trực thuộc</w:t>
      </w:r>
      <w:r w:rsidR="0003096B" w:rsidRPr="0003096B">
        <w:rPr>
          <w:color w:val="000000" w:themeColor="text1"/>
          <w:sz w:val="28"/>
          <w:szCs w:val="28"/>
        </w:rPr>
        <w:t xml:space="preserve"> có trách nhiệm phân công người dọn dẹp vệ sinh trụ sở làm việc của đơn vị mình.</w:t>
      </w:r>
    </w:p>
    <w:p w:rsidR="005C1914" w:rsidRPr="0003096B" w:rsidRDefault="00A81D6E" w:rsidP="007643F6">
      <w:pPr>
        <w:pStyle w:val="Bodytext20"/>
        <w:shd w:val="clear" w:color="auto" w:fill="auto"/>
        <w:tabs>
          <w:tab w:val="left" w:pos="1098"/>
        </w:tabs>
        <w:spacing w:after="0" w:line="320" w:lineRule="atLeast"/>
        <w:ind w:firstLine="0"/>
        <w:jc w:val="both"/>
        <w:rPr>
          <w:color w:val="000000" w:themeColor="text1"/>
          <w:sz w:val="28"/>
          <w:szCs w:val="28"/>
        </w:rPr>
      </w:pPr>
      <w:r w:rsidRPr="0003096B">
        <w:rPr>
          <w:color w:val="000000" w:themeColor="text1"/>
          <w:sz w:val="28"/>
          <w:szCs w:val="28"/>
        </w:rPr>
        <w:t xml:space="preserve">       </w:t>
      </w:r>
      <w:r w:rsidR="00AA3087">
        <w:rPr>
          <w:color w:val="000000" w:themeColor="text1"/>
          <w:sz w:val="28"/>
          <w:szCs w:val="28"/>
        </w:rPr>
        <w:t xml:space="preserve">  </w:t>
      </w:r>
      <w:r w:rsidRPr="0003096B">
        <w:rPr>
          <w:color w:val="000000" w:themeColor="text1"/>
          <w:sz w:val="28"/>
          <w:szCs w:val="28"/>
        </w:rPr>
        <w:t xml:space="preserve">  </w:t>
      </w:r>
      <w:r w:rsidR="00AA3087">
        <w:rPr>
          <w:color w:val="000000" w:themeColor="text1"/>
          <w:sz w:val="28"/>
          <w:szCs w:val="28"/>
        </w:rPr>
        <w:t xml:space="preserve"> </w:t>
      </w:r>
      <w:r w:rsidR="00D10D25" w:rsidRPr="0003096B">
        <w:rPr>
          <w:color w:val="000000" w:themeColor="text1"/>
          <w:sz w:val="28"/>
          <w:szCs w:val="28"/>
        </w:rPr>
        <w:t>2.</w:t>
      </w:r>
      <w:r w:rsidRPr="0003096B">
        <w:rPr>
          <w:color w:val="000000" w:themeColor="text1"/>
          <w:sz w:val="28"/>
          <w:szCs w:val="28"/>
        </w:rPr>
        <w:t xml:space="preserve"> </w:t>
      </w:r>
      <w:r w:rsidR="00FF11C8" w:rsidRPr="0003096B">
        <w:rPr>
          <w:color w:val="000000" w:themeColor="text1"/>
          <w:sz w:val="28"/>
          <w:szCs w:val="28"/>
        </w:rPr>
        <w:t>Công chức, viên chức và người lao động</w:t>
      </w:r>
      <w:r w:rsidRPr="0003096B">
        <w:rPr>
          <w:color w:val="000000" w:themeColor="text1"/>
          <w:sz w:val="28"/>
          <w:szCs w:val="28"/>
        </w:rPr>
        <w:t xml:space="preserve"> </w:t>
      </w:r>
      <w:r w:rsidR="005C1914" w:rsidRPr="0003096B">
        <w:rPr>
          <w:color w:val="000000" w:themeColor="text1"/>
          <w:sz w:val="28"/>
          <w:szCs w:val="28"/>
          <w:shd w:val="clear" w:color="auto" w:fill="FFFFFF"/>
        </w:rPr>
        <w:t>giữ gìn vệ sinh sạch sẽ</w:t>
      </w:r>
      <w:r w:rsidR="00F817AA" w:rsidRPr="0003096B">
        <w:rPr>
          <w:color w:val="000000" w:themeColor="text1"/>
          <w:sz w:val="28"/>
          <w:szCs w:val="28"/>
          <w:shd w:val="clear" w:color="auto" w:fill="FFFFFF"/>
        </w:rPr>
        <w:t xml:space="preserve">, sắp xếp </w:t>
      </w:r>
      <w:r w:rsidR="00F817AA" w:rsidRPr="0003096B">
        <w:rPr>
          <w:color w:val="000000" w:themeColor="text1"/>
          <w:sz w:val="28"/>
          <w:szCs w:val="28"/>
          <w:shd w:val="clear" w:color="auto" w:fill="FFFFFF"/>
        </w:rPr>
        <w:lastRenderedPageBreak/>
        <w:t>gọn gàng</w:t>
      </w:r>
      <w:r w:rsidR="005C1914" w:rsidRPr="0003096B">
        <w:rPr>
          <w:color w:val="000000" w:themeColor="text1"/>
          <w:sz w:val="28"/>
          <w:szCs w:val="28"/>
          <w:shd w:val="clear" w:color="auto" w:fill="FFFFFF"/>
        </w:rPr>
        <w:t xml:space="preserve"> phòng làm việc, giữ vệ sinh công sở sạch như giữ vệ sinh ở chính nhà mình</w:t>
      </w:r>
      <w:r w:rsidR="00DB61B1" w:rsidRPr="0003096B">
        <w:rPr>
          <w:color w:val="000000" w:themeColor="text1"/>
          <w:sz w:val="28"/>
          <w:szCs w:val="28"/>
          <w:shd w:val="clear" w:color="auto" w:fill="FFFFFF"/>
        </w:rPr>
        <w:t>;</w:t>
      </w:r>
    </w:p>
    <w:p w:rsidR="00B87259" w:rsidRPr="007643F6" w:rsidRDefault="00183338" w:rsidP="007643F6">
      <w:pPr>
        <w:pStyle w:val="Bodytext20"/>
        <w:shd w:val="clear" w:color="auto" w:fill="auto"/>
        <w:tabs>
          <w:tab w:val="left" w:pos="1098"/>
        </w:tabs>
        <w:spacing w:after="0" w:line="320" w:lineRule="atLeast"/>
        <w:ind w:firstLine="0"/>
        <w:jc w:val="both"/>
        <w:rPr>
          <w:color w:val="000000" w:themeColor="text1"/>
          <w:sz w:val="28"/>
          <w:szCs w:val="28"/>
        </w:rPr>
      </w:pPr>
      <w:r w:rsidRPr="0003096B">
        <w:rPr>
          <w:color w:val="000000" w:themeColor="text1"/>
          <w:sz w:val="28"/>
          <w:szCs w:val="28"/>
        </w:rPr>
        <w:t xml:space="preserve">       </w:t>
      </w:r>
      <w:r w:rsidR="00AA3087">
        <w:rPr>
          <w:color w:val="000000" w:themeColor="text1"/>
          <w:sz w:val="28"/>
          <w:szCs w:val="28"/>
        </w:rPr>
        <w:t xml:space="preserve">  </w:t>
      </w:r>
      <w:r w:rsidRPr="0003096B">
        <w:rPr>
          <w:color w:val="000000" w:themeColor="text1"/>
          <w:sz w:val="28"/>
          <w:szCs w:val="28"/>
        </w:rPr>
        <w:t xml:space="preserve">  </w:t>
      </w:r>
      <w:r w:rsidR="00D10D25" w:rsidRPr="0003096B">
        <w:rPr>
          <w:color w:val="000000" w:themeColor="text1"/>
          <w:sz w:val="28"/>
          <w:szCs w:val="28"/>
        </w:rPr>
        <w:t xml:space="preserve">3. </w:t>
      </w:r>
      <w:r w:rsidR="00FF11C8" w:rsidRPr="0003096B">
        <w:rPr>
          <w:color w:val="000000" w:themeColor="text1"/>
          <w:sz w:val="28"/>
          <w:szCs w:val="28"/>
        </w:rPr>
        <w:t>Công chức, viên chức và người lao động</w:t>
      </w:r>
      <w:r w:rsidR="00D10D25" w:rsidRPr="0003096B">
        <w:rPr>
          <w:color w:val="000000" w:themeColor="text1"/>
          <w:sz w:val="28"/>
          <w:szCs w:val="28"/>
        </w:rPr>
        <w:t xml:space="preserve"> </w:t>
      </w:r>
      <w:r w:rsidR="00415E3C" w:rsidRPr="0003096B">
        <w:rPr>
          <w:color w:val="000000" w:themeColor="text1"/>
          <w:sz w:val="28"/>
          <w:szCs w:val="28"/>
        </w:rPr>
        <w:t xml:space="preserve">có trách nhiệm </w:t>
      </w:r>
      <w:r w:rsidR="00B87259" w:rsidRPr="0003096B">
        <w:rPr>
          <w:color w:val="000000" w:themeColor="text1"/>
          <w:sz w:val="28"/>
          <w:szCs w:val="28"/>
        </w:rPr>
        <w:t xml:space="preserve">quản lý, sử dụng, bảo quản </w:t>
      </w:r>
      <w:r w:rsidR="00415E3C" w:rsidRPr="0003096B">
        <w:rPr>
          <w:color w:val="000000" w:themeColor="text1"/>
          <w:sz w:val="28"/>
          <w:szCs w:val="28"/>
        </w:rPr>
        <w:t>tốt</w:t>
      </w:r>
      <w:r w:rsidR="00415E3C">
        <w:rPr>
          <w:color w:val="000000" w:themeColor="text1"/>
          <w:sz w:val="28"/>
          <w:szCs w:val="28"/>
        </w:rPr>
        <w:t xml:space="preserve"> </w:t>
      </w:r>
      <w:r w:rsidR="00B87259" w:rsidRPr="007643F6">
        <w:rPr>
          <w:color w:val="000000" w:themeColor="text1"/>
          <w:sz w:val="28"/>
          <w:szCs w:val="28"/>
        </w:rPr>
        <w:t>thiết bị</w:t>
      </w:r>
      <w:r w:rsidR="00415E3C">
        <w:rPr>
          <w:color w:val="000000" w:themeColor="text1"/>
          <w:sz w:val="28"/>
          <w:szCs w:val="28"/>
        </w:rPr>
        <w:t xml:space="preserve"> văn phòng</w:t>
      </w:r>
      <w:r w:rsidR="00B87259" w:rsidRPr="007643F6">
        <w:rPr>
          <w:color w:val="000000" w:themeColor="text1"/>
          <w:sz w:val="28"/>
          <w:szCs w:val="28"/>
        </w:rPr>
        <w:t xml:space="preserve">, chấp hành nghiêm chỉnh các quy định phòng cháy, chữa cháy; </w:t>
      </w:r>
    </w:p>
    <w:p w:rsidR="00796EF1" w:rsidRPr="007643F6" w:rsidRDefault="00D10D25" w:rsidP="007643F6">
      <w:pPr>
        <w:pStyle w:val="Bodytext20"/>
        <w:shd w:val="clear" w:color="auto" w:fill="auto"/>
        <w:tabs>
          <w:tab w:val="left" w:pos="1098"/>
        </w:tabs>
        <w:spacing w:after="0" w:line="320" w:lineRule="atLeast"/>
        <w:ind w:firstLine="0"/>
        <w:jc w:val="both"/>
        <w:rPr>
          <w:color w:val="000000" w:themeColor="text1"/>
          <w:sz w:val="28"/>
          <w:szCs w:val="28"/>
        </w:rPr>
      </w:pPr>
      <w:r w:rsidRPr="007643F6">
        <w:rPr>
          <w:color w:val="000000" w:themeColor="text1"/>
          <w:sz w:val="28"/>
          <w:szCs w:val="28"/>
        </w:rPr>
        <w:t xml:space="preserve">         </w:t>
      </w:r>
      <w:r w:rsidR="00AA3087">
        <w:rPr>
          <w:color w:val="000000" w:themeColor="text1"/>
          <w:sz w:val="28"/>
          <w:szCs w:val="28"/>
        </w:rPr>
        <w:t xml:space="preserve">  </w:t>
      </w:r>
      <w:r w:rsidRPr="007643F6">
        <w:rPr>
          <w:color w:val="000000" w:themeColor="text1"/>
          <w:sz w:val="28"/>
          <w:szCs w:val="28"/>
        </w:rPr>
        <w:t xml:space="preserve">4. </w:t>
      </w:r>
      <w:r w:rsidR="00DB61B1">
        <w:rPr>
          <w:color w:val="000000" w:themeColor="text1"/>
          <w:sz w:val="28"/>
          <w:szCs w:val="28"/>
        </w:rPr>
        <w:t>T</w:t>
      </w:r>
      <w:r w:rsidR="00DB61B1" w:rsidRPr="007643F6">
        <w:rPr>
          <w:color w:val="000000" w:themeColor="text1"/>
          <w:sz w:val="28"/>
          <w:szCs w:val="28"/>
        </w:rPr>
        <w:t xml:space="preserve">oàn thể công chức, viên chức và người lao động </w:t>
      </w:r>
      <w:r w:rsidR="00DB61B1">
        <w:rPr>
          <w:color w:val="000000" w:themeColor="text1"/>
          <w:sz w:val="28"/>
          <w:szCs w:val="28"/>
        </w:rPr>
        <w:t>tham gia t</w:t>
      </w:r>
      <w:r w:rsidRPr="007643F6">
        <w:rPr>
          <w:color w:val="000000" w:themeColor="text1"/>
          <w:sz w:val="28"/>
          <w:szCs w:val="28"/>
        </w:rPr>
        <w:t>ổ</w:t>
      </w:r>
      <w:r w:rsidR="00796EF1" w:rsidRPr="007643F6">
        <w:rPr>
          <w:color w:val="000000" w:themeColor="text1"/>
          <w:sz w:val="28"/>
          <w:szCs w:val="28"/>
        </w:rPr>
        <w:t xml:space="preserve">ng vệ sinh cơ quan </w:t>
      </w:r>
      <w:r w:rsidR="00B87259" w:rsidRPr="007643F6">
        <w:rPr>
          <w:color w:val="000000" w:themeColor="text1"/>
          <w:sz w:val="28"/>
          <w:szCs w:val="28"/>
        </w:rPr>
        <w:t>01</w:t>
      </w:r>
      <w:r w:rsidR="00796EF1" w:rsidRPr="007643F6">
        <w:rPr>
          <w:color w:val="000000" w:themeColor="text1"/>
          <w:sz w:val="28"/>
          <w:szCs w:val="28"/>
        </w:rPr>
        <w:t xml:space="preserve"> tháng </w:t>
      </w:r>
      <w:r w:rsidR="00B87259" w:rsidRPr="007643F6">
        <w:rPr>
          <w:color w:val="000000" w:themeColor="text1"/>
          <w:sz w:val="28"/>
          <w:szCs w:val="28"/>
        </w:rPr>
        <w:t>0</w:t>
      </w:r>
      <w:r w:rsidR="00796EF1" w:rsidRPr="007643F6">
        <w:rPr>
          <w:color w:val="000000" w:themeColor="text1"/>
          <w:sz w:val="28"/>
          <w:szCs w:val="28"/>
        </w:rPr>
        <w:t>1 lần vào cuối tháng với nh</w:t>
      </w:r>
      <w:r w:rsidRPr="007643F6">
        <w:rPr>
          <w:color w:val="000000" w:themeColor="text1"/>
          <w:sz w:val="28"/>
          <w:szCs w:val="28"/>
        </w:rPr>
        <w:t>ữ</w:t>
      </w:r>
      <w:r w:rsidR="00796EF1" w:rsidRPr="007643F6">
        <w:rPr>
          <w:color w:val="000000" w:themeColor="text1"/>
          <w:sz w:val="28"/>
          <w:szCs w:val="28"/>
        </w:rPr>
        <w:t xml:space="preserve">ng công việc: vệ sinh sàn nhà, </w:t>
      </w:r>
      <w:r w:rsidR="001E4DD2">
        <w:rPr>
          <w:color w:val="000000" w:themeColor="text1"/>
          <w:sz w:val="28"/>
          <w:szCs w:val="28"/>
        </w:rPr>
        <w:t>hành lang, cầu thang,</w:t>
      </w:r>
      <w:r w:rsidR="00796EF1" w:rsidRPr="007643F6">
        <w:rPr>
          <w:color w:val="000000" w:themeColor="text1"/>
          <w:sz w:val="28"/>
          <w:szCs w:val="28"/>
        </w:rPr>
        <w:t xml:space="preserve"> trần nhà, </w:t>
      </w:r>
      <w:r w:rsidR="001E4DD2">
        <w:rPr>
          <w:color w:val="000000" w:themeColor="text1"/>
          <w:sz w:val="28"/>
          <w:szCs w:val="28"/>
        </w:rPr>
        <w:t xml:space="preserve">nhà vệ sinh, </w:t>
      </w:r>
      <w:r w:rsidR="00796EF1" w:rsidRPr="007643F6">
        <w:rPr>
          <w:color w:val="000000" w:themeColor="text1"/>
          <w:sz w:val="28"/>
          <w:szCs w:val="28"/>
        </w:rPr>
        <w:t>vệ sinh hệ thống cửa</w:t>
      </w:r>
      <w:r w:rsidR="00DB61B1">
        <w:rPr>
          <w:color w:val="000000" w:themeColor="text1"/>
          <w:sz w:val="28"/>
          <w:szCs w:val="28"/>
        </w:rPr>
        <w:t>…</w:t>
      </w:r>
      <w:r w:rsidR="00295F97" w:rsidRPr="007643F6">
        <w:rPr>
          <w:color w:val="000000" w:themeColor="text1"/>
          <w:sz w:val="28"/>
          <w:szCs w:val="28"/>
        </w:rPr>
        <w:t xml:space="preserve">     </w:t>
      </w:r>
    </w:p>
    <w:p w:rsidR="00796EF1" w:rsidRPr="007643F6" w:rsidRDefault="0025082D" w:rsidP="007643F6">
      <w:pPr>
        <w:pStyle w:val="Bodytext40"/>
        <w:shd w:val="clear" w:color="auto" w:fill="auto"/>
        <w:spacing w:before="0" w:line="320" w:lineRule="atLeast"/>
        <w:ind w:firstLine="0"/>
        <w:jc w:val="both"/>
        <w:rPr>
          <w:color w:val="000000" w:themeColor="text1"/>
          <w:sz w:val="28"/>
          <w:szCs w:val="28"/>
        </w:rPr>
      </w:pPr>
      <w:r w:rsidRPr="007643F6">
        <w:rPr>
          <w:color w:val="000000" w:themeColor="text1"/>
          <w:sz w:val="28"/>
          <w:szCs w:val="28"/>
        </w:rPr>
        <w:t xml:space="preserve">        </w:t>
      </w:r>
      <w:r w:rsidR="00AA3087">
        <w:rPr>
          <w:color w:val="000000" w:themeColor="text1"/>
          <w:sz w:val="28"/>
          <w:szCs w:val="28"/>
        </w:rPr>
        <w:t xml:space="preserve">  </w:t>
      </w:r>
      <w:r w:rsidRPr="007643F6">
        <w:rPr>
          <w:color w:val="000000" w:themeColor="text1"/>
          <w:sz w:val="28"/>
          <w:szCs w:val="28"/>
        </w:rPr>
        <w:t xml:space="preserve">Điều </w:t>
      </w:r>
      <w:r w:rsidR="00042235" w:rsidRPr="007643F6">
        <w:rPr>
          <w:color w:val="000000" w:themeColor="text1"/>
          <w:sz w:val="28"/>
          <w:szCs w:val="28"/>
        </w:rPr>
        <w:t>15</w:t>
      </w:r>
      <w:r w:rsidR="00796EF1" w:rsidRPr="007643F6">
        <w:rPr>
          <w:color w:val="000000" w:themeColor="text1"/>
          <w:sz w:val="28"/>
          <w:szCs w:val="28"/>
        </w:rPr>
        <w:t>. Quản lý phương tiện giao thông</w:t>
      </w:r>
    </w:p>
    <w:p w:rsidR="0025082D" w:rsidRPr="007643F6" w:rsidRDefault="0025082D" w:rsidP="007643F6">
      <w:pPr>
        <w:pStyle w:val="Bodytext20"/>
        <w:shd w:val="clear" w:color="auto" w:fill="auto"/>
        <w:spacing w:after="0" w:line="320" w:lineRule="atLeast"/>
        <w:ind w:left="160" w:firstLine="0"/>
        <w:jc w:val="both"/>
        <w:rPr>
          <w:color w:val="000000" w:themeColor="text1"/>
          <w:sz w:val="28"/>
          <w:szCs w:val="28"/>
        </w:rPr>
      </w:pPr>
      <w:r w:rsidRPr="007643F6">
        <w:rPr>
          <w:color w:val="000000" w:themeColor="text1"/>
          <w:sz w:val="28"/>
          <w:szCs w:val="28"/>
        </w:rPr>
        <w:t xml:space="preserve">      </w:t>
      </w:r>
      <w:r w:rsidR="00AA3087">
        <w:rPr>
          <w:color w:val="000000" w:themeColor="text1"/>
          <w:sz w:val="28"/>
          <w:szCs w:val="28"/>
        </w:rPr>
        <w:t xml:space="preserve">  </w:t>
      </w:r>
      <w:r w:rsidRPr="007643F6">
        <w:rPr>
          <w:color w:val="000000" w:themeColor="text1"/>
          <w:sz w:val="28"/>
          <w:szCs w:val="28"/>
        </w:rPr>
        <w:t xml:space="preserve">1. </w:t>
      </w:r>
      <w:r w:rsidR="00796EF1" w:rsidRPr="007643F6">
        <w:rPr>
          <w:color w:val="000000" w:themeColor="text1"/>
          <w:sz w:val="28"/>
          <w:szCs w:val="28"/>
        </w:rPr>
        <w:t>Đ</w:t>
      </w:r>
      <w:r w:rsidR="00DB61B1">
        <w:rPr>
          <w:color w:val="000000" w:themeColor="text1"/>
          <w:sz w:val="28"/>
          <w:szCs w:val="28"/>
        </w:rPr>
        <w:t>ố</w:t>
      </w:r>
      <w:r w:rsidR="00796EF1" w:rsidRPr="007643F6">
        <w:rPr>
          <w:color w:val="000000" w:themeColor="text1"/>
          <w:sz w:val="28"/>
          <w:szCs w:val="28"/>
        </w:rPr>
        <w:t>i vớ</w:t>
      </w:r>
      <w:r w:rsidR="000B0D04">
        <w:rPr>
          <w:color w:val="000000" w:themeColor="text1"/>
          <w:sz w:val="28"/>
          <w:szCs w:val="28"/>
        </w:rPr>
        <w:t>i cán bộ, công chức, viên chức và người lao động</w:t>
      </w:r>
      <w:r w:rsidR="00042235" w:rsidRPr="007643F6">
        <w:rPr>
          <w:color w:val="000000" w:themeColor="text1"/>
          <w:sz w:val="28"/>
          <w:szCs w:val="28"/>
        </w:rPr>
        <w:t xml:space="preserve"> </w:t>
      </w:r>
      <w:r w:rsidR="0003096B">
        <w:rPr>
          <w:color w:val="000000" w:themeColor="text1"/>
          <w:sz w:val="28"/>
          <w:szCs w:val="28"/>
        </w:rPr>
        <w:t xml:space="preserve">của </w:t>
      </w:r>
      <w:r w:rsidR="00042235" w:rsidRPr="007643F6">
        <w:rPr>
          <w:color w:val="000000" w:themeColor="text1"/>
          <w:sz w:val="28"/>
          <w:szCs w:val="28"/>
        </w:rPr>
        <w:t>cơ quan</w:t>
      </w:r>
      <w:r w:rsidR="00796EF1" w:rsidRPr="007643F6">
        <w:rPr>
          <w:color w:val="000000" w:themeColor="text1"/>
          <w:sz w:val="28"/>
          <w:szCs w:val="28"/>
        </w:rPr>
        <w:t>:</w:t>
      </w:r>
    </w:p>
    <w:p w:rsidR="00796EF1" w:rsidRPr="007643F6" w:rsidRDefault="00F817AA" w:rsidP="007643F6">
      <w:pPr>
        <w:pStyle w:val="Bodytext20"/>
        <w:shd w:val="clear" w:color="auto" w:fill="auto"/>
        <w:spacing w:after="0" w:line="320" w:lineRule="atLeast"/>
        <w:ind w:firstLine="500"/>
        <w:jc w:val="both"/>
        <w:rPr>
          <w:color w:val="000000" w:themeColor="text1"/>
          <w:sz w:val="28"/>
          <w:szCs w:val="28"/>
        </w:rPr>
      </w:pPr>
      <w:r w:rsidRPr="007643F6">
        <w:rPr>
          <w:color w:val="000000" w:themeColor="text1"/>
          <w:sz w:val="28"/>
          <w:szCs w:val="28"/>
        </w:rPr>
        <w:t xml:space="preserve"> </w:t>
      </w:r>
      <w:r w:rsidR="00AA3087">
        <w:rPr>
          <w:color w:val="000000" w:themeColor="text1"/>
          <w:sz w:val="28"/>
          <w:szCs w:val="28"/>
        </w:rPr>
        <w:t xml:space="preserve">  </w:t>
      </w:r>
      <w:r w:rsidRPr="007643F6">
        <w:rPr>
          <w:color w:val="000000" w:themeColor="text1"/>
          <w:sz w:val="28"/>
          <w:szCs w:val="28"/>
        </w:rPr>
        <w:t xml:space="preserve"> </w:t>
      </w:r>
      <w:r w:rsidR="00FF11C8" w:rsidRPr="007643F6">
        <w:rPr>
          <w:color w:val="000000" w:themeColor="text1"/>
          <w:sz w:val="28"/>
          <w:szCs w:val="28"/>
        </w:rPr>
        <w:t>Chức, viên chức và người lao động</w:t>
      </w:r>
      <w:r w:rsidR="00796EF1" w:rsidRPr="007643F6">
        <w:rPr>
          <w:color w:val="000000" w:themeColor="text1"/>
          <w:sz w:val="28"/>
          <w:szCs w:val="28"/>
        </w:rPr>
        <w:t xml:space="preserve"> cơ quan có trách nhiệm chấp </w:t>
      </w:r>
      <w:r w:rsidR="00EF4839" w:rsidRPr="007643F6">
        <w:rPr>
          <w:color w:val="000000" w:themeColor="text1"/>
          <w:sz w:val="28"/>
          <w:szCs w:val="28"/>
        </w:rPr>
        <w:t xml:space="preserve">hành để </w:t>
      </w:r>
      <w:r w:rsidR="0025082D" w:rsidRPr="007643F6">
        <w:rPr>
          <w:color w:val="000000" w:themeColor="text1"/>
          <w:sz w:val="28"/>
          <w:szCs w:val="28"/>
        </w:rPr>
        <w:t>xe đúng nơi quy</w:t>
      </w:r>
      <w:r w:rsidR="00796EF1" w:rsidRPr="007643F6">
        <w:rPr>
          <w:color w:val="000000" w:themeColor="text1"/>
          <w:sz w:val="28"/>
          <w:szCs w:val="28"/>
        </w:rPr>
        <w:t xml:space="preserve"> định, thực hiện tự quản trong việc sắp xếp xe tại nhà để xe đảm bảo trật tự, ngăn nắp theo nguyên tắc xe đến trư</w:t>
      </w:r>
      <w:r w:rsidR="0025082D" w:rsidRPr="007643F6">
        <w:rPr>
          <w:color w:val="000000" w:themeColor="text1"/>
          <w:sz w:val="28"/>
          <w:szCs w:val="28"/>
        </w:rPr>
        <w:t>ớ</w:t>
      </w:r>
      <w:r w:rsidR="00796EF1" w:rsidRPr="007643F6">
        <w:rPr>
          <w:color w:val="000000" w:themeColor="text1"/>
          <w:sz w:val="28"/>
          <w:szCs w:val="28"/>
        </w:rPr>
        <w:t>c để</w:t>
      </w:r>
      <w:r w:rsidR="0025082D" w:rsidRPr="007643F6">
        <w:rPr>
          <w:color w:val="000000" w:themeColor="text1"/>
          <w:sz w:val="28"/>
          <w:szCs w:val="28"/>
        </w:rPr>
        <w:t xml:space="preserve"> </w:t>
      </w:r>
      <w:r w:rsidR="00796EF1" w:rsidRPr="007643F6">
        <w:rPr>
          <w:color w:val="000000" w:themeColor="text1"/>
          <w:sz w:val="28"/>
          <w:szCs w:val="28"/>
        </w:rPr>
        <w:t>xe ở vị trí th</w:t>
      </w:r>
      <w:r w:rsidR="0025082D" w:rsidRPr="007643F6">
        <w:rPr>
          <w:color w:val="000000" w:themeColor="text1"/>
          <w:sz w:val="28"/>
          <w:szCs w:val="28"/>
        </w:rPr>
        <w:t>í</w:t>
      </w:r>
      <w:r w:rsidR="00796EF1" w:rsidRPr="007643F6">
        <w:rPr>
          <w:color w:val="000000" w:themeColor="text1"/>
          <w:sz w:val="28"/>
          <w:szCs w:val="28"/>
        </w:rPr>
        <w:t xml:space="preserve">ch hợp, tạo </w:t>
      </w:r>
      <w:r w:rsidR="0025082D" w:rsidRPr="007643F6">
        <w:rPr>
          <w:color w:val="000000" w:themeColor="text1"/>
          <w:sz w:val="28"/>
          <w:szCs w:val="28"/>
        </w:rPr>
        <w:t>điề</w:t>
      </w:r>
      <w:r w:rsidR="00796EF1" w:rsidRPr="007643F6">
        <w:rPr>
          <w:color w:val="000000" w:themeColor="text1"/>
          <w:sz w:val="28"/>
          <w:szCs w:val="28"/>
        </w:rPr>
        <w:t>u kiện cho</w:t>
      </w:r>
      <w:r w:rsidR="0025082D" w:rsidRPr="007643F6">
        <w:rPr>
          <w:color w:val="000000" w:themeColor="text1"/>
          <w:sz w:val="28"/>
          <w:szCs w:val="28"/>
        </w:rPr>
        <w:t xml:space="preserve"> người đến sau có nơi để xe;</w:t>
      </w:r>
      <w:r w:rsidR="0025082D" w:rsidRPr="007643F6">
        <w:rPr>
          <w:color w:val="000000" w:themeColor="text1"/>
          <w:sz w:val="28"/>
          <w:szCs w:val="28"/>
        </w:rPr>
        <w:tab/>
      </w:r>
    </w:p>
    <w:p w:rsidR="00796EF1" w:rsidRPr="007643F6" w:rsidRDefault="0025082D" w:rsidP="007643F6">
      <w:pPr>
        <w:pStyle w:val="Bodytext20"/>
        <w:shd w:val="clear" w:color="auto" w:fill="auto"/>
        <w:tabs>
          <w:tab w:val="left" w:pos="988"/>
        </w:tabs>
        <w:spacing w:after="0" w:line="320" w:lineRule="atLeast"/>
        <w:ind w:firstLine="0"/>
        <w:jc w:val="both"/>
        <w:rPr>
          <w:color w:val="000000" w:themeColor="text1"/>
          <w:sz w:val="28"/>
          <w:szCs w:val="28"/>
        </w:rPr>
      </w:pPr>
      <w:r w:rsidRPr="007643F6">
        <w:rPr>
          <w:color w:val="000000" w:themeColor="text1"/>
          <w:sz w:val="28"/>
          <w:szCs w:val="28"/>
        </w:rPr>
        <w:t xml:space="preserve">        </w:t>
      </w:r>
      <w:r w:rsidR="00F817AA" w:rsidRPr="007643F6">
        <w:rPr>
          <w:color w:val="000000" w:themeColor="text1"/>
          <w:sz w:val="28"/>
          <w:szCs w:val="28"/>
        </w:rPr>
        <w:t xml:space="preserve"> </w:t>
      </w:r>
      <w:r w:rsidR="00AA3087">
        <w:rPr>
          <w:color w:val="000000" w:themeColor="text1"/>
          <w:sz w:val="28"/>
          <w:szCs w:val="28"/>
        </w:rPr>
        <w:t xml:space="preserve">  </w:t>
      </w:r>
      <w:r w:rsidR="00FF11C8" w:rsidRPr="007643F6">
        <w:rPr>
          <w:color w:val="000000" w:themeColor="text1"/>
          <w:sz w:val="28"/>
          <w:szCs w:val="28"/>
        </w:rPr>
        <w:t>Công chức, viên chức và người lao động</w:t>
      </w:r>
      <w:r w:rsidR="00796EF1" w:rsidRPr="007643F6">
        <w:rPr>
          <w:color w:val="000000" w:themeColor="text1"/>
          <w:sz w:val="28"/>
          <w:szCs w:val="28"/>
        </w:rPr>
        <w:t xml:space="preserve"> đi công tác dài ngày, có nhu cầu</w:t>
      </w:r>
      <w:r w:rsidRPr="007643F6">
        <w:rPr>
          <w:color w:val="000000" w:themeColor="text1"/>
          <w:sz w:val="28"/>
          <w:szCs w:val="28"/>
        </w:rPr>
        <w:t xml:space="preserve"> </w:t>
      </w:r>
      <w:r w:rsidR="00796EF1" w:rsidRPr="007643F6">
        <w:rPr>
          <w:color w:val="000000" w:themeColor="text1"/>
          <w:sz w:val="28"/>
          <w:szCs w:val="28"/>
        </w:rPr>
        <w:t>đ</w:t>
      </w:r>
      <w:r w:rsidRPr="007643F6">
        <w:rPr>
          <w:color w:val="000000" w:themeColor="text1"/>
          <w:sz w:val="28"/>
          <w:szCs w:val="28"/>
        </w:rPr>
        <w:t>ể</w:t>
      </w:r>
      <w:r w:rsidR="00796EF1" w:rsidRPr="007643F6">
        <w:rPr>
          <w:color w:val="000000" w:themeColor="text1"/>
          <w:sz w:val="28"/>
          <w:szCs w:val="28"/>
        </w:rPr>
        <w:t xml:space="preserve"> xe tại cơ quan phải báo</w:t>
      </w:r>
      <w:r w:rsidR="000B0D04">
        <w:rPr>
          <w:color w:val="000000" w:themeColor="text1"/>
          <w:sz w:val="28"/>
          <w:szCs w:val="28"/>
        </w:rPr>
        <w:t xml:space="preserve"> cho</w:t>
      </w:r>
      <w:r w:rsidR="00796EF1" w:rsidRPr="007643F6">
        <w:rPr>
          <w:color w:val="000000" w:themeColor="text1"/>
          <w:sz w:val="28"/>
          <w:szCs w:val="28"/>
        </w:rPr>
        <w:t xml:space="preserve"> Bảo vệ </w:t>
      </w:r>
      <w:r w:rsidR="00A35B90">
        <w:rPr>
          <w:color w:val="000000" w:themeColor="text1"/>
          <w:sz w:val="28"/>
          <w:szCs w:val="28"/>
        </w:rPr>
        <w:t xml:space="preserve">biết </w:t>
      </w:r>
      <w:r w:rsidR="00796EF1" w:rsidRPr="007643F6">
        <w:rPr>
          <w:color w:val="000000" w:themeColor="text1"/>
          <w:sz w:val="28"/>
          <w:szCs w:val="28"/>
        </w:rPr>
        <w:t>để quản lý; trường h</w:t>
      </w:r>
      <w:r w:rsidR="00EF4839" w:rsidRPr="007643F6">
        <w:rPr>
          <w:color w:val="000000" w:themeColor="text1"/>
          <w:sz w:val="28"/>
          <w:szCs w:val="28"/>
        </w:rPr>
        <w:t>ợ</w:t>
      </w:r>
      <w:r w:rsidR="00796EF1" w:rsidRPr="007643F6">
        <w:rPr>
          <w:color w:val="000000" w:themeColor="text1"/>
          <w:sz w:val="28"/>
          <w:szCs w:val="28"/>
        </w:rPr>
        <w:t>p không thông báo n</w:t>
      </w:r>
      <w:r w:rsidR="00A35B90">
        <w:rPr>
          <w:color w:val="000000" w:themeColor="text1"/>
          <w:sz w:val="28"/>
          <w:szCs w:val="28"/>
        </w:rPr>
        <w:t>ế</w:t>
      </w:r>
      <w:r w:rsidR="00796EF1" w:rsidRPr="007643F6">
        <w:rPr>
          <w:color w:val="000000" w:themeColor="text1"/>
          <w:sz w:val="28"/>
          <w:szCs w:val="28"/>
        </w:rPr>
        <w:t>u xảy ra mất xe, Bảo</w:t>
      </w:r>
      <w:r w:rsidRPr="007643F6">
        <w:rPr>
          <w:color w:val="000000" w:themeColor="text1"/>
          <w:sz w:val="28"/>
          <w:szCs w:val="28"/>
        </w:rPr>
        <w:t xml:space="preserve"> vệ sẽ không chịu trách nhiệm.</w:t>
      </w:r>
      <w:r w:rsidRPr="007643F6">
        <w:rPr>
          <w:color w:val="000000" w:themeColor="text1"/>
          <w:sz w:val="28"/>
          <w:szCs w:val="28"/>
        </w:rPr>
        <w:tab/>
      </w:r>
    </w:p>
    <w:p w:rsidR="00796EF1" w:rsidRPr="007643F6" w:rsidRDefault="0025082D" w:rsidP="007643F6">
      <w:pPr>
        <w:pStyle w:val="Bodytext20"/>
        <w:shd w:val="clear" w:color="auto" w:fill="auto"/>
        <w:spacing w:after="0" w:line="320" w:lineRule="atLeast"/>
        <w:ind w:firstLine="0"/>
        <w:jc w:val="both"/>
        <w:rPr>
          <w:color w:val="000000" w:themeColor="text1"/>
          <w:sz w:val="28"/>
          <w:szCs w:val="28"/>
        </w:rPr>
      </w:pPr>
      <w:r w:rsidRPr="007643F6">
        <w:rPr>
          <w:color w:val="000000" w:themeColor="text1"/>
          <w:sz w:val="28"/>
          <w:szCs w:val="28"/>
        </w:rPr>
        <w:t xml:space="preserve">        </w:t>
      </w:r>
      <w:r w:rsidR="00AA3087">
        <w:rPr>
          <w:color w:val="000000" w:themeColor="text1"/>
          <w:sz w:val="28"/>
          <w:szCs w:val="28"/>
        </w:rPr>
        <w:t xml:space="preserve"> </w:t>
      </w:r>
      <w:r w:rsidRPr="007643F6">
        <w:rPr>
          <w:color w:val="000000" w:themeColor="text1"/>
          <w:sz w:val="28"/>
          <w:szCs w:val="28"/>
        </w:rPr>
        <w:t xml:space="preserve"> </w:t>
      </w:r>
      <w:r w:rsidR="00796EF1" w:rsidRPr="007643F6">
        <w:rPr>
          <w:color w:val="000000" w:themeColor="text1"/>
          <w:sz w:val="28"/>
          <w:szCs w:val="28"/>
        </w:rPr>
        <w:t>2. Đối với khách đến trụ sở cơ quan:</w:t>
      </w:r>
    </w:p>
    <w:p w:rsidR="00796EF1" w:rsidRPr="007643F6" w:rsidRDefault="0025082D" w:rsidP="007643F6">
      <w:pPr>
        <w:pStyle w:val="Bodytext20"/>
        <w:shd w:val="clear" w:color="auto" w:fill="auto"/>
        <w:spacing w:after="0" w:line="320" w:lineRule="atLeast"/>
        <w:ind w:firstLine="0"/>
        <w:jc w:val="both"/>
        <w:rPr>
          <w:color w:val="000000" w:themeColor="text1"/>
          <w:sz w:val="28"/>
          <w:szCs w:val="28"/>
        </w:rPr>
      </w:pPr>
      <w:r w:rsidRPr="007643F6">
        <w:rPr>
          <w:color w:val="000000" w:themeColor="text1"/>
          <w:sz w:val="28"/>
          <w:szCs w:val="28"/>
        </w:rPr>
        <w:t xml:space="preserve">          </w:t>
      </w:r>
      <w:r w:rsidR="00AA3087">
        <w:rPr>
          <w:color w:val="000000" w:themeColor="text1"/>
          <w:sz w:val="28"/>
          <w:szCs w:val="28"/>
        </w:rPr>
        <w:t xml:space="preserve"> </w:t>
      </w:r>
      <w:r w:rsidR="00796EF1" w:rsidRPr="007643F6">
        <w:rPr>
          <w:color w:val="000000" w:themeColor="text1"/>
          <w:sz w:val="28"/>
          <w:szCs w:val="28"/>
        </w:rPr>
        <w:t>B</w:t>
      </w:r>
      <w:r w:rsidRPr="007643F6">
        <w:rPr>
          <w:color w:val="000000" w:themeColor="text1"/>
          <w:sz w:val="28"/>
          <w:szCs w:val="28"/>
        </w:rPr>
        <w:t>ố trí v</w:t>
      </w:r>
      <w:r w:rsidR="00EF4839" w:rsidRPr="007643F6">
        <w:rPr>
          <w:color w:val="000000" w:themeColor="text1"/>
          <w:sz w:val="28"/>
          <w:szCs w:val="28"/>
        </w:rPr>
        <w:t>à</w:t>
      </w:r>
      <w:r w:rsidR="00DB61B1">
        <w:rPr>
          <w:color w:val="000000" w:themeColor="text1"/>
          <w:sz w:val="28"/>
          <w:szCs w:val="28"/>
        </w:rPr>
        <w:t xml:space="preserve"> quy đị</w:t>
      </w:r>
      <w:r w:rsidRPr="007643F6">
        <w:rPr>
          <w:color w:val="000000" w:themeColor="text1"/>
          <w:sz w:val="28"/>
          <w:szCs w:val="28"/>
        </w:rPr>
        <w:t>nh chỗ để</w:t>
      </w:r>
      <w:r w:rsidR="00796EF1" w:rsidRPr="007643F6">
        <w:rPr>
          <w:color w:val="000000" w:themeColor="text1"/>
          <w:sz w:val="28"/>
          <w:szCs w:val="28"/>
        </w:rPr>
        <w:t xml:space="preserve"> xe của khách đ</w:t>
      </w:r>
      <w:r w:rsidRPr="007643F6">
        <w:rPr>
          <w:color w:val="000000" w:themeColor="text1"/>
          <w:sz w:val="28"/>
          <w:szCs w:val="28"/>
        </w:rPr>
        <w:t>ến làm việc tại cơ quan khoa học hợ</w:t>
      </w:r>
      <w:r w:rsidR="00796EF1" w:rsidRPr="007643F6">
        <w:rPr>
          <w:color w:val="000000" w:themeColor="text1"/>
          <w:sz w:val="28"/>
          <w:szCs w:val="28"/>
        </w:rPr>
        <w:t>p lý; không thu phí gửi phương tiện giao thông của khách đ</w:t>
      </w:r>
      <w:r w:rsidRPr="007643F6">
        <w:rPr>
          <w:color w:val="000000" w:themeColor="text1"/>
          <w:sz w:val="28"/>
          <w:szCs w:val="28"/>
        </w:rPr>
        <w:t>ến liên hệ công tá</w:t>
      </w:r>
      <w:r w:rsidR="00796EF1" w:rsidRPr="007643F6">
        <w:rPr>
          <w:color w:val="000000" w:themeColor="text1"/>
          <w:sz w:val="28"/>
          <w:szCs w:val="28"/>
        </w:rPr>
        <w:t>c</w:t>
      </w:r>
      <w:r w:rsidRPr="007643F6">
        <w:rPr>
          <w:color w:val="000000" w:themeColor="text1"/>
          <w:sz w:val="28"/>
          <w:szCs w:val="28"/>
        </w:rPr>
        <w:t>;</w:t>
      </w:r>
    </w:p>
    <w:p w:rsidR="00796EF1" w:rsidRPr="007643F6" w:rsidRDefault="0025082D" w:rsidP="007643F6">
      <w:pPr>
        <w:pStyle w:val="Bodytext20"/>
        <w:shd w:val="clear" w:color="auto" w:fill="auto"/>
        <w:tabs>
          <w:tab w:val="left" w:pos="988"/>
        </w:tabs>
        <w:spacing w:after="0" w:line="320" w:lineRule="atLeast"/>
        <w:ind w:firstLine="0"/>
        <w:jc w:val="both"/>
        <w:rPr>
          <w:color w:val="000000" w:themeColor="text1"/>
          <w:sz w:val="28"/>
          <w:szCs w:val="28"/>
        </w:rPr>
      </w:pPr>
      <w:r w:rsidRPr="007643F6">
        <w:rPr>
          <w:color w:val="000000" w:themeColor="text1"/>
          <w:sz w:val="28"/>
          <w:szCs w:val="28"/>
        </w:rPr>
        <w:t xml:space="preserve">         </w:t>
      </w:r>
      <w:r w:rsidR="00AA3087">
        <w:rPr>
          <w:color w:val="000000" w:themeColor="text1"/>
          <w:sz w:val="28"/>
          <w:szCs w:val="28"/>
        </w:rPr>
        <w:t xml:space="preserve"> </w:t>
      </w:r>
      <w:r w:rsidRPr="007643F6">
        <w:rPr>
          <w:color w:val="000000" w:themeColor="text1"/>
          <w:sz w:val="28"/>
          <w:szCs w:val="28"/>
        </w:rPr>
        <w:t xml:space="preserve"> </w:t>
      </w:r>
      <w:r w:rsidR="001D769C">
        <w:rPr>
          <w:color w:val="000000" w:themeColor="text1"/>
          <w:sz w:val="28"/>
          <w:szCs w:val="28"/>
        </w:rPr>
        <w:t>Bảo vệ cơ quan</w:t>
      </w:r>
      <w:r w:rsidRPr="007643F6">
        <w:rPr>
          <w:color w:val="000000" w:themeColor="text1"/>
          <w:sz w:val="28"/>
          <w:szCs w:val="28"/>
        </w:rPr>
        <w:t xml:space="preserve"> có </w:t>
      </w:r>
      <w:r w:rsidR="00796EF1" w:rsidRPr="007643F6">
        <w:rPr>
          <w:color w:val="000000" w:themeColor="text1"/>
          <w:sz w:val="28"/>
          <w:szCs w:val="28"/>
        </w:rPr>
        <w:t>nhiệm vụ hướng dẫn khách để xe</w:t>
      </w:r>
      <w:r w:rsidRPr="007643F6">
        <w:rPr>
          <w:color w:val="000000" w:themeColor="text1"/>
          <w:sz w:val="28"/>
          <w:szCs w:val="28"/>
        </w:rPr>
        <w:t xml:space="preserve"> tại địa điể</w:t>
      </w:r>
      <w:r w:rsidR="00796EF1" w:rsidRPr="007643F6">
        <w:rPr>
          <w:color w:val="000000" w:themeColor="text1"/>
          <w:sz w:val="28"/>
          <w:szCs w:val="28"/>
        </w:rPr>
        <w:t>m quy định</w:t>
      </w:r>
      <w:r w:rsidRPr="007643F6">
        <w:rPr>
          <w:color w:val="000000" w:themeColor="text1"/>
          <w:sz w:val="28"/>
          <w:szCs w:val="28"/>
          <w:lang w:val="fr-FR" w:eastAsia="fr-FR" w:bidi="fr-FR"/>
        </w:rPr>
        <w:t>;</w:t>
      </w:r>
      <w:r w:rsidR="00F817AA" w:rsidRPr="007643F6">
        <w:rPr>
          <w:color w:val="000000" w:themeColor="text1"/>
          <w:sz w:val="28"/>
          <w:szCs w:val="28"/>
          <w:lang w:val="fr-FR" w:eastAsia="fr-FR" w:bidi="fr-FR"/>
        </w:rPr>
        <w:t xml:space="preserve"> k</w:t>
      </w:r>
      <w:r w:rsidRPr="007643F6">
        <w:rPr>
          <w:color w:val="000000" w:themeColor="text1"/>
          <w:sz w:val="28"/>
          <w:szCs w:val="28"/>
          <w:lang w:val="fr-FR" w:eastAsia="fr-FR" w:bidi="fr-FR"/>
        </w:rPr>
        <w:t>hi có Hội nghị với thành phần</w:t>
      </w:r>
      <w:r w:rsidR="00796EF1" w:rsidRPr="007643F6">
        <w:rPr>
          <w:color w:val="000000" w:themeColor="text1"/>
          <w:sz w:val="28"/>
          <w:szCs w:val="28"/>
        </w:rPr>
        <w:t xml:space="preserve"> tham dự họp đông ng</w:t>
      </w:r>
      <w:r w:rsidRPr="007643F6">
        <w:rPr>
          <w:color w:val="000000" w:themeColor="text1"/>
          <w:sz w:val="28"/>
          <w:szCs w:val="28"/>
        </w:rPr>
        <w:t>ười,</w:t>
      </w:r>
      <w:r w:rsidR="00796EF1" w:rsidRPr="007643F6">
        <w:rPr>
          <w:color w:val="000000" w:themeColor="text1"/>
          <w:sz w:val="28"/>
          <w:szCs w:val="28"/>
        </w:rPr>
        <w:t xml:space="preserve"> Văn phòng chủ tr</w:t>
      </w:r>
      <w:r w:rsidRPr="007643F6">
        <w:rPr>
          <w:color w:val="000000" w:themeColor="text1"/>
          <w:sz w:val="28"/>
          <w:szCs w:val="28"/>
        </w:rPr>
        <w:t>ì phối</w:t>
      </w:r>
      <w:r w:rsidR="00796EF1" w:rsidRPr="007643F6">
        <w:rPr>
          <w:color w:val="000000" w:themeColor="text1"/>
          <w:sz w:val="28"/>
          <w:szCs w:val="28"/>
        </w:rPr>
        <w:t xml:space="preserve"> h</w:t>
      </w:r>
      <w:r w:rsidRPr="007643F6">
        <w:rPr>
          <w:color w:val="000000" w:themeColor="text1"/>
          <w:sz w:val="28"/>
          <w:szCs w:val="28"/>
        </w:rPr>
        <w:t>ợp</w:t>
      </w:r>
      <w:r w:rsidR="00796EF1" w:rsidRPr="007643F6">
        <w:rPr>
          <w:color w:val="000000" w:themeColor="text1"/>
          <w:sz w:val="28"/>
          <w:szCs w:val="28"/>
        </w:rPr>
        <w:t xml:space="preserve"> với </w:t>
      </w:r>
      <w:r w:rsidRPr="007643F6">
        <w:rPr>
          <w:color w:val="000000" w:themeColor="text1"/>
          <w:sz w:val="28"/>
          <w:szCs w:val="28"/>
        </w:rPr>
        <w:t>các phòng, ban liên quan</w:t>
      </w:r>
      <w:r w:rsidR="00E37C54">
        <w:rPr>
          <w:color w:val="000000" w:themeColor="text1"/>
          <w:sz w:val="28"/>
          <w:szCs w:val="28"/>
        </w:rPr>
        <w:t xml:space="preserve"> bố trí</w:t>
      </w:r>
      <w:r w:rsidR="00796EF1" w:rsidRPr="007643F6">
        <w:rPr>
          <w:color w:val="000000" w:themeColor="text1"/>
          <w:sz w:val="28"/>
          <w:szCs w:val="28"/>
        </w:rPr>
        <w:t xml:space="preserve"> cho</w:t>
      </w:r>
      <w:r w:rsidR="00042235" w:rsidRPr="007643F6">
        <w:rPr>
          <w:color w:val="000000" w:themeColor="text1"/>
          <w:sz w:val="28"/>
          <w:szCs w:val="28"/>
        </w:rPr>
        <w:t xml:space="preserve"> khách</w:t>
      </w:r>
      <w:r w:rsidR="00796EF1" w:rsidRPr="007643F6">
        <w:rPr>
          <w:color w:val="000000" w:themeColor="text1"/>
          <w:sz w:val="28"/>
          <w:szCs w:val="28"/>
        </w:rPr>
        <w:t xml:space="preserve"> để xe</w:t>
      </w:r>
      <w:r w:rsidR="00453A0E" w:rsidRPr="007643F6">
        <w:rPr>
          <w:color w:val="000000" w:themeColor="text1"/>
          <w:sz w:val="28"/>
          <w:szCs w:val="28"/>
        </w:rPr>
        <w:t xml:space="preserve"> gọn gàng, ngăn nắp.</w:t>
      </w:r>
    </w:p>
    <w:p w:rsidR="00EF4839" w:rsidRPr="007643F6" w:rsidRDefault="00EF4839" w:rsidP="007643F6">
      <w:pPr>
        <w:pStyle w:val="Bodytext40"/>
        <w:shd w:val="clear" w:color="auto" w:fill="auto"/>
        <w:tabs>
          <w:tab w:val="left" w:pos="4358"/>
        </w:tabs>
        <w:spacing w:before="0" w:line="320" w:lineRule="atLeast"/>
        <w:ind w:firstLine="0"/>
        <w:rPr>
          <w:color w:val="000000" w:themeColor="text1"/>
          <w:sz w:val="28"/>
          <w:szCs w:val="28"/>
        </w:rPr>
      </w:pPr>
    </w:p>
    <w:p w:rsidR="00796EF1" w:rsidRPr="007643F6" w:rsidRDefault="00796EF1" w:rsidP="007643F6">
      <w:pPr>
        <w:pStyle w:val="Bodytext40"/>
        <w:shd w:val="clear" w:color="auto" w:fill="auto"/>
        <w:tabs>
          <w:tab w:val="left" w:pos="4358"/>
        </w:tabs>
        <w:spacing w:before="0" w:line="320" w:lineRule="atLeast"/>
        <w:ind w:firstLine="0"/>
        <w:rPr>
          <w:color w:val="000000" w:themeColor="text1"/>
          <w:sz w:val="28"/>
          <w:szCs w:val="28"/>
        </w:rPr>
      </w:pPr>
      <w:r w:rsidRPr="007643F6">
        <w:rPr>
          <w:color w:val="000000" w:themeColor="text1"/>
          <w:sz w:val="28"/>
          <w:szCs w:val="28"/>
        </w:rPr>
        <w:t xml:space="preserve">Chương </w:t>
      </w:r>
      <w:r w:rsidR="00545C42" w:rsidRPr="007643F6">
        <w:rPr>
          <w:color w:val="000000" w:themeColor="text1"/>
          <w:sz w:val="28"/>
          <w:szCs w:val="28"/>
        </w:rPr>
        <w:t>I</w:t>
      </w:r>
      <w:r w:rsidRPr="007643F6">
        <w:rPr>
          <w:color w:val="000000" w:themeColor="text1"/>
          <w:sz w:val="28"/>
          <w:szCs w:val="28"/>
        </w:rPr>
        <w:t>V</w:t>
      </w:r>
    </w:p>
    <w:p w:rsidR="00796EF1" w:rsidRPr="007643F6" w:rsidRDefault="00796EF1" w:rsidP="007643F6">
      <w:pPr>
        <w:pStyle w:val="Bodytext100"/>
        <w:shd w:val="clear" w:color="auto" w:fill="auto"/>
        <w:spacing w:line="320" w:lineRule="atLeast"/>
        <w:ind w:left="100"/>
        <w:rPr>
          <w:color w:val="000000" w:themeColor="text1"/>
        </w:rPr>
      </w:pPr>
      <w:r w:rsidRPr="007643F6">
        <w:rPr>
          <w:color w:val="000000" w:themeColor="text1"/>
        </w:rPr>
        <w:t xml:space="preserve">QUY ĐỊNH </w:t>
      </w:r>
      <w:r w:rsidR="00545C42" w:rsidRPr="007643F6">
        <w:rPr>
          <w:color w:val="000000" w:themeColor="text1"/>
        </w:rPr>
        <w:t>VỀ</w:t>
      </w:r>
      <w:r w:rsidRPr="007643F6">
        <w:rPr>
          <w:rStyle w:val="Bodytext1013pt"/>
          <w:color w:val="000000" w:themeColor="text1"/>
          <w:sz w:val="28"/>
          <w:szCs w:val="28"/>
        </w:rPr>
        <w:t xml:space="preserve"> </w:t>
      </w:r>
      <w:r w:rsidR="00545C42" w:rsidRPr="007643F6">
        <w:rPr>
          <w:color w:val="000000" w:themeColor="text1"/>
        </w:rPr>
        <w:t>CHUẨN MỰC</w:t>
      </w:r>
      <w:r w:rsidRPr="007643F6">
        <w:rPr>
          <w:color w:val="000000" w:themeColor="text1"/>
        </w:rPr>
        <w:t xml:space="preserve"> ĐẠO ĐỨC, GIAO TI</w:t>
      </w:r>
      <w:r w:rsidR="00042235" w:rsidRPr="007643F6">
        <w:rPr>
          <w:color w:val="000000" w:themeColor="text1"/>
        </w:rPr>
        <w:t>Ế</w:t>
      </w:r>
      <w:r w:rsidRPr="007643F6">
        <w:rPr>
          <w:color w:val="000000" w:themeColor="text1"/>
        </w:rPr>
        <w:t xml:space="preserve">P </w:t>
      </w:r>
      <w:r w:rsidRPr="007643F6">
        <w:rPr>
          <w:rStyle w:val="Bodytext1013pt"/>
          <w:b/>
          <w:color w:val="000000" w:themeColor="text1"/>
          <w:sz w:val="28"/>
          <w:szCs w:val="28"/>
        </w:rPr>
        <w:t>VÀ</w:t>
      </w:r>
      <w:r w:rsidRPr="007643F6">
        <w:rPr>
          <w:rStyle w:val="Bodytext1013pt"/>
          <w:color w:val="000000" w:themeColor="text1"/>
          <w:sz w:val="28"/>
          <w:szCs w:val="28"/>
        </w:rPr>
        <w:t xml:space="preserve"> </w:t>
      </w:r>
      <w:r w:rsidRPr="007643F6">
        <w:rPr>
          <w:color w:val="000000" w:themeColor="text1"/>
        </w:rPr>
        <w:t xml:space="preserve">ỨNG </w:t>
      </w:r>
      <w:r w:rsidR="00545C42" w:rsidRPr="007643F6">
        <w:rPr>
          <w:color w:val="000000" w:themeColor="text1"/>
        </w:rPr>
        <w:t>XỬ</w:t>
      </w:r>
    </w:p>
    <w:p w:rsidR="00796EF1" w:rsidRPr="007643F6" w:rsidRDefault="00796EF1" w:rsidP="007643F6">
      <w:pPr>
        <w:pStyle w:val="Bodytext100"/>
        <w:shd w:val="clear" w:color="auto" w:fill="auto"/>
        <w:spacing w:line="320" w:lineRule="atLeast"/>
        <w:ind w:left="100"/>
        <w:rPr>
          <w:color w:val="000000" w:themeColor="text1"/>
        </w:rPr>
      </w:pPr>
      <w:r w:rsidRPr="007643F6">
        <w:rPr>
          <w:color w:val="000000" w:themeColor="text1"/>
        </w:rPr>
        <w:t>TRONG THI HÀNH C</w:t>
      </w:r>
      <w:r w:rsidR="00545C42" w:rsidRPr="007643F6">
        <w:rPr>
          <w:color w:val="000000" w:themeColor="text1"/>
        </w:rPr>
        <w:t>Ô</w:t>
      </w:r>
      <w:r w:rsidRPr="007643F6">
        <w:rPr>
          <w:color w:val="000000" w:themeColor="text1"/>
        </w:rPr>
        <w:t xml:space="preserve">NG </w:t>
      </w:r>
      <w:r w:rsidR="00545C42" w:rsidRPr="007643F6">
        <w:rPr>
          <w:color w:val="000000" w:themeColor="text1"/>
        </w:rPr>
        <w:t>VỤ</w:t>
      </w:r>
      <w:r w:rsidRPr="007643F6">
        <w:rPr>
          <w:color w:val="000000" w:themeColor="text1"/>
        </w:rPr>
        <w:t>, TRONG QUAN HỆ X</w:t>
      </w:r>
      <w:r w:rsidR="00545C42" w:rsidRPr="007643F6">
        <w:rPr>
          <w:color w:val="000000" w:themeColor="text1"/>
        </w:rPr>
        <w:t>Ã HỘ</w:t>
      </w:r>
      <w:r w:rsidRPr="007643F6">
        <w:rPr>
          <w:color w:val="000000" w:themeColor="text1"/>
        </w:rPr>
        <w:t>I</w:t>
      </w:r>
    </w:p>
    <w:p w:rsidR="00545C42" w:rsidRPr="007643F6" w:rsidRDefault="00545C42" w:rsidP="007643F6">
      <w:pPr>
        <w:pStyle w:val="Bodytext90"/>
        <w:shd w:val="clear" w:color="auto" w:fill="auto"/>
        <w:spacing w:before="0" w:after="0" w:line="320" w:lineRule="atLeast"/>
        <w:rPr>
          <w:color w:val="000000" w:themeColor="text1"/>
          <w:sz w:val="28"/>
          <w:szCs w:val="28"/>
        </w:rPr>
      </w:pPr>
    </w:p>
    <w:p w:rsidR="00796EF1" w:rsidRPr="007643F6" w:rsidRDefault="00545C42" w:rsidP="007643F6">
      <w:pPr>
        <w:pStyle w:val="Bodytext90"/>
        <w:shd w:val="clear" w:color="auto" w:fill="auto"/>
        <w:spacing w:before="0" w:after="0" w:line="320" w:lineRule="atLeast"/>
        <w:rPr>
          <w:color w:val="000000" w:themeColor="text1"/>
          <w:sz w:val="28"/>
          <w:szCs w:val="28"/>
        </w:rPr>
      </w:pPr>
      <w:r w:rsidRPr="007643F6">
        <w:rPr>
          <w:color w:val="000000" w:themeColor="text1"/>
          <w:sz w:val="28"/>
          <w:szCs w:val="28"/>
        </w:rPr>
        <w:t xml:space="preserve">          Điều 1</w:t>
      </w:r>
      <w:r w:rsidR="00042235" w:rsidRPr="007643F6">
        <w:rPr>
          <w:color w:val="000000" w:themeColor="text1"/>
          <w:sz w:val="28"/>
          <w:szCs w:val="28"/>
        </w:rPr>
        <w:t>6</w:t>
      </w:r>
      <w:r w:rsidRPr="007643F6">
        <w:rPr>
          <w:color w:val="000000" w:themeColor="text1"/>
          <w:sz w:val="28"/>
          <w:szCs w:val="28"/>
        </w:rPr>
        <w:t xml:space="preserve">. Chuẩn mực đạo đức </w:t>
      </w:r>
    </w:p>
    <w:p w:rsidR="00042235" w:rsidRPr="007643F6" w:rsidRDefault="00042235" w:rsidP="007643F6">
      <w:pPr>
        <w:pStyle w:val="Bodytext20"/>
        <w:shd w:val="clear" w:color="auto" w:fill="auto"/>
        <w:spacing w:after="0" w:line="320" w:lineRule="atLeast"/>
        <w:ind w:firstLine="0"/>
        <w:jc w:val="both"/>
        <w:rPr>
          <w:color w:val="000000" w:themeColor="text1"/>
          <w:sz w:val="28"/>
          <w:szCs w:val="28"/>
        </w:rPr>
      </w:pPr>
      <w:r w:rsidRPr="007643F6">
        <w:rPr>
          <w:color w:val="000000" w:themeColor="text1"/>
          <w:sz w:val="28"/>
          <w:szCs w:val="28"/>
        </w:rPr>
        <w:t xml:space="preserve">          </w:t>
      </w:r>
      <w:r w:rsidR="00796EF1" w:rsidRPr="007643F6">
        <w:rPr>
          <w:color w:val="000000" w:themeColor="text1"/>
          <w:sz w:val="28"/>
          <w:szCs w:val="28"/>
        </w:rPr>
        <w:t>1. Tuyệt đối trung thành với Tổ quốc XHCN</w:t>
      </w:r>
      <w:r w:rsidR="00DB61B1">
        <w:rPr>
          <w:color w:val="000000" w:themeColor="text1"/>
          <w:sz w:val="28"/>
          <w:szCs w:val="28"/>
        </w:rPr>
        <w:t>;</w:t>
      </w:r>
    </w:p>
    <w:p w:rsidR="00042235" w:rsidRPr="007643F6" w:rsidRDefault="00042235" w:rsidP="007643F6">
      <w:pPr>
        <w:pStyle w:val="Bodytext20"/>
        <w:shd w:val="clear" w:color="auto" w:fill="auto"/>
        <w:tabs>
          <w:tab w:val="left" w:pos="1327"/>
        </w:tabs>
        <w:spacing w:after="0" w:line="320" w:lineRule="atLeast"/>
        <w:ind w:firstLine="0"/>
        <w:jc w:val="both"/>
        <w:rPr>
          <w:color w:val="000000" w:themeColor="text1"/>
          <w:sz w:val="28"/>
          <w:szCs w:val="28"/>
        </w:rPr>
      </w:pPr>
      <w:r w:rsidRPr="007643F6">
        <w:rPr>
          <w:color w:val="000000" w:themeColor="text1"/>
          <w:sz w:val="28"/>
          <w:szCs w:val="28"/>
        </w:rPr>
        <w:t xml:space="preserve">          </w:t>
      </w:r>
      <w:r w:rsidR="001D769C">
        <w:rPr>
          <w:color w:val="000000" w:themeColor="text1"/>
          <w:sz w:val="28"/>
          <w:szCs w:val="28"/>
        </w:rPr>
        <w:t xml:space="preserve"> </w:t>
      </w:r>
      <w:r w:rsidRPr="007643F6">
        <w:rPr>
          <w:color w:val="000000" w:themeColor="text1"/>
          <w:sz w:val="28"/>
          <w:szCs w:val="28"/>
        </w:rPr>
        <w:t>2. Tôn trọng và có trách nhiệm trong giao tiếp, giải quyết công việc của nhân dân, tổ chức</w:t>
      </w:r>
      <w:r w:rsidR="00BA1E66" w:rsidRPr="007643F6">
        <w:rPr>
          <w:color w:val="000000" w:themeColor="text1"/>
          <w:sz w:val="28"/>
          <w:szCs w:val="28"/>
        </w:rPr>
        <w:t>;</w:t>
      </w:r>
    </w:p>
    <w:p w:rsidR="00796EF1" w:rsidRPr="007643F6" w:rsidRDefault="00042235" w:rsidP="007643F6">
      <w:pPr>
        <w:pStyle w:val="Bodytext20"/>
        <w:shd w:val="clear" w:color="auto" w:fill="auto"/>
        <w:tabs>
          <w:tab w:val="left" w:pos="1327"/>
        </w:tabs>
        <w:spacing w:after="0" w:line="320" w:lineRule="atLeast"/>
        <w:ind w:firstLine="0"/>
        <w:jc w:val="both"/>
        <w:rPr>
          <w:color w:val="000000" w:themeColor="text1"/>
          <w:sz w:val="28"/>
          <w:szCs w:val="28"/>
        </w:rPr>
      </w:pPr>
      <w:r w:rsidRPr="007643F6">
        <w:rPr>
          <w:color w:val="000000" w:themeColor="text1"/>
          <w:sz w:val="28"/>
          <w:szCs w:val="28"/>
        </w:rPr>
        <w:t xml:space="preserve">          3. </w:t>
      </w:r>
      <w:r w:rsidR="00796EF1" w:rsidRPr="007643F6">
        <w:rPr>
          <w:color w:val="000000" w:themeColor="text1"/>
          <w:sz w:val="28"/>
          <w:szCs w:val="28"/>
        </w:rPr>
        <w:t>Không ngừng học tập nâng</w:t>
      </w:r>
      <w:r w:rsidRPr="007643F6">
        <w:rPr>
          <w:color w:val="000000" w:themeColor="text1"/>
          <w:sz w:val="28"/>
          <w:szCs w:val="28"/>
        </w:rPr>
        <w:t xml:space="preserve"> cao</w:t>
      </w:r>
      <w:r w:rsidR="00BA1E66" w:rsidRPr="007643F6">
        <w:rPr>
          <w:color w:val="000000" w:themeColor="text1"/>
          <w:sz w:val="28"/>
          <w:szCs w:val="28"/>
        </w:rPr>
        <w:t xml:space="preserve"> trình độ</w:t>
      </w:r>
      <w:r w:rsidRPr="007643F6">
        <w:rPr>
          <w:color w:val="000000" w:themeColor="text1"/>
          <w:sz w:val="28"/>
          <w:szCs w:val="28"/>
        </w:rPr>
        <w:t xml:space="preserve"> kiến thức, kỹ năng công vụ</w:t>
      </w:r>
      <w:r w:rsidR="00BA1E66" w:rsidRPr="007643F6">
        <w:rPr>
          <w:color w:val="000000" w:themeColor="text1"/>
          <w:sz w:val="28"/>
          <w:szCs w:val="28"/>
        </w:rPr>
        <w:t>;</w:t>
      </w:r>
    </w:p>
    <w:p w:rsidR="00BA1E66" w:rsidRPr="007643F6" w:rsidRDefault="00BA1E66" w:rsidP="007643F6">
      <w:pPr>
        <w:pStyle w:val="Bodytext20"/>
        <w:shd w:val="clear" w:color="auto" w:fill="auto"/>
        <w:tabs>
          <w:tab w:val="left" w:pos="1327"/>
        </w:tabs>
        <w:spacing w:after="0" w:line="320" w:lineRule="atLeast"/>
        <w:ind w:firstLine="0"/>
        <w:jc w:val="both"/>
        <w:rPr>
          <w:color w:val="000000" w:themeColor="text1"/>
          <w:sz w:val="28"/>
          <w:szCs w:val="28"/>
        </w:rPr>
      </w:pPr>
      <w:r w:rsidRPr="007643F6">
        <w:rPr>
          <w:color w:val="000000" w:themeColor="text1"/>
          <w:sz w:val="28"/>
          <w:szCs w:val="28"/>
        </w:rPr>
        <w:t xml:space="preserve">           4. T</w:t>
      </w:r>
      <w:r w:rsidR="00796EF1" w:rsidRPr="007643F6">
        <w:rPr>
          <w:color w:val="000000" w:themeColor="text1"/>
          <w:sz w:val="28"/>
          <w:szCs w:val="28"/>
        </w:rPr>
        <w:t>ận tụy, trung thực, minh bạch và hiệu quả đối với công việc được giao</w:t>
      </w:r>
      <w:r w:rsidRPr="007643F6">
        <w:rPr>
          <w:color w:val="000000" w:themeColor="text1"/>
          <w:sz w:val="28"/>
          <w:szCs w:val="28"/>
        </w:rPr>
        <w:t xml:space="preserve">;                                                                 </w:t>
      </w:r>
    </w:p>
    <w:p w:rsidR="00BA1E66" w:rsidRPr="007643F6" w:rsidRDefault="00BA1E66" w:rsidP="007643F6">
      <w:pPr>
        <w:pStyle w:val="Bodytext20"/>
        <w:shd w:val="clear" w:color="auto" w:fill="auto"/>
        <w:tabs>
          <w:tab w:val="left" w:pos="1327"/>
        </w:tabs>
        <w:spacing w:after="0" w:line="320" w:lineRule="atLeast"/>
        <w:ind w:firstLine="0"/>
        <w:jc w:val="both"/>
        <w:rPr>
          <w:color w:val="000000" w:themeColor="text1"/>
          <w:sz w:val="28"/>
          <w:szCs w:val="28"/>
        </w:rPr>
      </w:pPr>
      <w:r w:rsidRPr="007643F6">
        <w:rPr>
          <w:color w:val="000000" w:themeColor="text1"/>
          <w:sz w:val="28"/>
          <w:szCs w:val="28"/>
        </w:rPr>
        <w:t xml:space="preserve">          5. Đoàn kết, hợp tác, quan hệ đúng mực với đồng chí, đồng nghiệp;</w:t>
      </w:r>
    </w:p>
    <w:p w:rsidR="00796EF1" w:rsidRPr="007643F6" w:rsidRDefault="00BA1E66" w:rsidP="007643F6">
      <w:pPr>
        <w:pStyle w:val="Bodytext20"/>
        <w:shd w:val="clear" w:color="auto" w:fill="auto"/>
        <w:tabs>
          <w:tab w:val="left" w:pos="1322"/>
        </w:tabs>
        <w:spacing w:after="0" w:line="320" w:lineRule="atLeast"/>
        <w:ind w:firstLine="0"/>
        <w:jc w:val="both"/>
        <w:rPr>
          <w:color w:val="000000" w:themeColor="text1"/>
          <w:sz w:val="28"/>
          <w:szCs w:val="28"/>
        </w:rPr>
      </w:pPr>
      <w:r w:rsidRPr="007643F6">
        <w:rPr>
          <w:color w:val="000000" w:themeColor="text1"/>
          <w:sz w:val="28"/>
          <w:szCs w:val="28"/>
        </w:rPr>
        <w:t xml:space="preserve">          6. Gương mẫu, chấp hành</w:t>
      </w:r>
      <w:r w:rsidR="00796EF1" w:rsidRPr="007643F6">
        <w:rPr>
          <w:color w:val="000000" w:themeColor="text1"/>
          <w:sz w:val="28"/>
          <w:szCs w:val="28"/>
        </w:rPr>
        <w:t xml:space="preserve"> kỷ cương, kỷ luật.</w:t>
      </w:r>
    </w:p>
    <w:p w:rsidR="00796EF1" w:rsidRPr="007643F6" w:rsidRDefault="0024011B" w:rsidP="007643F6">
      <w:pPr>
        <w:pStyle w:val="Bodytext20"/>
        <w:shd w:val="clear" w:color="auto" w:fill="auto"/>
        <w:spacing w:after="0" w:line="320" w:lineRule="atLeast"/>
        <w:ind w:firstLine="0"/>
        <w:jc w:val="both"/>
        <w:rPr>
          <w:b/>
          <w:color w:val="000000" w:themeColor="text1"/>
          <w:sz w:val="28"/>
          <w:szCs w:val="28"/>
        </w:rPr>
      </w:pPr>
      <w:r w:rsidRPr="007643F6">
        <w:rPr>
          <w:b/>
          <w:color w:val="000000" w:themeColor="text1"/>
          <w:sz w:val="28"/>
          <w:szCs w:val="28"/>
        </w:rPr>
        <w:t xml:space="preserve">     </w:t>
      </w:r>
      <w:r w:rsidR="0004414B">
        <w:rPr>
          <w:b/>
          <w:color w:val="000000" w:themeColor="text1"/>
          <w:sz w:val="28"/>
          <w:szCs w:val="28"/>
        </w:rPr>
        <w:t xml:space="preserve">    </w:t>
      </w:r>
      <w:r w:rsidRPr="007643F6">
        <w:rPr>
          <w:b/>
          <w:color w:val="000000" w:themeColor="text1"/>
          <w:sz w:val="28"/>
          <w:szCs w:val="28"/>
        </w:rPr>
        <w:t>Đ</w:t>
      </w:r>
      <w:r w:rsidR="00796EF1" w:rsidRPr="007643F6">
        <w:rPr>
          <w:b/>
          <w:color w:val="000000" w:themeColor="text1"/>
          <w:sz w:val="28"/>
          <w:szCs w:val="28"/>
        </w:rPr>
        <w:t>iều 1</w:t>
      </w:r>
      <w:r w:rsidR="00BA1E66" w:rsidRPr="007643F6">
        <w:rPr>
          <w:b/>
          <w:color w:val="000000" w:themeColor="text1"/>
          <w:sz w:val="28"/>
          <w:szCs w:val="28"/>
        </w:rPr>
        <w:t>7</w:t>
      </w:r>
      <w:r w:rsidR="00796EF1" w:rsidRPr="007643F6">
        <w:rPr>
          <w:b/>
          <w:color w:val="000000" w:themeColor="text1"/>
          <w:sz w:val="28"/>
          <w:szCs w:val="28"/>
        </w:rPr>
        <w:t xml:space="preserve">. </w:t>
      </w:r>
      <w:r w:rsidR="00BA1E66" w:rsidRPr="007643F6">
        <w:rPr>
          <w:b/>
          <w:color w:val="000000" w:themeColor="text1"/>
          <w:sz w:val="28"/>
          <w:szCs w:val="28"/>
        </w:rPr>
        <w:t>Giao tiếp và ứ</w:t>
      </w:r>
      <w:r w:rsidR="00796EF1" w:rsidRPr="007643F6">
        <w:rPr>
          <w:b/>
          <w:color w:val="000000" w:themeColor="text1"/>
          <w:sz w:val="28"/>
          <w:szCs w:val="28"/>
        </w:rPr>
        <w:t xml:space="preserve">ng xử trong </w:t>
      </w:r>
      <w:r w:rsidR="00BA1E66" w:rsidRPr="007643F6">
        <w:rPr>
          <w:b/>
          <w:color w:val="000000" w:themeColor="text1"/>
          <w:sz w:val="28"/>
          <w:szCs w:val="28"/>
        </w:rPr>
        <w:t>thi hành công vụ</w:t>
      </w:r>
      <w:r w:rsidR="009950E4" w:rsidRPr="007643F6">
        <w:rPr>
          <w:b/>
          <w:color w:val="000000" w:themeColor="text1"/>
          <w:sz w:val="28"/>
          <w:szCs w:val="28"/>
        </w:rPr>
        <w:t>, trong quan hệ xã hội</w:t>
      </w:r>
    </w:p>
    <w:p w:rsidR="00BA1E66" w:rsidRPr="007643F6" w:rsidRDefault="00BA1E66"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color w:val="000000" w:themeColor="text1"/>
          <w:sz w:val="28"/>
          <w:szCs w:val="28"/>
          <w:lang w:val="nb-NO" w:eastAsia="en-US" w:bidi="ar-SA"/>
        </w:rPr>
        <w:t>Công chức, viên chức</w:t>
      </w:r>
      <w:r w:rsidR="0024011B" w:rsidRPr="007643F6">
        <w:rPr>
          <w:rFonts w:ascii="Times New Roman" w:eastAsia="Times New Roman" w:hAnsi="Times New Roman" w:cs="Times New Roman"/>
          <w:color w:val="000000" w:themeColor="text1"/>
          <w:sz w:val="28"/>
          <w:szCs w:val="28"/>
          <w:lang w:val="nb-NO" w:eastAsia="en-US" w:bidi="ar-SA"/>
        </w:rPr>
        <w:t xml:space="preserve"> và người lao động</w:t>
      </w:r>
      <w:r w:rsidRPr="007643F6">
        <w:rPr>
          <w:rFonts w:ascii="Times New Roman" w:eastAsia="Times New Roman" w:hAnsi="Times New Roman" w:cs="Times New Roman"/>
          <w:color w:val="000000" w:themeColor="text1"/>
          <w:sz w:val="28"/>
          <w:szCs w:val="28"/>
          <w:lang w:val="nb-NO" w:eastAsia="en-US" w:bidi="ar-SA"/>
        </w:rPr>
        <w:t> khi thi hành công vụ, nhiệm vụ phải thực hiện đúng, đầy đủ nghĩa vụ và những việc không được làm theo quy định của pháp luật.</w:t>
      </w:r>
      <w:r w:rsidR="00EF4839" w:rsidRPr="007643F6">
        <w:rPr>
          <w:rFonts w:ascii="Times New Roman" w:eastAsia="Times New Roman" w:hAnsi="Times New Roman" w:cs="Times New Roman"/>
          <w:color w:val="000000" w:themeColor="text1"/>
          <w:sz w:val="28"/>
          <w:szCs w:val="28"/>
          <w:lang w:val="nb-NO" w:eastAsia="en-US" w:bidi="ar-SA"/>
        </w:rPr>
        <w:t xml:space="preserve"> </w:t>
      </w:r>
      <w:r w:rsidRPr="007643F6">
        <w:rPr>
          <w:rFonts w:ascii="Times New Roman" w:eastAsia="Times New Roman" w:hAnsi="Times New Roman" w:cs="Times New Roman"/>
          <w:color w:val="000000" w:themeColor="text1"/>
          <w:sz w:val="28"/>
          <w:szCs w:val="28"/>
          <w:lang w:val="nb-NO" w:eastAsia="en-US" w:bidi="ar-SA"/>
        </w:rPr>
        <w:t>Trong giao tiếp và ứng xử phải có thái độ lịch sự,</w:t>
      </w:r>
      <w:r w:rsidR="00D41C13" w:rsidRPr="007643F6">
        <w:rPr>
          <w:rFonts w:ascii="Times New Roman" w:eastAsia="Times New Roman" w:hAnsi="Times New Roman" w:cs="Times New Roman"/>
          <w:color w:val="000000" w:themeColor="text1"/>
          <w:sz w:val="28"/>
          <w:szCs w:val="28"/>
          <w:lang w:val="nb-NO" w:eastAsia="en-US" w:bidi="ar-SA"/>
        </w:rPr>
        <w:t xml:space="preserve"> hòa nhã, văn minh,</w:t>
      </w:r>
      <w:r w:rsidRPr="007643F6">
        <w:rPr>
          <w:rFonts w:ascii="Times New Roman" w:eastAsia="Times New Roman" w:hAnsi="Times New Roman" w:cs="Times New Roman"/>
          <w:color w:val="000000" w:themeColor="text1"/>
          <w:sz w:val="28"/>
          <w:szCs w:val="28"/>
          <w:lang w:val="nb-NO" w:eastAsia="en-US" w:bidi="ar-SA"/>
        </w:rPr>
        <w:t xml:space="preserve"> tôn trọng. Ngôn ngữ giao tiếp phải rõ ràng, mạch lạc; không chửi thề, nói tiếng lóng, quát nạt; giữ gìn uy tín, danh dự cho cơ quan và đồng nghiệp.</w:t>
      </w:r>
    </w:p>
    <w:p w:rsidR="00D41C13" w:rsidRPr="007643F6" w:rsidRDefault="00A1767D" w:rsidP="007643F6">
      <w:pPr>
        <w:widowControl/>
        <w:shd w:val="clear" w:color="auto" w:fill="FFFFFF"/>
        <w:spacing w:line="320" w:lineRule="atLeast"/>
        <w:ind w:firstLine="720"/>
        <w:jc w:val="both"/>
        <w:rPr>
          <w:rFonts w:ascii="Times New Roman" w:eastAsia="Times New Roman" w:hAnsi="Times New Roman" w:cs="Times New Roman"/>
          <w:b/>
          <w:color w:val="000000" w:themeColor="text1"/>
          <w:sz w:val="28"/>
          <w:szCs w:val="28"/>
          <w:lang w:val="en-US" w:eastAsia="en-US" w:bidi="ar-SA"/>
        </w:rPr>
      </w:pPr>
      <w:r w:rsidRPr="007643F6">
        <w:rPr>
          <w:rFonts w:ascii="Times New Roman" w:eastAsia="Times New Roman" w:hAnsi="Times New Roman" w:cs="Times New Roman"/>
          <w:b/>
          <w:bCs/>
          <w:color w:val="000000" w:themeColor="text1"/>
          <w:sz w:val="28"/>
          <w:szCs w:val="28"/>
          <w:lang w:val="nb-NO" w:eastAsia="en-US" w:bidi="ar-SA"/>
        </w:rPr>
        <w:t>1.</w:t>
      </w:r>
      <w:r w:rsidR="00D41C13" w:rsidRPr="007643F6">
        <w:rPr>
          <w:rFonts w:ascii="Times New Roman" w:eastAsia="Times New Roman" w:hAnsi="Times New Roman" w:cs="Times New Roman"/>
          <w:b/>
          <w:bCs/>
          <w:color w:val="000000" w:themeColor="text1"/>
          <w:sz w:val="28"/>
          <w:szCs w:val="28"/>
          <w:lang w:val="nb-NO" w:eastAsia="en-US" w:bidi="ar-SA"/>
        </w:rPr>
        <w:t xml:space="preserve"> Giao tiếp và ứng xử với Nhân dân</w:t>
      </w:r>
    </w:p>
    <w:p w:rsidR="00D41C13" w:rsidRPr="007643F6" w:rsidRDefault="00D41C13"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color w:val="000000" w:themeColor="text1"/>
          <w:sz w:val="28"/>
          <w:szCs w:val="28"/>
          <w:lang w:val="nb-NO" w:eastAsia="en-US" w:bidi="ar-SA"/>
        </w:rPr>
        <w:t>1. Trong gi</w:t>
      </w:r>
      <w:r w:rsidR="0024011B" w:rsidRPr="007643F6">
        <w:rPr>
          <w:rFonts w:ascii="Times New Roman" w:eastAsia="Times New Roman" w:hAnsi="Times New Roman" w:cs="Times New Roman"/>
          <w:color w:val="000000" w:themeColor="text1"/>
          <w:sz w:val="28"/>
          <w:szCs w:val="28"/>
          <w:lang w:val="nb-NO" w:eastAsia="en-US" w:bidi="ar-SA"/>
        </w:rPr>
        <w:t>ao tiếp và ứng xử với nhân dân</w:t>
      </w:r>
      <w:r w:rsidR="003E5B2F" w:rsidRPr="007643F6">
        <w:rPr>
          <w:rFonts w:ascii="Times New Roman" w:eastAsia="Times New Roman" w:hAnsi="Times New Roman" w:cs="Times New Roman"/>
          <w:color w:val="000000" w:themeColor="text1"/>
          <w:sz w:val="28"/>
          <w:szCs w:val="28"/>
          <w:lang w:val="nb-NO" w:eastAsia="en-US" w:bidi="ar-SA"/>
        </w:rPr>
        <w:t xml:space="preserve"> </w:t>
      </w:r>
      <w:r w:rsidRPr="007643F6">
        <w:rPr>
          <w:rFonts w:ascii="Times New Roman" w:eastAsia="Times New Roman" w:hAnsi="Times New Roman" w:cs="Times New Roman"/>
          <w:color w:val="000000" w:themeColor="text1"/>
          <w:sz w:val="28"/>
          <w:szCs w:val="28"/>
          <w:lang w:val="nb-NO" w:eastAsia="en-US" w:bidi="ar-SA"/>
        </w:rPr>
        <w:t>phải nhã nhặn, văn minh, lịch sự, nghiêm túc</w:t>
      </w:r>
      <w:r w:rsidR="00B24892">
        <w:rPr>
          <w:rFonts w:ascii="Times New Roman" w:eastAsia="Times New Roman" w:hAnsi="Times New Roman" w:cs="Times New Roman"/>
          <w:color w:val="000000" w:themeColor="text1"/>
          <w:sz w:val="28"/>
          <w:szCs w:val="28"/>
          <w:lang w:val="nb-NO" w:eastAsia="en-US" w:bidi="ar-SA"/>
        </w:rPr>
        <w:t>;</w:t>
      </w:r>
      <w:r w:rsidRPr="007643F6">
        <w:rPr>
          <w:rFonts w:ascii="Times New Roman" w:eastAsia="Times New Roman" w:hAnsi="Times New Roman" w:cs="Times New Roman"/>
          <w:color w:val="000000" w:themeColor="text1"/>
          <w:sz w:val="28"/>
          <w:szCs w:val="28"/>
          <w:lang w:val="nb-NO" w:eastAsia="en-US" w:bidi="ar-SA"/>
        </w:rPr>
        <w:t xml:space="preserve"> </w:t>
      </w:r>
      <w:r w:rsidR="00B24892">
        <w:rPr>
          <w:rFonts w:ascii="Times New Roman" w:eastAsia="Times New Roman" w:hAnsi="Times New Roman" w:cs="Times New Roman"/>
          <w:color w:val="000000" w:themeColor="text1"/>
          <w:sz w:val="28"/>
          <w:szCs w:val="28"/>
          <w:lang w:val="nb-NO" w:eastAsia="en-US" w:bidi="ar-SA"/>
        </w:rPr>
        <w:t>l</w:t>
      </w:r>
      <w:r w:rsidRPr="007643F6">
        <w:rPr>
          <w:rFonts w:ascii="Times New Roman" w:eastAsia="Times New Roman" w:hAnsi="Times New Roman" w:cs="Times New Roman"/>
          <w:color w:val="000000" w:themeColor="text1"/>
          <w:sz w:val="28"/>
          <w:szCs w:val="28"/>
          <w:lang w:val="nb-NO" w:eastAsia="en-US" w:bidi="ar-SA"/>
        </w:rPr>
        <w:t>ắng nghe nhân dâ</w:t>
      </w:r>
      <w:r w:rsidR="00B24892">
        <w:rPr>
          <w:rFonts w:ascii="Times New Roman" w:eastAsia="Times New Roman" w:hAnsi="Times New Roman" w:cs="Times New Roman"/>
          <w:color w:val="000000" w:themeColor="text1"/>
          <w:sz w:val="28"/>
          <w:szCs w:val="28"/>
          <w:lang w:val="nb-NO" w:eastAsia="en-US" w:bidi="ar-SA"/>
        </w:rPr>
        <w:t>n trình bày ý kiến, nguyện vọng;</w:t>
      </w:r>
      <w:r w:rsidRPr="007643F6">
        <w:rPr>
          <w:rFonts w:ascii="Times New Roman" w:eastAsia="Times New Roman" w:hAnsi="Times New Roman" w:cs="Times New Roman"/>
          <w:color w:val="000000" w:themeColor="text1"/>
          <w:sz w:val="28"/>
          <w:szCs w:val="28"/>
          <w:lang w:val="nb-NO" w:eastAsia="en-US" w:bidi="ar-SA"/>
        </w:rPr>
        <w:t xml:space="preserve"> </w:t>
      </w:r>
      <w:r w:rsidR="00B24892">
        <w:rPr>
          <w:rFonts w:ascii="Times New Roman" w:eastAsia="Times New Roman" w:hAnsi="Times New Roman" w:cs="Times New Roman"/>
          <w:color w:val="000000" w:themeColor="text1"/>
          <w:sz w:val="28"/>
          <w:szCs w:val="28"/>
          <w:lang w:val="nb-NO" w:eastAsia="en-US" w:bidi="ar-SA"/>
        </w:rPr>
        <w:t>k</w:t>
      </w:r>
      <w:r w:rsidRPr="007643F6">
        <w:rPr>
          <w:rFonts w:ascii="Times New Roman" w:eastAsia="Times New Roman" w:hAnsi="Times New Roman" w:cs="Times New Roman"/>
          <w:color w:val="000000" w:themeColor="text1"/>
          <w:sz w:val="28"/>
          <w:szCs w:val="28"/>
          <w:lang w:val="nb-NO" w:eastAsia="en-US" w:bidi="ar-SA"/>
        </w:rPr>
        <w:t>hông</w:t>
      </w:r>
      <w:r w:rsidR="00B24892">
        <w:rPr>
          <w:rFonts w:ascii="Times New Roman" w:eastAsia="Times New Roman" w:hAnsi="Times New Roman" w:cs="Times New Roman"/>
          <w:color w:val="000000" w:themeColor="text1"/>
          <w:sz w:val="28"/>
          <w:szCs w:val="28"/>
          <w:lang w:val="nb-NO" w:eastAsia="en-US" w:bidi="ar-SA"/>
        </w:rPr>
        <w:t xml:space="preserve"> quát nạt</w:t>
      </w:r>
      <w:r w:rsidRPr="007643F6">
        <w:rPr>
          <w:rFonts w:ascii="Times New Roman" w:eastAsia="Times New Roman" w:hAnsi="Times New Roman" w:cs="Times New Roman"/>
          <w:color w:val="000000" w:themeColor="text1"/>
          <w:sz w:val="28"/>
          <w:szCs w:val="28"/>
          <w:lang w:val="nb-NO" w:eastAsia="en-US" w:bidi="ar-SA"/>
        </w:rPr>
        <w:t xml:space="preserve"> gây căng thẳng, bức xúc, dọa nạt người dân</w:t>
      </w:r>
      <w:r w:rsidR="00DB61B1">
        <w:rPr>
          <w:rFonts w:ascii="Times New Roman" w:eastAsia="Times New Roman" w:hAnsi="Times New Roman" w:cs="Times New Roman"/>
          <w:color w:val="000000" w:themeColor="text1"/>
          <w:sz w:val="28"/>
          <w:szCs w:val="28"/>
          <w:lang w:val="nb-NO" w:eastAsia="en-US" w:bidi="ar-SA"/>
        </w:rPr>
        <w:t>;</w:t>
      </w:r>
    </w:p>
    <w:p w:rsidR="00D41C13" w:rsidRPr="007643F6" w:rsidRDefault="00D41C13"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color w:val="000000" w:themeColor="text1"/>
          <w:sz w:val="28"/>
          <w:szCs w:val="28"/>
          <w:lang w:val="nb-NO" w:eastAsia="en-US" w:bidi="ar-SA"/>
        </w:rPr>
        <w:lastRenderedPageBreak/>
        <w:t>2. Công chức, viên chức, người lao động không được có thái độ hách dịch, cửa quyền, nhũng nhiễu, gây khó khăn, phiền hà, vô trách nhiệm với nhân dân khi thi hành công vụ, nhiệm vụ</w:t>
      </w:r>
      <w:r w:rsidR="00DB61B1">
        <w:rPr>
          <w:rFonts w:ascii="Times New Roman" w:eastAsia="Times New Roman" w:hAnsi="Times New Roman" w:cs="Times New Roman"/>
          <w:color w:val="000000" w:themeColor="text1"/>
          <w:sz w:val="28"/>
          <w:szCs w:val="28"/>
          <w:lang w:val="nb-NO" w:eastAsia="en-US" w:bidi="ar-SA"/>
        </w:rPr>
        <w:t>;</w:t>
      </w:r>
    </w:p>
    <w:p w:rsidR="00D41C13" w:rsidRPr="007643F6" w:rsidRDefault="00D41C13"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color w:val="000000" w:themeColor="text1"/>
          <w:sz w:val="28"/>
          <w:szCs w:val="28"/>
          <w:lang w:val="nb-NO" w:eastAsia="en-US" w:bidi="ar-SA"/>
        </w:rPr>
        <w:t>a) Giải quyết yêu cầu, công việc của người dân đúng quy định, quy trình</w:t>
      </w:r>
      <w:r w:rsidR="00DB61B1">
        <w:rPr>
          <w:rFonts w:ascii="Times New Roman" w:eastAsia="Times New Roman" w:hAnsi="Times New Roman" w:cs="Times New Roman"/>
          <w:color w:val="000000" w:themeColor="text1"/>
          <w:sz w:val="28"/>
          <w:szCs w:val="28"/>
          <w:lang w:val="nb-NO" w:eastAsia="en-US" w:bidi="ar-SA"/>
        </w:rPr>
        <w:t>;</w:t>
      </w:r>
    </w:p>
    <w:p w:rsidR="00D41C13" w:rsidRPr="007643F6" w:rsidRDefault="00D41C13"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color w:val="000000" w:themeColor="text1"/>
          <w:sz w:val="28"/>
          <w:szCs w:val="28"/>
          <w:lang w:val="nb-NO" w:eastAsia="en-US" w:bidi="ar-SA"/>
        </w:rPr>
        <w:t>b) Không sách nhiễu; gợi ý đưa tiền, nhận tiền, quà biếu; không hẹn gặp giải quyết công việc bên ngoài cơ quan và ngoài giờ làm việc</w:t>
      </w:r>
      <w:r w:rsidR="00DB61B1">
        <w:rPr>
          <w:rFonts w:ascii="Times New Roman" w:eastAsia="Times New Roman" w:hAnsi="Times New Roman" w:cs="Times New Roman"/>
          <w:color w:val="000000" w:themeColor="text1"/>
          <w:sz w:val="28"/>
          <w:szCs w:val="28"/>
          <w:lang w:val="nb-NO" w:eastAsia="en-US" w:bidi="ar-SA"/>
        </w:rPr>
        <w:t>;</w:t>
      </w:r>
    </w:p>
    <w:p w:rsidR="00D41C13" w:rsidRPr="007643F6" w:rsidRDefault="00D41C13"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color w:val="000000" w:themeColor="text1"/>
          <w:sz w:val="28"/>
          <w:szCs w:val="28"/>
          <w:lang w:val="nb-NO" w:eastAsia="en-US" w:bidi="ar-SA"/>
        </w:rPr>
        <w:t>c) Trả lời, giải thích, hướng dẫn rõ ràng, cụ thể về các quy định liên quan đến giải quyết công việc</w:t>
      </w:r>
      <w:r w:rsidR="00DB61B1">
        <w:rPr>
          <w:rFonts w:ascii="Times New Roman" w:eastAsia="Times New Roman" w:hAnsi="Times New Roman" w:cs="Times New Roman"/>
          <w:color w:val="000000" w:themeColor="text1"/>
          <w:sz w:val="28"/>
          <w:szCs w:val="28"/>
          <w:lang w:val="nb-NO" w:eastAsia="en-US" w:bidi="ar-SA"/>
        </w:rPr>
        <w:t>;</w:t>
      </w:r>
    </w:p>
    <w:p w:rsidR="00D41C13" w:rsidRPr="007643F6" w:rsidRDefault="00A1767D"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color w:val="000000" w:themeColor="text1"/>
          <w:sz w:val="28"/>
          <w:szCs w:val="28"/>
          <w:lang w:val="nb-NO" w:eastAsia="en-US" w:bidi="ar-SA"/>
        </w:rPr>
        <w:t>d</w:t>
      </w:r>
      <w:r w:rsidR="00D41C13" w:rsidRPr="007643F6">
        <w:rPr>
          <w:rFonts w:ascii="Times New Roman" w:eastAsia="Times New Roman" w:hAnsi="Times New Roman" w:cs="Times New Roman"/>
          <w:color w:val="000000" w:themeColor="text1"/>
          <w:sz w:val="28"/>
          <w:szCs w:val="28"/>
          <w:lang w:val="nb-NO" w:eastAsia="en-US" w:bidi="ar-SA"/>
        </w:rPr>
        <w:t>) Trường hợp những yêu cầu của người dân không t</w:t>
      </w:r>
      <w:r w:rsidR="003E5B2F" w:rsidRPr="007643F6">
        <w:rPr>
          <w:rFonts w:ascii="Times New Roman" w:eastAsia="Times New Roman" w:hAnsi="Times New Roman" w:cs="Times New Roman"/>
          <w:color w:val="000000" w:themeColor="text1"/>
          <w:sz w:val="28"/>
          <w:szCs w:val="28"/>
          <w:lang w:val="nb-NO" w:eastAsia="en-US" w:bidi="ar-SA"/>
        </w:rPr>
        <w:t xml:space="preserve">huộc thẩm quyền giải quyết của mình thì </w:t>
      </w:r>
      <w:r w:rsidR="00D41C13" w:rsidRPr="007643F6">
        <w:rPr>
          <w:rFonts w:ascii="Times New Roman" w:eastAsia="Times New Roman" w:hAnsi="Times New Roman" w:cs="Times New Roman"/>
          <w:color w:val="000000" w:themeColor="text1"/>
          <w:sz w:val="28"/>
          <w:szCs w:val="28"/>
          <w:lang w:val="nb-NO" w:eastAsia="en-US" w:bidi="ar-SA"/>
        </w:rPr>
        <w:t>phải hướng dẫn đến đúng cơ quan có thẩm quyền giải quyết</w:t>
      </w:r>
      <w:r w:rsidR="00DB61B1">
        <w:rPr>
          <w:rFonts w:ascii="Times New Roman" w:eastAsia="Times New Roman" w:hAnsi="Times New Roman" w:cs="Times New Roman"/>
          <w:color w:val="000000" w:themeColor="text1"/>
          <w:sz w:val="28"/>
          <w:szCs w:val="28"/>
          <w:lang w:val="nb-NO" w:eastAsia="en-US" w:bidi="ar-SA"/>
        </w:rPr>
        <w:t>;</w:t>
      </w:r>
    </w:p>
    <w:p w:rsidR="00D41C13" w:rsidRPr="007643F6" w:rsidRDefault="00A1767D"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color w:val="000000" w:themeColor="text1"/>
          <w:sz w:val="28"/>
          <w:szCs w:val="28"/>
          <w:lang w:val="nb-NO" w:eastAsia="en-US" w:bidi="ar-SA"/>
        </w:rPr>
        <w:t>e</w:t>
      </w:r>
      <w:r w:rsidR="00D41C13" w:rsidRPr="007643F6">
        <w:rPr>
          <w:rFonts w:ascii="Times New Roman" w:eastAsia="Times New Roman" w:hAnsi="Times New Roman" w:cs="Times New Roman"/>
          <w:color w:val="000000" w:themeColor="text1"/>
          <w:sz w:val="28"/>
          <w:szCs w:val="28"/>
          <w:lang w:val="nb-NO" w:eastAsia="en-US" w:bidi="ar-SA"/>
        </w:rPr>
        <w:t>) Nghiêm túc nhận lỗi, nhận khuyết điểm, thành khẩn tự phê bình, rút kinh nghiệm khi để xảy ra sai sót.</w:t>
      </w:r>
    </w:p>
    <w:p w:rsidR="00D41C13" w:rsidRPr="007643F6" w:rsidRDefault="00D41C13"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b/>
          <w:bCs/>
          <w:color w:val="000000" w:themeColor="text1"/>
          <w:sz w:val="28"/>
          <w:szCs w:val="28"/>
          <w:lang w:val="nb-NO" w:eastAsia="en-US" w:bidi="ar-SA"/>
        </w:rPr>
        <w:t>2. Giao tiếp và ứng xử với đồng nghiệp</w:t>
      </w:r>
    </w:p>
    <w:p w:rsidR="00D41C13" w:rsidRPr="007643F6" w:rsidRDefault="00D41C13"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color w:val="000000" w:themeColor="text1"/>
          <w:sz w:val="28"/>
          <w:szCs w:val="28"/>
          <w:lang w:val="nb-NO" w:eastAsia="en-US" w:bidi="ar-SA"/>
        </w:rPr>
        <w:t>Trong giao</w:t>
      </w:r>
      <w:r w:rsidR="009950E4" w:rsidRPr="007643F6">
        <w:rPr>
          <w:rFonts w:ascii="Times New Roman" w:eastAsia="Times New Roman" w:hAnsi="Times New Roman" w:cs="Times New Roman"/>
          <w:color w:val="000000" w:themeColor="text1"/>
          <w:sz w:val="28"/>
          <w:szCs w:val="28"/>
          <w:lang w:val="nb-NO" w:eastAsia="en-US" w:bidi="ar-SA"/>
        </w:rPr>
        <w:t xml:space="preserve"> tiếp và ứng xử với đồng nghiệp</w:t>
      </w:r>
      <w:r w:rsidRPr="007643F6">
        <w:rPr>
          <w:rFonts w:ascii="Times New Roman" w:eastAsia="Times New Roman" w:hAnsi="Times New Roman" w:cs="Times New Roman"/>
          <w:color w:val="000000" w:themeColor="text1"/>
          <w:sz w:val="28"/>
          <w:szCs w:val="28"/>
          <w:lang w:val="nb-NO" w:eastAsia="en-US" w:bidi="ar-SA"/>
        </w:rPr>
        <w:t xml:space="preserve"> công chức, viên chức, người lao động phải có thái độ trung thực, thân thiện, hợp tác. Luôn tôn trọng, bảo vệ danh dự, uy tín của đồng nghiệp và giúp đỡ nhau hoàn thành nhiệm vụ.</w:t>
      </w:r>
    </w:p>
    <w:p w:rsidR="00D41C13" w:rsidRPr="007643F6" w:rsidRDefault="00D41C13"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b/>
          <w:bCs/>
          <w:color w:val="000000" w:themeColor="text1"/>
          <w:sz w:val="28"/>
          <w:szCs w:val="28"/>
          <w:lang w:val="nb-NO" w:eastAsia="en-US" w:bidi="ar-SA"/>
        </w:rPr>
        <w:t xml:space="preserve">3. Giao tiếp </w:t>
      </w:r>
      <w:r w:rsidR="009950E4" w:rsidRPr="007643F6">
        <w:rPr>
          <w:rFonts w:ascii="Times New Roman" w:eastAsia="Times New Roman" w:hAnsi="Times New Roman" w:cs="Times New Roman"/>
          <w:b/>
          <w:bCs/>
          <w:color w:val="000000" w:themeColor="text1"/>
          <w:sz w:val="28"/>
          <w:szCs w:val="28"/>
          <w:lang w:val="nb-NO" w:eastAsia="en-US" w:bidi="ar-SA"/>
        </w:rPr>
        <w:t xml:space="preserve">và ứng xử </w:t>
      </w:r>
      <w:r w:rsidRPr="007643F6">
        <w:rPr>
          <w:rFonts w:ascii="Times New Roman" w:eastAsia="Times New Roman" w:hAnsi="Times New Roman" w:cs="Times New Roman"/>
          <w:b/>
          <w:bCs/>
          <w:color w:val="000000" w:themeColor="text1"/>
          <w:sz w:val="28"/>
          <w:szCs w:val="28"/>
          <w:lang w:val="nb-NO" w:eastAsia="en-US" w:bidi="ar-SA"/>
        </w:rPr>
        <w:t>qua điện thoại</w:t>
      </w:r>
    </w:p>
    <w:p w:rsidR="00D41C13" w:rsidRPr="007643F6" w:rsidRDefault="00A1767D"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color w:val="000000" w:themeColor="text1"/>
          <w:sz w:val="28"/>
          <w:szCs w:val="28"/>
          <w:lang w:val="nb-NO" w:eastAsia="en-US" w:bidi="ar-SA"/>
        </w:rPr>
        <w:t>Khi giao tiếp qua điện thoại</w:t>
      </w:r>
      <w:r w:rsidR="00D41C13" w:rsidRPr="007643F6">
        <w:rPr>
          <w:rFonts w:ascii="Times New Roman" w:eastAsia="Times New Roman" w:hAnsi="Times New Roman" w:cs="Times New Roman"/>
          <w:color w:val="000000" w:themeColor="text1"/>
          <w:sz w:val="28"/>
          <w:szCs w:val="28"/>
          <w:lang w:val="nb-NO" w:eastAsia="en-US" w:bidi="ar-SA"/>
        </w:rPr>
        <w:t xml:space="preserve"> công chức, viên chức, người lao động phải xưng tên, cơ quan, đơn vị nơi công tác; trao đổi ngắn gọn, tập trung vào nội dung công việc; không ngắt điện thoại đột ngột trong khi đàm thoại.</w:t>
      </w:r>
    </w:p>
    <w:p w:rsidR="00D41C13" w:rsidRPr="007643F6" w:rsidRDefault="00D41C13"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b/>
          <w:bCs/>
          <w:color w:val="000000" w:themeColor="text1"/>
          <w:sz w:val="28"/>
          <w:szCs w:val="28"/>
          <w:lang w:val="nb-NO" w:eastAsia="en-US" w:bidi="ar-SA"/>
        </w:rPr>
        <w:t xml:space="preserve">4. </w:t>
      </w:r>
      <w:r w:rsidR="009950E4" w:rsidRPr="007643F6">
        <w:rPr>
          <w:rFonts w:ascii="Times New Roman" w:eastAsia="Times New Roman" w:hAnsi="Times New Roman" w:cs="Times New Roman"/>
          <w:b/>
          <w:bCs/>
          <w:color w:val="000000" w:themeColor="text1"/>
          <w:sz w:val="28"/>
          <w:szCs w:val="28"/>
          <w:lang w:val="nb-NO" w:eastAsia="en-US" w:bidi="ar-SA"/>
        </w:rPr>
        <w:t>Giao tiếp và ứ</w:t>
      </w:r>
      <w:r w:rsidR="005B69D4" w:rsidRPr="007643F6">
        <w:rPr>
          <w:rFonts w:ascii="Times New Roman" w:eastAsia="Times New Roman" w:hAnsi="Times New Roman" w:cs="Times New Roman"/>
          <w:b/>
          <w:bCs/>
          <w:color w:val="000000" w:themeColor="text1"/>
          <w:sz w:val="28"/>
          <w:szCs w:val="28"/>
          <w:lang w:val="nb-NO" w:eastAsia="en-US" w:bidi="ar-SA"/>
        </w:rPr>
        <w:t>ng xử trong</w:t>
      </w:r>
      <w:r w:rsidRPr="007643F6">
        <w:rPr>
          <w:rFonts w:ascii="Times New Roman" w:eastAsia="Times New Roman" w:hAnsi="Times New Roman" w:cs="Times New Roman"/>
          <w:b/>
          <w:bCs/>
          <w:color w:val="000000" w:themeColor="text1"/>
          <w:sz w:val="28"/>
          <w:szCs w:val="28"/>
          <w:lang w:val="nb-NO" w:eastAsia="en-US" w:bidi="ar-SA"/>
        </w:rPr>
        <w:t xml:space="preserve"> </w:t>
      </w:r>
      <w:r w:rsidR="009950E4" w:rsidRPr="007643F6">
        <w:rPr>
          <w:rFonts w:ascii="Times New Roman" w:eastAsia="Times New Roman" w:hAnsi="Times New Roman" w:cs="Times New Roman"/>
          <w:b/>
          <w:bCs/>
          <w:color w:val="000000" w:themeColor="text1"/>
          <w:sz w:val="28"/>
          <w:szCs w:val="28"/>
          <w:lang w:val="nb-NO" w:eastAsia="en-US" w:bidi="ar-SA"/>
        </w:rPr>
        <w:t>hội</w:t>
      </w:r>
      <w:r w:rsidRPr="007643F6">
        <w:rPr>
          <w:rFonts w:ascii="Times New Roman" w:eastAsia="Times New Roman" w:hAnsi="Times New Roman" w:cs="Times New Roman"/>
          <w:b/>
          <w:bCs/>
          <w:color w:val="000000" w:themeColor="text1"/>
          <w:sz w:val="28"/>
          <w:szCs w:val="28"/>
          <w:lang w:val="nb-NO" w:eastAsia="en-US" w:bidi="ar-SA"/>
        </w:rPr>
        <w:t xml:space="preserve"> họp</w:t>
      </w:r>
    </w:p>
    <w:p w:rsidR="00D41C13" w:rsidRPr="007643F6" w:rsidRDefault="00D41C13"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color w:val="000000" w:themeColor="text1"/>
          <w:sz w:val="28"/>
          <w:szCs w:val="28"/>
          <w:lang w:val="nb-NO" w:eastAsia="en-US" w:bidi="ar-SA"/>
        </w:rPr>
        <w:t>Công chức, viên ch</w:t>
      </w:r>
      <w:r w:rsidR="009950E4" w:rsidRPr="007643F6">
        <w:rPr>
          <w:rFonts w:ascii="Times New Roman" w:eastAsia="Times New Roman" w:hAnsi="Times New Roman" w:cs="Times New Roman"/>
          <w:color w:val="000000" w:themeColor="text1"/>
          <w:sz w:val="28"/>
          <w:szCs w:val="28"/>
          <w:lang w:val="nb-NO" w:eastAsia="en-US" w:bidi="ar-SA"/>
        </w:rPr>
        <w:t xml:space="preserve">ức, người lao động tham dự các hội </w:t>
      </w:r>
      <w:r w:rsidRPr="007643F6">
        <w:rPr>
          <w:rFonts w:ascii="Times New Roman" w:eastAsia="Times New Roman" w:hAnsi="Times New Roman" w:cs="Times New Roman"/>
          <w:color w:val="000000" w:themeColor="text1"/>
          <w:sz w:val="28"/>
          <w:szCs w:val="28"/>
          <w:lang w:val="nb-NO" w:eastAsia="en-US" w:bidi="ar-SA"/>
        </w:rPr>
        <w:t>họp phả</w:t>
      </w:r>
      <w:r w:rsidR="005B69D4" w:rsidRPr="007643F6">
        <w:rPr>
          <w:rFonts w:ascii="Times New Roman" w:eastAsia="Times New Roman" w:hAnsi="Times New Roman" w:cs="Times New Roman"/>
          <w:color w:val="000000" w:themeColor="text1"/>
          <w:sz w:val="28"/>
          <w:szCs w:val="28"/>
          <w:lang w:val="nb-NO" w:eastAsia="en-US" w:bidi="ar-SA"/>
        </w:rPr>
        <w:t xml:space="preserve">i </w:t>
      </w:r>
      <w:r w:rsidR="00A57BA6">
        <w:rPr>
          <w:rFonts w:ascii="Times New Roman" w:eastAsia="Times New Roman" w:hAnsi="Times New Roman" w:cs="Times New Roman"/>
          <w:color w:val="000000" w:themeColor="text1"/>
          <w:sz w:val="28"/>
          <w:szCs w:val="28"/>
          <w:lang w:val="nb-NO" w:eastAsia="en-US" w:bidi="ar-SA"/>
        </w:rPr>
        <w:t>đúng giờ giấc</w:t>
      </w:r>
      <w:r w:rsidR="005B69D4" w:rsidRPr="007643F6">
        <w:rPr>
          <w:rFonts w:ascii="Times New Roman" w:eastAsia="Times New Roman" w:hAnsi="Times New Roman" w:cs="Times New Roman"/>
          <w:color w:val="000000" w:themeColor="text1"/>
          <w:sz w:val="28"/>
          <w:szCs w:val="28"/>
          <w:lang w:val="nb-NO" w:eastAsia="en-US" w:bidi="ar-SA"/>
        </w:rPr>
        <w:t xml:space="preserve"> và thành phần</w:t>
      </w:r>
      <w:r w:rsidR="00A57BA6">
        <w:rPr>
          <w:rFonts w:ascii="Times New Roman" w:eastAsia="Times New Roman" w:hAnsi="Times New Roman" w:cs="Times New Roman"/>
          <w:color w:val="000000" w:themeColor="text1"/>
          <w:sz w:val="28"/>
          <w:szCs w:val="28"/>
          <w:lang w:val="nb-NO" w:eastAsia="en-US" w:bidi="ar-SA"/>
        </w:rPr>
        <w:t xml:space="preserve"> quy định</w:t>
      </w:r>
      <w:r w:rsidR="005B69D4" w:rsidRPr="007643F6">
        <w:rPr>
          <w:rFonts w:ascii="Times New Roman" w:eastAsia="Times New Roman" w:hAnsi="Times New Roman" w:cs="Times New Roman"/>
          <w:color w:val="000000" w:themeColor="text1"/>
          <w:sz w:val="28"/>
          <w:szCs w:val="28"/>
          <w:lang w:val="nb-NO" w:eastAsia="en-US" w:bidi="ar-SA"/>
        </w:rPr>
        <w:t xml:space="preserve">, </w:t>
      </w:r>
      <w:r w:rsidR="005B69D4" w:rsidRPr="007643F6">
        <w:rPr>
          <w:rFonts w:ascii="Times New Roman" w:hAnsi="Times New Roman" w:cs="Times New Roman"/>
          <w:color w:val="000000" w:themeColor="text1"/>
          <w:sz w:val="28"/>
          <w:szCs w:val="28"/>
        </w:rPr>
        <w:t>nghiên cứu kỹ tài liệu họp đã nhận được, phải đến trước tối thiểu 5 phút trước khi bắt đầu cuộc h</w:t>
      </w:r>
      <w:r w:rsidR="005B69D4" w:rsidRPr="007643F6">
        <w:rPr>
          <w:rFonts w:ascii="Times New Roman" w:hAnsi="Times New Roman" w:cs="Times New Roman"/>
          <w:color w:val="000000" w:themeColor="text1"/>
          <w:sz w:val="28"/>
          <w:szCs w:val="28"/>
          <w:lang w:val="en-US"/>
        </w:rPr>
        <w:t>ọ</w:t>
      </w:r>
      <w:r w:rsidR="005B69D4" w:rsidRPr="007643F6">
        <w:rPr>
          <w:rFonts w:ascii="Times New Roman" w:hAnsi="Times New Roman" w:cs="Times New Roman"/>
          <w:color w:val="000000" w:themeColor="text1"/>
          <w:sz w:val="28"/>
          <w:szCs w:val="28"/>
        </w:rPr>
        <w:t>p theo chương trình</w:t>
      </w:r>
      <w:r w:rsidR="005B69D4" w:rsidRPr="007643F6">
        <w:rPr>
          <w:rFonts w:ascii="Times New Roman" w:hAnsi="Times New Roman" w:cs="Times New Roman"/>
          <w:color w:val="000000" w:themeColor="text1"/>
          <w:sz w:val="28"/>
          <w:szCs w:val="28"/>
          <w:lang w:val="en-US"/>
        </w:rPr>
        <w:t>;</w:t>
      </w:r>
      <w:r w:rsidR="005B69D4" w:rsidRPr="007643F6">
        <w:rPr>
          <w:rFonts w:ascii="Times New Roman" w:eastAsia="Times New Roman" w:hAnsi="Times New Roman" w:cs="Times New Roman"/>
          <w:color w:val="000000" w:themeColor="text1"/>
          <w:sz w:val="28"/>
          <w:szCs w:val="28"/>
          <w:lang w:val="nb-NO" w:eastAsia="en-US" w:bidi="ar-SA"/>
        </w:rPr>
        <w:t xml:space="preserve"> </w:t>
      </w:r>
    </w:p>
    <w:p w:rsidR="00D41C13" w:rsidRPr="007643F6" w:rsidRDefault="00D41C13" w:rsidP="007643F6">
      <w:pPr>
        <w:widowControl/>
        <w:shd w:val="clear" w:color="auto" w:fill="FFFFFF"/>
        <w:spacing w:line="320" w:lineRule="atLeast"/>
        <w:ind w:firstLine="720"/>
        <w:jc w:val="both"/>
        <w:rPr>
          <w:rFonts w:ascii="Times New Roman" w:eastAsia="Times New Roman" w:hAnsi="Times New Roman" w:cs="Times New Roman"/>
          <w:color w:val="000000" w:themeColor="text1"/>
          <w:sz w:val="28"/>
          <w:szCs w:val="28"/>
          <w:lang w:val="en-US" w:eastAsia="en-US" w:bidi="ar-SA"/>
        </w:rPr>
      </w:pPr>
      <w:r w:rsidRPr="007643F6">
        <w:rPr>
          <w:rFonts w:ascii="Times New Roman" w:eastAsia="Times New Roman" w:hAnsi="Times New Roman" w:cs="Times New Roman"/>
          <w:color w:val="000000" w:themeColor="text1"/>
          <w:sz w:val="28"/>
          <w:szCs w:val="28"/>
          <w:lang w:val="nb-NO" w:eastAsia="en-US" w:bidi="ar-SA"/>
        </w:rPr>
        <w:t>Chỉ sử dụng máy tính xách tay, máy tính bảng để tra cứu văn bản,</w:t>
      </w:r>
      <w:r w:rsidR="009950E4" w:rsidRPr="007643F6">
        <w:rPr>
          <w:rFonts w:ascii="Times New Roman" w:eastAsia="Times New Roman" w:hAnsi="Times New Roman" w:cs="Times New Roman"/>
          <w:color w:val="000000" w:themeColor="text1"/>
          <w:sz w:val="28"/>
          <w:szCs w:val="28"/>
          <w:lang w:val="nb-NO" w:eastAsia="en-US" w:bidi="ar-SA"/>
        </w:rPr>
        <w:t xml:space="preserve"> số</w:t>
      </w:r>
      <w:r w:rsidRPr="007643F6">
        <w:rPr>
          <w:rFonts w:ascii="Times New Roman" w:eastAsia="Times New Roman" w:hAnsi="Times New Roman" w:cs="Times New Roman"/>
          <w:color w:val="000000" w:themeColor="text1"/>
          <w:sz w:val="28"/>
          <w:szCs w:val="28"/>
          <w:lang w:val="nb-NO" w:eastAsia="en-US" w:bidi="ar-SA"/>
        </w:rPr>
        <w:t xml:space="preserve"> ghi chép nội dung cuộc họp; không sử dụng vào các mục đích khác của cá nhân mà không liên quan đến nội dung cuộc họp.</w:t>
      </w:r>
    </w:p>
    <w:p w:rsidR="003274C2" w:rsidRPr="007643F6" w:rsidRDefault="003274C2" w:rsidP="007643F6">
      <w:pPr>
        <w:pStyle w:val="Bodytext20"/>
        <w:shd w:val="clear" w:color="auto" w:fill="auto"/>
        <w:tabs>
          <w:tab w:val="left" w:pos="1282"/>
        </w:tabs>
        <w:spacing w:after="0" w:line="320" w:lineRule="atLeast"/>
        <w:ind w:right="-9" w:firstLine="0"/>
        <w:jc w:val="both"/>
        <w:rPr>
          <w:color w:val="000000" w:themeColor="text1"/>
          <w:sz w:val="28"/>
          <w:szCs w:val="28"/>
        </w:rPr>
      </w:pPr>
      <w:r w:rsidRPr="007643F6">
        <w:rPr>
          <w:color w:val="000000" w:themeColor="text1"/>
          <w:sz w:val="28"/>
          <w:szCs w:val="28"/>
        </w:rPr>
        <w:t xml:space="preserve">           </w:t>
      </w:r>
      <w:r w:rsidR="000031AA" w:rsidRPr="007643F6">
        <w:rPr>
          <w:color w:val="000000" w:themeColor="text1"/>
          <w:sz w:val="28"/>
          <w:szCs w:val="28"/>
        </w:rPr>
        <w:t>Thực hiệ</w:t>
      </w:r>
      <w:r w:rsidRPr="007643F6">
        <w:rPr>
          <w:color w:val="000000" w:themeColor="text1"/>
          <w:sz w:val="28"/>
          <w:szCs w:val="28"/>
        </w:rPr>
        <w:t>n</w:t>
      </w:r>
      <w:r w:rsidR="000031AA" w:rsidRPr="007643F6">
        <w:rPr>
          <w:color w:val="000000" w:themeColor="text1"/>
          <w:sz w:val="28"/>
          <w:szCs w:val="28"/>
        </w:rPr>
        <w:t xml:space="preserve"> tố</w:t>
      </w:r>
      <w:r w:rsidRPr="007643F6">
        <w:rPr>
          <w:color w:val="000000" w:themeColor="text1"/>
          <w:sz w:val="28"/>
          <w:szCs w:val="28"/>
        </w:rPr>
        <w:t>t ứng xử văn hóa hội họp, thể hiện sự tô</w:t>
      </w:r>
      <w:r w:rsidR="00EF4839" w:rsidRPr="007643F6">
        <w:rPr>
          <w:color w:val="000000" w:themeColor="text1"/>
          <w:sz w:val="28"/>
          <w:szCs w:val="28"/>
        </w:rPr>
        <w:t>n trọng đối với người đang thuyế</w:t>
      </w:r>
      <w:r w:rsidRPr="007643F6">
        <w:rPr>
          <w:color w:val="000000" w:themeColor="text1"/>
          <w:sz w:val="28"/>
          <w:szCs w:val="28"/>
        </w:rPr>
        <w:t>t trình tại hội nghị:</w:t>
      </w:r>
      <w:r w:rsidR="00A57BA6" w:rsidRPr="00A57BA6">
        <w:rPr>
          <w:color w:val="000000" w:themeColor="text1"/>
          <w:sz w:val="28"/>
          <w:szCs w:val="28"/>
        </w:rPr>
        <w:t xml:space="preserve"> </w:t>
      </w:r>
      <w:r w:rsidR="00A57BA6" w:rsidRPr="007643F6">
        <w:rPr>
          <w:color w:val="000000" w:themeColor="text1"/>
          <w:sz w:val="28"/>
          <w:szCs w:val="28"/>
        </w:rPr>
        <w:t xml:space="preserve">phải đặt điện thoại ở chế độ rung; </w:t>
      </w:r>
      <w:r w:rsidRPr="007643F6">
        <w:rPr>
          <w:color w:val="000000" w:themeColor="text1"/>
          <w:sz w:val="28"/>
          <w:szCs w:val="28"/>
        </w:rPr>
        <w:t>không đ</w:t>
      </w:r>
      <w:r w:rsidR="009950E4" w:rsidRPr="007643F6">
        <w:rPr>
          <w:color w:val="000000" w:themeColor="text1"/>
          <w:sz w:val="28"/>
          <w:szCs w:val="28"/>
        </w:rPr>
        <w:t>ọ</w:t>
      </w:r>
      <w:r w:rsidRPr="007643F6">
        <w:rPr>
          <w:color w:val="000000" w:themeColor="text1"/>
          <w:sz w:val="28"/>
          <w:szCs w:val="28"/>
        </w:rPr>
        <w:t xml:space="preserve">c báo, không nói chuyện, </w:t>
      </w:r>
      <w:r w:rsidR="000031AA" w:rsidRPr="007643F6">
        <w:rPr>
          <w:color w:val="000000" w:themeColor="text1"/>
          <w:sz w:val="28"/>
          <w:szCs w:val="28"/>
        </w:rPr>
        <w:t xml:space="preserve">không </w:t>
      </w:r>
      <w:r w:rsidRPr="007643F6">
        <w:rPr>
          <w:color w:val="000000" w:themeColor="text1"/>
          <w:sz w:val="28"/>
          <w:szCs w:val="28"/>
        </w:rPr>
        <w:t>làm việc riêng</w:t>
      </w:r>
      <w:r w:rsidR="00415E3C">
        <w:rPr>
          <w:color w:val="000000" w:themeColor="text1"/>
          <w:sz w:val="28"/>
          <w:szCs w:val="28"/>
        </w:rPr>
        <w:t>,</w:t>
      </w:r>
      <w:r w:rsidRPr="007643F6">
        <w:rPr>
          <w:color w:val="000000" w:themeColor="text1"/>
          <w:sz w:val="28"/>
          <w:szCs w:val="28"/>
        </w:rPr>
        <w:t xml:space="preserve"> hạn chế nghe điện th</w:t>
      </w:r>
      <w:r w:rsidR="00EF4839" w:rsidRPr="007643F6">
        <w:rPr>
          <w:color w:val="000000" w:themeColor="text1"/>
          <w:sz w:val="28"/>
          <w:szCs w:val="28"/>
        </w:rPr>
        <w:t xml:space="preserve">oại, </w:t>
      </w:r>
      <w:r w:rsidRPr="007643F6">
        <w:rPr>
          <w:color w:val="000000" w:themeColor="text1"/>
          <w:sz w:val="28"/>
          <w:szCs w:val="28"/>
        </w:rPr>
        <w:t xml:space="preserve">hạn chế đi lại, không ra ngoài phòng họp khi không thật sự cần thiết; không nói chen </w:t>
      </w:r>
      <w:r w:rsidR="00A57BA6">
        <w:rPr>
          <w:color w:val="000000" w:themeColor="text1"/>
          <w:sz w:val="28"/>
          <w:szCs w:val="28"/>
        </w:rPr>
        <w:t xml:space="preserve">ngang </w:t>
      </w:r>
      <w:r w:rsidRPr="007643F6">
        <w:rPr>
          <w:color w:val="000000" w:themeColor="text1"/>
          <w:sz w:val="28"/>
          <w:szCs w:val="28"/>
        </w:rPr>
        <w:t>khi chưa được phép của người chủ trì; không bỏ v</w:t>
      </w:r>
      <w:r w:rsidR="00EF4839" w:rsidRPr="007643F6">
        <w:rPr>
          <w:color w:val="000000" w:themeColor="text1"/>
          <w:sz w:val="28"/>
          <w:szCs w:val="28"/>
        </w:rPr>
        <w:t>ề</w:t>
      </w:r>
      <w:r w:rsidRPr="007643F6">
        <w:rPr>
          <w:color w:val="000000" w:themeColor="text1"/>
          <w:sz w:val="28"/>
          <w:szCs w:val="28"/>
        </w:rPr>
        <w:t xml:space="preserve"> khi cuộc họp chưa kết thúc. </w:t>
      </w:r>
    </w:p>
    <w:p w:rsidR="00796EF1" w:rsidRPr="007643F6" w:rsidRDefault="00924B79" w:rsidP="007643F6">
      <w:pPr>
        <w:pStyle w:val="Bodytext40"/>
        <w:shd w:val="clear" w:color="auto" w:fill="auto"/>
        <w:spacing w:before="0" w:line="320" w:lineRule="atLeast"/>
        <w:ind w:firstLine="0"/>
        <w:jc w:val="both"/>
        <w:rPr>
          <w:color w:val="000000" w:themeColor="text1"/>
          <w:sz w:val="28"/>
          <w:szCs w:val="28"/>
        </w:rPr>
      </w:pPr>
      <w:r w:rsidRPr="007643F6">
        <w:rPr>
          <w:color w:val="000000" w:themeColor="text1"/>
          <w:sz w:val="28"/>
          <w:szCs w:val="28"/>
        </w:rPr>
        <w:t xml:space="preserve">           </w:t>
      </w:r>
      <w:r w:rsidR="009950E4" w:rsidRPr="007643F6">
        <w:rPr>
          <w:color w:val="000000" w:themeColor="text1"/>
          <w:sz w:val="28"/>
          <w:szCs w:val="28"/>
        </w:rPr>
        <w:t>5</w:t>
      </w:r>
      <w:r w:rsidR="00796EF1" w:rsidRPr="007643F6">
        <w:rPr>
          <w:color w:val="000000" w:themeColor="text1"/>
          <w:sz w:val="28"/>
          <w:szCs w:val="28"/>
        </w:rPr>
        <w:t xml:space="preserve">. </w:t>
      </w:r>
      <w:r w:rsidR="009950E4" w:rsidRPr="007643F6">
        <w:rPr>
          <w:color w:val="000000" w:themeColor="text1"/>
          <w:sz w:val="28"/>
          <w:szCs w:val="28"/>
        </w:rPr>
        <w:t>Giao tiếp và ứ</w:t>
      </w:r>
      <w:r w:rsidR="00796EF1" w:rsidRPr="007643F6">
        <w:rPr>
          <w:color w:val="000000" w:themeColor="text1"/>
          <w:sz w:val="28"/>
          <w:szCs w:val="28"/>
        </w:rPr>
        <w:t>ng xử trong tiếp tân ngoại giao</w:t>
      </w:r>
      <w:r w:rsidR="009950E4" w:rsidRPr="007643F6">
        <w:rPr>
          <w:color w:val="000000" w:themeColor="text1"/>
          <w:sz w:val="28"/>
          <w:szCs w:val="28"/>
        </w:rPr>
        <w:t xml:space="preserve">, lễ tân phục vụ </w:t>
      </w:r>
    </w:p>
    <w:p w:rsidR="00796EF1" w:rsidRPr="007643F6" w:rsidRDefault="009950E4" w:rsidP="007643F6">
      <w:pPr>
        <w:pStyle w:val="Bodytext20"/>
        <w:shd w:val="clear" w:color="auto" w:fill="auto"/>
        <w:tabs>
          <w:tab w:val="left" w:pos="1282"/>
        </w:tabs>
        <w:spacing w:after="0" w:line="320" w:lineRule="atLeast"/>
        <w:ind w:right="-9" w:firstLine="0"/>
        <w:jc w:val="both"/>
        <w:rPr>
          <w:color w:val="000000" w:themeColor="text1"/>
          <w:sz w:val="28"/>
          <w:szCs w:val="28"/>
        </w:rPr>
      </w:pPr>
      <w:r w:rsidRPr="007643F6">
        <w:rPr>
          <w:color w:val="000000" w:themeColor="text1"/>
          <w:sz w:val="28"/>
          <w:szCs w:val="28"/>
        </w:rPr>
        <w:t xml:space="preserve">          </w:t>
      </w:r>
      <w:r w:rsidR="00924B79" w:rsidRPr="007643F6">
        <w:rPr>
          <w:color w:val="000000" w:themeColor="text1"/>
          <w:sz w:val="28"/>
          <w:szCs w:val="28"/>
        </w:rPr>
        <w:t xml:space="preserve"> </w:t>
      </w:r>
      <w:r w:rsidR="00796EF1" w:rsidRPr="007643F6">
        <w:rPr>
          <w:color w:val="000000" w:themeColor="text1"/>
          <w:sz w:val="28"/>
          <w:szCs w:val="28"/>
        </w:rPr>
        <w:t>Trong l</w:t>
      </w:r>
      <w:r w:rsidR="004B4627" w:rsidRPr="007643F6">
        <w:rPr>
          <w:color w:val="000000" w:themeColor="text1"/>
          <w:sz w:val="28"/>
          <w:szCs w:val="28"/>
        </w:rPr>
        <w:t>ễ</w:t>
      </w:r>
      <w:r w:rsidR="00796EF1" w:rsidRPr="007643F6">
        <w:rPr>
          <w:color w:val="000000" w:themeColor="text1"/>
          <w:sz w:val="28"/>
          <w:szCs w:val="28"/>
        </w:rPr>
        <w:t xml:space="preserve"> tân đảm bảo nguyên tắc tự tôn dân tộc, nguyên tắc lễ tân n</w:t>
      </w:r>
      <w:r w:rsidRPr="007643F6">
        <w:rPr>
          <w:color w:val="000000" w:themeColor="text1"/>
          <w:sz w:val="28"/>
          <w:szCs w:val="28"/>
        </w:rPr>
        <w:t>goại giao</w:t>
      </w:r>
      <w:r w:rsidR="00BE6E94">
        <w:rPr>
          <w:color w:val="000000" w:themeColor="text1"/>
          <w:sz w:val="28"/>
          <w:szCs w:val="28"/>
        </w:rPr>
        <w:t>,</w:t>
      </w:r>
      <w:r w:rsidRPr="007643F6">
        <w:rPr>
          <w:color w:val="000000" w:themeColor="text1"/>
          <w:sz w:val="28"/>
          <w:szCs w:val="28"/>
        </w:rPr>
        <w:t xml:space="preserve"> đặc biệt trong đón tiế</w:t>
      </w:r>
      <w:r w:rsidR="00796EF1" w:rsidRPr="007643F6">
        <w:rPr>
          <w:color w:val="000000" w:themeColor="text1"/>
          <w:sz w:val="28"/>
          <w:szCs w:val="28"/>
        </w:rPr>
        <w:t xml:space="preserve">p ban đầu, hội nghị, mời cơm; trong tiếp khách phải </w:t>
      </w:r>
      <w:r w:rsidR="004B4627" w:rsidRPr="007643F6">
        <w:rPr>
          <w:color w:val="000000" w:themeColor="text1"/>
          <w:sz w:val="28"/>
          <w:szCs w:val="28"/>
        </w:rPr>
        <w:t>ứ</w:t>
      </w:r>
      <w:r w:rsidR="00796EF1" w:rsidRPr="007643F6">
        <w:rPr>
          <w:color w:val="000000" w:themeColor="text1"/>
          <w:sz w:val="28"/>
          <w:szCs w:val="28"/>
        </w:rPr>
        <w:t>ng xử đúng mực, tôn trọng khách;</w:t>
      </w:r>
    </w:p>
    <w:p w:rsidR="00796EF1" w:rsidRPr="007643F6" w:rsidRDefault="004B4627" w:rsidP="007643F6">
      <w:pPr>
        <w:pStyle w:val="Bodytext20"/>
        <w:shd w:val="clear" w:color="auto" w:fill="auto"/>
        <w:tabs>
          <w:tab w:val="left" w:pos="1277"/>
        </w:tabs>
        <w:spacing w:after="0" w:line="320" w:lineRule="atLeast"/>
        <w:ind w:firstLine="0"/>
        <w:jc w:val="both"/>
        <w:rPr>
          <w:color w:val="000000" w:themeColor="text1"/>
          <w:sz w:val="28"/>
          <w:szCs w:val="28"/>
        </w:rPr>
      </w:pPr>
      <w:r w:rsidRPr="007643F6">
        <w:rPr>
          <w:color w:val="000000" w:themeColor="text1"/>
          <w:sz w:val="28"/>
          <w:szCs w:val="28"/>
        </w:rPr>
        <w:t xml:space="preserve">           Công chức, viên chức và người lao động</w:t>
      </w:r>
      <w:r w:rsidR="00796EF1" w:rsidRPr="007643F6">
        <w:rPr>
          <w:color w:val="000000" w:themeColor="text1"/>
          <w:sz w:val="28"/>
          <w:szCs w:val="28"/>
        </w:rPr>
        <w:t xml:space="preserve"> phải tạo được ấn tượng tốt đẹp</w:t>
      </w:r>
      <w:r w:rsidR="00BE6E94">
        <w:rPr>
          <w:color w:val="000000" w:themeColor="text1"/>
          <w:sz w:val="28"/>
          <w:szCs w:val="28"/>
        </w:rPr>
        <w:t xml:space="preserve"> </w:t>
      </w:r>
      <w:r w:rsidR="00796EF1" w:rsidRPr="007643F6">
        <w:rPr>
          <w:color w:val="000000" w:themeColor="text1"/>
          <w:sz w:val="28"/>
          <w:szCs w:val="28"/>
        </w:rPr>
        <w:t xml:space="preserve">về lòng mến khách và tinh thần phục vụ </w:t>
      </w:r>
      <w:r w:rsidRPr="007643F6">
        <w:rPr>
          <w:color w:val="000000" w:themeColor="text1"/>
          <w:sz w:val="28"/>
          <w:szCs w:val="28"/>
        </w:rPr>
        <w:t>chu đáo đối với khách trong nước,</w:t>
      </w:r>
      <w:r w:rsidR="00796EF1" w:rsidRPr="007643F6">
        <w:rPr>
          <w:color w:val="000000" w:themeColor="text1"/>
          <w:sz w:val="28"/>
          <w:szCs w:val="28"/>
        </w:rPr>
        <w:t xml:space="preserve"> nước ngoài khi đến làm việc với Sở;</w:t>
      </w:r>
    </w:p>
    <w:p w:rsidR="00EB6415" w:rsidRDefault="004B4627" w:rsidP="00BE6E94">
      <w:pPr>
        <w:pStyle w:val="Bodytext20"/>
        <w:shd w:val="clear" w:color="auto" w:fill="auto"/>
        <w:tabs>
          <w:tab w:val="left" w:pos="1287"/>
        </w:tabs>
        <w:spacing w:after="0" w:line="320" w:lineRule="atLeast"/>
        <w:ind w:firstLine="0"/>
        <w:jc w:val="both"/>
        <w:rPr>
          <w:color w:val="000000" w:themeColor="text1"/>
          <w:sz w:val="28"/>
          <w:szCs w:val="28"/>
        </w:rPr>
      </w:pPr>
      <w:r w:rsidRPr="007643F6">
        <w:rPr>
          <w:color w:val="000000" w:themeColor="text1"/>
          <w:sz w:val="28"/>
          <w:szCs w:val="28"/>
        </w:rPr>
        <w:t xml:space="preserve">          </w:t>
      </w:r>
      <w:r w:rsidR="00796EF1" w:rsidRPr="007643F6">
        <w:rPr>
          <w:color w:val="000000" w:themeColor="text1"/>
          <w:sz w:val="28"/>
          <w:szCs w:val="28"/>
        </w:rPr>
        <w:t xml:space="preserve">Công chức, viên chức, </w:t>
      </w:r>
      <w:r w:rsidRPr="007643F6">
        <w:rPr>
          <w:color w:val="000000" w:themeColor="text1"/>
          <w:sz w:val="28"/>
          <w:szCs w:val="28"/>
        </w:rPr>
        <w:t>người lao động</w:t>
      </w:r>
      <w:r w:rsidR="00796EF1" w:rsidRPr="007643F6">
        <w:rPr>
          <w:color w:val="000000" w:themeColor="text1"/>
          <w:sz w:val="28"/>
          <w:szCs w:val="28"/>
        </w:rPr>
        <w:t xml:space="preserve"> cơ quan phải được bồi dưỡng các</w:t>
      </w:r>
      <w:r w:rsidR="00BE6E94">
        <w:rPr>
          <w:color w:val="000000" w:themeColor="text1"/>
          <w:sz w:val="28"/>
          <w:szCs w:val="28"/>
        </w:rPr>
        <w:t xml:space="preserve"> </w:t>
      </w:r>
      <w:r w:rsidRPr="007643F6">
        <w:rPr>
          <w:color w:val="000000" w:themeColor="text1"/>
          <w:sz w:val="28"/>
          <w:szCs w:val="28"/>
        </w:rPr>
        <w:t>k</w:t>
      </w:r>
      <w:r w:rsidR="00796EF1" w:rsidRPr="007643F6">
        <w:rPr>
          <w:color w:val="000000" w:themeColor="text1"/>
          <w:sz w:val="28"/>
          <w:szCs w:val="28"/>
        </w:rPr>
        <w:t>i</w:t>
      </w:r>
      <w:r w:rsidRPr="007643F6">
        <w:rPr>
          <w:color w:val="000000" w:themeColor="text1"/>
          <w:sz w:val="28"/>
          <w:szCs w:val="28"/>
        </w:rPr>
        <w:t>ế</w:t>
      </w:r>
      <w:r w:rsidR="00796EF1" w:rsidRPr="007643F6">
        <w:rPr>
          <w:color w:val="000000" w:themeColor="text1"/>
          <w:sz w:val="28"/>
          <w:szCs w:val="28"/>
        </w:rPr>
        <w:t>n thức t</w:t>
      </w:r>
      <w:r w:rsidR="00EB6415" w:rsidRPr="007643F6">
        <w:rPr>
          <w:color w:val="000000" w:themeColor="text1"/>
          <w:sz w:val="28"/>
          <w:szCs w:val="28"/>
        </w:rPr>
        <w:t>ố</w:t>
      </w:r>
      <w:r w:rsidRPr="007643F6">
        <w:rPr>
          <w:color w:val="000000" w:themeColor="text1"/>
          <w:sz w:val="28"/>
          <w:szCs w:val="28"/>
        </w:rPr>
        <w:t>i thiể</w:t>
      </w:r>
      <w:r w:rsidR="00796EF1" w:rsidRPr="007643F6">
        <w:rPr>
          <w:color w:val="000000" w:themeColor="text1"/>
          <w:sz w:val="28"/>
          <w:szCs w:val="28"/>
        </w:rPr>
        <w:t>u v</w:t>
      </w:r>
      <w:r w:rsidRPr="007643F6">
        <w:rPr>
          <w:color w:val="000000" w:themeColor="text1"/>
          <w:sz w:val="28"/>
          <w:szCs w:val="28"/>
        </w:rPr>
        <w:t>ề lễ</w:t>
      </w:r>
      <w:r w:rsidR="00796EF1" w:rsidRPr="007643F6">
        <w:rPr>
          <w:color w:val="000000" w:themeColor="text1"/>
          <w:sz w:val="28"/>
          <w:szCs w:val="28"/>
        </w:rPr>
        <w:t xml:space="preserve"> tân hội nghị, chiêu đãi, giao tiếp... phù h</w:t>
      </w:r>
      <w:r w:rsidR="00EF4839" w:rsidRPr="007643F6">
        <w:rPr>
          <w:color w:val="000000" w:themeColor="text1"/>
          <w:sz w:val="28"/>
          <w:szCs w:val="28"/>
        </w:rPr>
        <w:t>ợ</w:t>
      </w:r>
      <w:r w:rsidR="00796EF1" w:rsidRPr="007643F6">
        <w:rPr>
          <w:color w:val="000000" w:themeColor="text1"/>
          <w:sz w:val="28"/>
          <w:szCs w:val="28"/>
        </w:rPr>
        <w:t>p với</w:t>
      </w:r>
      <w:r w:rsidRPr="007643F6">
        <w:rPr>
          <w:color w:val="000000" w:themeColor="text1"/>
          <w:sz w:val="28"/>
          <w:szCs w:val="28"/>
        </w:rPr>
        <w:t xml:space="preserve"> các đối tượng khách đón tiếp.</w:t>
      </w:r>
    </w:p>
    <w:p w:rsidR="00EC1439" w:rsidRDefault="00EC1439" w:rsidP="00BE6E94">
      <w:pPr>
        <w:pStyle w:val="Bodytext20"/>
        <w:shd w:val="clear" w:color="auto" w:fill="auto"/>
        <w:tabs>
          <w:tab w:val="left" w:pos="1287"/>
        </w:tabs>
        <w:spacing w:after="0" w:line="320" w:lineRule="atLeast"/>
        <w:ind w:firstLine="0"/>
        <w:jc w:val="both"/>
        <w:rPr>
          <w:color w:val="000000" w:themeColor="text1"/>
          <w:sz w:val="28"/>
          <w:szCs w:val="28"/>
        </w:rPr>
      </w:pPr>
    </w:p>
    <w:p w:rsidR="00EC1439" w:rsidRDefault="00EC1439" w:rsidP="00BE6E94">
      <w:pPr>
        <w:pStyle w:val="Bodytext20"/>
        <w:shd w:val="clear" w:color="auto" w:fill="auto"/>
        <w:tabs>
          <w:tab w:val="left" w:pos="1287"/>
        </w:tabs>
        <w:spacing w:after="0" w:line="320" w:lineRule="atLeast"/>
        <w:ind w:firstLine="0"/>
        <w:jc w:val="both"/>
        <w:rPr>
          <w:color w:val="000000" w:themeColor="text1"/>
          <w:sz w:val="28"/>
          <w:szCs w:val="28"/>
        </w:rPr>
      </w:pPr>
    </w:p>
    <w:p w:rsidR="00EC1439" w:rsidRDefault="00EC1439" w:rsidP="00BE6E94">
      <w:pPr>
        <w:pStyle w:val="Bodytext20"/>
        <w:shd w:val="clear" w:color="auto" w:fill="auto"/>
        <w:tabs>
          <w:tab w:val="left" w:pos="1287"/>
        </w:tabs>
        <w:spacing w:after="0" w:line="320" w:lineRule="atLeast"/>
        <w:ind w:firstLine="0"/>
        <w:jc w:val="both"/>
        <w:rPr>
          <w:color w:val="000000" w:themeColor="text1"/>
          <w:sz w:val="28"/>
          <w:szCs w:val="28"/>
        </w:rPr>
      </w:pPr>
    </w:p>
    <w:p w:rsidR="00EC1439" w:rsidRPr="007643F6" w:rsidRDefault="00EC1439" w:rsidP="00BE6E94">
      <w:pPr>
        <w:pStyle w:val="Bodytext20"/>
        <w:shd w:val="clear" w:color="auto" w:fill="auto"/>
        <w:tabs>
          <w:tab w:val="left" w:pos="1287"/>
        </w:tabs>
        <w:spacing w:after="0" w:line="320" w:lineRule="atLeast"/>
        <w:ind w:firstLine="0"/>
        <w:jc w:val="both"/>
        <w:rPr>
          <w:color w:val="000000" w:themeColor="text1"/>
          <w:sz w:val="28"/>
          <w:szCs w:val="28"/>
        </w:rPr>
      </w:pPr>
    </w:p>
    <w:p w:rsidR="00796EF1" w:rsidRPr="00DC75FD" w:rsidRDefault="00796EF1" w:rsidP="007643F6">
      <w:pPr>
        <w:pStyle w:val="Bodytext40"/>
        <w:shd w:val="clear" w:color="auto" w:fill="auto"/>
        <w:spacing w:before="0" w:line="320" w:lineRule="atLeast"/>
        <w:ind w:left="340" w:firstLine="0"/>
        <w:rPr>
          <w:color w:val="000000" w:themeColor="text1"/>
          <w:sz w:val="28"/>
          <w:szCs w:val="28"/>
        </w:rPr>
      </w:pPr>
      <w:r w:rsidRPr="00DC75FD">
        <w:rPr>
          <w:color w:val="000000" w:themeColor="text1"/>
          <w:sz w:val="28"/>
          <w:szCs w:val="28"/>
        </w:rPr>
        <w:lastRenderedPageBreak/>
        <w:t>Chương</w:t>
      </w:r>
      <w:r w:rsidR="00924B79" w:rsidRPr="00DC75FD">
        <w:rPr>
          <w:color w:val="000000" w:themeColor="text1"/>
          <w:sz w:val="28"/>
          <w:szCs w:val="28"/>
        </w:rPr>
        <w:t xml:space="preserve"> </w:t>
      </w:r>
      <w:r w:rsidRPr="00DC75FD">
        <w:rPr>
          <w:color w:val="000000" w:themeColor="text1"/>
          <w:sz w:val="28"/>
          <w:szCs w:val="28"/>
        </w:rPr>
        <w:t>V</w:t>
      </w:r>
    </w:p>
    <w:p w:rsidR="005119F5" w:rsidRPr="00DC75FD" w:rsidRDefault="005119F5" w:rsidP="007643F6">
      <w:pPr>
        <w:pStyle w:val="NormalWeb"/>
        <w:shd w:val="clear" w:color="auto" w:fill="FFFFFF"/>
        <w:spacing w:line="320" w:lineRule="atLeast"/>
        <w:jc w:val="center"/>
        <w:rPr>
          <w:color w:val="000000" w:themeColor="text1"/>
          <w:sz w:val="28"/>
          <w:szCs w:val="28"/>
        </w:rPr>
      </w:pPr>
      <w:r w:rsidRPr="00DC75FD">
        <w:rPr>
          <w:b/>
          <w:bCs/>
          <w:color w:val="000000" w:themeColor="text1"/>
          <w:sz w:val="28"/>
          <w:szCs w:val="28"/>
          <w:lang w:val="nb-NO"/>
        </w:rPr>
        <w:t>TỔ CHỨC THỰC HIỆN</w:t>
      </w:r>
    </w:p>
    <w:p w:rsidR="005119F5" w:rsidRPr="00DC75FD" w:rsidRDefault="005119F5" w:rsidP="007643F6">
      <w:pPr>
        <w:pStyle w:val="NormalWeb"/>
        <w:shd w:val="clear" w:color="auto" w:fill="FFFFFF"/>
        <w:spacing w:line="320" w:lineRule="atLeast"/>
        <w:ind w:firstLine="720"/>
        <w:jc w:val="both"/>
        <w:rPr>
          <w:color w:val="000000" w:themeColor="text1"/>
          <w:sz w:val="28"/>
          <w:szCs w:val="28"/>
        </w:rPr>
      </w:pPr>
      <w:r w:rsidRPr="00DC75FD">
        <w:rPr>
          <w:b/>
          <w:bCs/>
          <w:color w:val="000000" w:themeColor="text1"/>
          <w:sz w:val="28"/>
          <w:szCs w:val="28"/>
          <w:lang w:val="nb-NO"/>
        </w:rPr>
        <w:t>Điều 18. Trách nhiệm của công chức, viên chức, người lao động</w:t>
      </w:r>
    </w:p>
    <w:p w:rsidR="007D308C" w:rsidRPr="00DC75FD" w:rsidRDefault="005119F5" w:rsidP="007643F6">
      <w:pPr>
        <w:pStyle w:val="NormalWeb"/>
        <w:shd w:val="clear" w:color="auto" w:fill="FFFFFF"/>
        <w:spacing w:line="320" w:lineRule="atLeast"/>
        <w:ind w:firstLine="720"/>
        <w:jc w:val="both"/>
        <w:rPr>
          <w:color w:val="000000" w:themeColor="text1"/>
          <w:sz w:val="28"/>
          <w:szCs w:val="28"/>
          <w:lang w:val="nb-NO"/>
        </w:rPr>
      </w:pPr>
      <w:r w:rsidRPr="00DC75FD">
        <w:rPr>
          <w:color w:val="000000" w:themeColor="text1"/>
          <w:sz w:val="28"/>
          <w:szCs w:val="28"/>
          <w:lang w:val="nb-NO"/>
        </w:rPr>
        <w:t>Công chức, viên chức, người lao động ngoài việc thực hiện nghiêm quy định pháp luật, nội quy</w:t>
      </w:r>
      <w:r w:rsidR="00DC75FD" w:rsidRPr="00DC75FD">
        <w:rPr>
          <w:color w:val="000000" w:themeColor="text1"/>
          <w:sz w:val="28"/>
          <w:szCs w:val="28"/>
          <w:lang w:val="nb-NO"/>
        </w:rPr>
        <w:t xml:space="preserve">, quy chế của các cơ quan </w:t>
      </w:r>
      <w:r w:rsidRPr="00DC75FD">
        <w:rPr>
          <w:color w:val="000000" w:themeColor="text1"/>
          <w:sz w:val="28"/>
          <w:szCs w:val="28"/>
          <w:lang w:val="nb-NO"/>
        </w:rPr>
        <w:t>cần nắm vững, thực hiện đúng, đầy đủ và giám sát, nhắc nhở đồng nghiệp cùng thực hiện các quy định của Quy chế này.</w:t>
      </w:r>
    </w:p>
    <w:p w:rsidR="00857320" w:rsidRDefault="00857320" w:rsidP="007643F6">
      <w:pPr>
        <w:pStyle w:val="NormalWeb"/>
        <w:shd w:val="clear" w:color="auto" w:fill="FFFFFF"/>
        <w:spacing w:line="320" w:lineRule="atLeast"/>
        <w:ind w:firstLine="720"/>
        <w:jc w:val="both"/>
        <w:rPr>
          <w:color w:val="000000" w:themeColor="text1"/>
          <w:sz w:val="28"/>
          <w:szCs w:val="28"/>
        </w:rPr>
      </w:pPr>
      <w:r w:rsidRPr="00C0343E">
        <w:rPr>
          <w:sz w:val="28"/>
          <w:szCs w:val="28"/>
        </w:rPr>
        <w:t>Chánh Văn phòng Sở, Trưởng phòng các phòng, ban, đơn vị</w:t>
      </w:r>
      <w:r>
        <w:rPr>
          <w:sz w:val="28"/>
          <w:szCs w:val="28"/>
        </w:rPr>
        <w:t xml:space="preserve"> trực thuộc Sở</w:t>
      </w:r>
      <w:r w:rsidRPr="00C0343E">
        <w:rPr>
          <w:color w:val="000000" w:themeColor="text1"/>
          <w:sz w:val="28"/>
          <w:szCs w:val="28"/>
        </w:rPr>
        <w:t xml:space="preserve"> Công Thương</w:t>
      </w:r>
      <w:r>
        <w:rPr>
          <w:color w:val="000000" w:themeColor="text1"/>
          <w:sz w:val="28"/>
          <w:szCs w:val="28"/>
        </w:rPr>
        <w:t xml:space="preserve"> chịu </w:t>
      </w:r>
      <w:r w:rsidRPr="00C0343E">
        <w:rPr>
          <w:color w:val="000000" w:themeColor="text1"/>
          <w:sz w:val="28"/>
          <w:szCs w:val="28"/>
        </w:rPr>
        <w:t xml:space="preserve">trách nhiệm </w:t>
      </w:r>
      <w:r>
        <w:rPr>
          <w:color w:val="000000" w:themeColor="text1"/>
          <w:sz w:val="28"/>
          <w:szCs w:val="28"/>
        </w:rPr>
        <w:t>quán triệt Quy chế này đến công chức, viên chức và người lao động trong đơn vị mình</w:t>
      </w:r>
      <w:r w:rsidR="00DC75FD">
        <w:rPr>
          <w:color w:val="000000" w:themeColor="text1"/>
          <w:sz w:val="28"/>
          <w:szCs w:val="28"/>
        </w:rPr>
        <w:t>;</w:t>
      </w:r>
      <w:r>
        <w:rPr>
          <w:color w:val="000000" w:themeColor="text1"/>
          <w:sz w:val="28"/>
          <w:szCs w:val="28"/>
        </w:rPr>
        <w:t xml:space="preserve"> chủ động đôn đốc, kiểm tra, theo dõi </w:t>
      </w:r>
      <w:r w:rsidR="00DC75FD">
        <w:rPr>
          <w:color w:val="000000" w:themeColor="text1"/>
          <w:sz w:val="28"/>
          <w:szCs w:val="28"/>
        </w:rPr>
        <w:t xml:space="preserve">công chức, viên chức, người lao động </w:t>
      </w:r>
      <w:r>
        <w:rPr>
          <w:color w:val="000000" w:themeColor="text1"/>
          <w:sz w:val="28"/>
          <w:szCs w:val="28"/>
        </w:rPr>
        <w:t>việc thực hiện Quy chế</w:t>
      </w:r>
      <w:r w:rsidR="00DC75FD">
        <w:rPr>
          <w:color w:val="000000" w:themeColor="text1"/>
          <w:sz w:val="28"/>
          <w:szCs w:val="28"/>
        </w:rPr>
        <w:t xml:space="preserve"> này và chịu trách nhiệm trước </w:t>
      </w:r>
      <w:r w:rsidR="00DC75FD" w:rsidRPr="00DC75FD">
        <w:rPr>
          <w:color w:val="000000" w:themeColor="text1"/>
          <w:sz w:val="28"/>
          <w:szCs w:val="28"/>
        </w:rPr>
        <w:t xml:space="preserve">Lãnh đạo Sở khi để xảy ra những vi phạm Quy chế trong đơn vị mình. </w:t>
      </w:r>
    </w:p>
    <w:p w:rsidR="009D3042" w:rsidRPr="00DC75FD" w:rsidRDefault="00223B4C" w:rsidP="007643F6">
      <w:pPr>
        <w:pStyle w:val="NormalWeb"/>
        <w:shd w:val="clear" w:color="auto" w:fill="FFFFFF"/>
        <w:spacing w:line="320" w:lineRule="atLeast"/>
        <w:ind w:firstLine="720"/>
        <w:jc w:val="both"/>
        <w:rPr>
          <w:b/>
          <w:bCs/>
          <w:color w:val="000000" w:themeColor="text1"/>
          <w:sz w:val="28"/>
          <w:szCs w:val="28"/>
          <w:lang w:val="nb-NO"/>
        </w:rPr>
      </w:pPr>
      <w:r>
        <w:rPr>
          <w:color w:val="000000" w:themeColor="text1"/>
          <w:sz w:val="28"/>
          <w:szCs w:val="28"/>
        </w:rPr>
        <w:t>Các tổ chức đ</w:t>
      </w:r>
      <w:r w:rsidR="009D3042">
        <w:rPr>
          <w:color w:val="000000" w:themeColor="text1"/>
          <w:sz w:val="28"/>
          <w:szCs w:val="28"/>
        </w:rPr>
        <w:t>oàn thể trong cơ quan</w:t>
      </w:r>
      <w:r>
        <w:rPr>
          <w:color w:val="000000" w:themeColor="text1"/>
          <w:sz w:val="28"/>
          <w:szCs w:val="28"/>
        </w:rPr>
        <w:t>, đơn vị phối hợp chặt chẽ với chuyên môn trong việc tuyên truyền, vận động, đôn đốc, kiểm tra đoàn viên, hội viên của mình chấp hành tốt Quy chế.</w:t>
      </w:r>
    </w:p>
    <w:p w:rsidR="005119F5" w:rsidRPr="00DC75FD" w:rsidRDefault="005119F5" w:rsidP="007643F6">
      <w:pPr>
        <w:pStyle w:val="NormalWeb"/>
        <w:shd w:val="clear" w:color="auto" w:fill="FFFFFF"/>
        <w:spacing w:line="320" w:lineRule="atLeast"/>
        <w:ind w:firstLine="720"/>
        <w:jc w:val="both"/>
        <w:rPr>
          <w:color w:val="000000" w:themeColor="text1"/>
          <w:sz w:val="28"/>
          <w:szCs w:val="28"/>
        </w:rPr>
      </w:pPr>
      <w:r w:rsidRPr="00DC75FD">
        <w:rPr>
          <w:b/>
          <w:bCs/>
          <w:color w:val="000000" w:themeColor="text1"/>
          <w:sz w:val="28"/>
          <w:szCs w:val="28"/>
          <w:lang w:val="nb-NO"/>
        </w:rPr>
        <w:t>Điều 19. Khen thưởng, kỷ luật</w:t>
      </w:r>
    </w:p>
    <w:p w:rsidR="005119F5" w:rsidRPr="007643F6" w:rsidRDefault="005119F5" w:rsidP="007643F6">
      <w:pPr>
        <w:pStyle w:val="NormalWeb"/>
        <w:shd w:val="clear" w:color="auto" w:fill="FFFFFF"/>
        <w:spacing w:line="320" w:lineRule="atLeast"/>
        <w:ind w:firstLine="720"/>
        <w:jc w:val="both"/>
        <w:rPr>
          <w:color w:val="000000" w:themeColor="text1"/>
          <w:sz w:val="28"/>
          <w:szCs w:val="28"/>
        </w:rPr>
      </w:pPr>
      <w:r w:rsidRPr="007643F6">
        <w:rPr>
          <w:color w:val="000000" w:themeColor="text1"/>
          <w:sz w:val="28"/>
          <w:szCs w:val="28"/>
          <w:lang w:val="nb-NO"/>
        </w:rPr>
        <w:t xml:space="preserve">1. Cán bộ, công chức, viên chức, người lao động thực hiện tốt Quy chế </w:t>
      </w:r>
      <w:r w:rsidR="00BE6E94">
        <w:rPr>
          <w:color w:val="000000" w:themeColor="text1"/>
          <w:sz w:val="28"/>
          <w:szCs w:val="28"/>
          <w:lang w:val="nb-NO"/>
        </w:rPr>
        <w:t>này sẽ được xem xét biểu dương và là một trong những tiêu chuẩn, nội dung</w:t>
      </w:r>
      <w:r w:rsidRPr="007643F6">
        <w:rPr>
          <w:color w:val="000000" w:themeColor="text1"/>
          <w:sz w:val="28"/>
          <w:szCs w:val="28"/>
          <w:lang w:val="nb-NO"/>
        </w:rPr>
        <w:t xml:space="preserve"> trong việc đánh giá, phân loại cán bộ</w:t>
      </w:r>
      <w:r w:rsidR="00DB61B1">
        <w:rPr>
          <w:color w:val="000000" w:themeColor="text1"/>
          <w:sz w:val="28"/>
          <w:szCs w:val="28"/>
          <w:lang w:val="nb-NO"/>
        </w:rPr>
        <w:t>, công chức, viên chức cuối năm;</w:t>
      </w:r>
    </w:p>
    <w:p w:rsidR="005119F5" w:rsidRPr="007643F6" w:rsidRDefault="005119F5" w:rsidP="007643F6">
      <w:pPr>
        <w:pStyle w:val="NormalWeb"/>
        <w:shd w:val="clear" w:color="auto" w:fill="FFFFFF"/>
        <w:spacing w:line="320" w:lineRule="atLeast"/>
        <w:ind w:firstLine="720"/>
        <w:jc w:val="both"/>
        <w:rPr>
          <w:color w:val="000000" w:themeColor="text1"/>
          <w:sz w:val="28"/>
          <w:szCs w:val="28"/>
        </w:rPr>
      </w:pPr>
      <w:r w:rsidRPr="007643F6">
        <w:rPr>
          <w:color w:val="000000" w:themeColor="text1"/>
          <w:sz w:val="28"/>
          <w:szCs w:val="28"/>
          <w:lang w:val="nb-NO"/>
        </w:rPr>
        <w:t>2. Công chức, viên chức, người lao động vi phạm các quy định tại Quy chế này, tùy mức độ, sẽ bị nhắc nhở, phê bình công khai trước cuộc họp của cơ quan. Trường hợp vi phạm nghiêm trọng sẽ bị xem xét xử lý kỷ luật theo quy định</w:t>
      </w:r>
      <w:r w:rsidR="00BE6E94">
        <w:rPr>
          <w:color w:val="000000" w:themeColor="text1"/>
          <w:sz w:val="28"/>
          <w:szCs w:val="28"/>
          <w:lang w:val="nb-NO"/>
        </w:rPr>
        <w:t>.</w:t>
      </w:r>
    </w:p>
    <w:p w:rsidR="005119F5" w:rsidRPr="007643F6" w:rsidRDefault="005119F5" w:rsidP="007643F6">
      <w:pPr>
        <w:pStyle w:val="NormalWeb"/>
        <w:shd w:val="clear" w:color="auto" w:fill="FFFFFF"/>
        <w:spacing w:line="320" w:lineRule="atLeast"/>
        <w:ind w:firstLine="720"/>
        <w:jc w:val="both"/>
        <w:rPr>
          <w:color w:val="000000" w:themeColor="text1"/>
          <w:sz w:val="28"/>
          <w:szCs w:val="28"/>
        </w:rPr>
      </w:pPr>
      <w:r w:rsidRPr="007643F6">
        <w:rPr>
          <w:b/>
          <w:bCs/>
          <w:color w:val="000000" w:themeColor="text1"/>
          <w:sz w:val="28"/>
          <w:szCs w:val="28"/>
          <w:lang w:val="nb-NO"/>
        </w:rPr>
        <w:t>Điều 2</w:t>
      </w:r>
      <w:r w:rsidR="00BC1CD9" w:rsidRPr="007643F6">
        <w:rPr>
          <w:b/>
          <w:bCs/>
          <w:color w:val="000000" w:themeColor="text1"/>
          <w:sz w:val="28"/>
          <w:szCs w:val="28"/>
          <w:lang w:val="nb-NO"/>
        </w:rPr>
        <w:t>0</w:t>
      </w:r>
      <w:r w:rsidRPr="007643F6">
        <w:rPr>
          <w:b/>
          <w:bCs/>
          <w:color w:val="000000" w:themeColor="text1"/>
          <w:sz w:val="28"/>
          <w:szCs w:val="28"/>
          <w:lang w:val="nb-NO"/>
        </w:rPr>
        <w:t>. Điều khoản thi hành</w:t>
      </w:r>
    </w:p>
    <w:p w:rsidR="005119F5" w:rsidRPr="007643F6" w:rsidRDefault="005119F5" w:rsidP="007643F6">
      <w:pPr>
        <w:pStyle w:val="Tableofcontents0"/>
        <w:shd w:val="clear" w:color="auto" w:fill="auto"/>
        <w:spacing w:before="0" w:after="0" w:line="320" w:lineRule="atLeast"/>
        <w:ind w:right="-2" w:firstLine="720"/>
        <w:rPr>
          <w:color w:val="000000" w:themeColor="text1"/>
          <w:sz w:val="28"/>
          <w:szCs w:val="28"/>
        </w:rPr>
      </w:pPr>
      <w:r w:rsidRPr="007643F6">
        <w:rPr>
          <w:color w:val="000000" w:themeColor="text1"/>
          <w:sz w:val="28"/>
          <w:szCs w:val="28"/>
          <w:lang w:val="nb-NO"/>
        </w:rPr>
        <w:t>Quy chế này được phổ biến toàn thể công chức</w:t>
      </w:r>
      <w:r w:rsidR="00DC75FD">
        <w:rPr>
          <w:color w:val="000000" w:themeColor="text1"/>
          <w:sz w:val="28"/>
          <w:szCs w:val="28"/>
          <w:lang w:val="nb-NO"/>
        </w:rPr>
        <w:t xml:space="preserve">, viên chức, người lao động thuộc </w:t>
      </w:r>
      <w:r w:rsidRPr="007643F6">
        <w:rPr>
          <w:color w:val="000000" w:themeColor="text1"/>
          <w:sz w:val="28"/>
          <w:szCs w:val="28"/>
          <w:lang w:val="nb-NO"/>
        </w:rPr>
        <w:t>Sở</w:t>
      </w:r>
      <w:r w:rsidR="00DC75FD">
        <w:rPr>
          <w:color w:val="000000" w:themeColor="text1"/>
          <w:sz w:val="28"/>
          <w:szCs w:val="28"/>
          <w:lang w:val="nb-NO"/>
        </w:rPr>
        <w:t xml:space="preserve"> Công Thương</w:t>
      </w:r>
      <w:r w:rsidRPr="007643F6">
        <w:rPr>
          <w:color w:val="000000" w:themeColor="text1"/>
          <w:sz w:val="28"/>
          <w:szCs w:val="28"/>
          <w:lang w:val="nb-NO"/>
        </w:rPr>
        <w:t xml:space="preserve">. </w:t>
      </w:r>
      <w:r w:rsidR="00BC1CD9" w:rsidRPr="007643F6">
        <w:rPr>
          <w:color w:val="000000" w:themeColor="text1"/>
          <w:sz w:val="28"/>
          <w:szCs w:val="28"/>
        </w:rPr>
        <w:t>Trong quá trình thực hiện, tuỳ theo tình hình thực t</w:t>
      </w:r>
      <w:r w:rsidR="0099405D" w:rsidRPr="007643F6">
        <w:rPr>
          <w:color w:val="000000" w:themeColor="text1"/>
          <w:sz w:val="28"/>
          <w:szCs w:val="28"/>
        </w:rPr>
        <w:t>ế</w:t>
      </w:r>
      <w:r w:rsidR="00BC1CD9" w:rsidRPr="007643F6">
        <w:rPr>
          <w:color w:val="000000" w:themeColor="text1"/>
          <w:sz w:val="28"/>
          <w:szCs w:val="28"/>
        </w:rPr>
        <w:t xml:space="preserve"> hoặc yêu cầu công tác Quy chế này sẽ được điều chỉnh, </w:t>
      </w:r>
      <w:r w:rsidR="00BC1CD9" w:rsidRPr="007643F6">
        <w:rPr>
          <w:rStyle w:val="Tableofcontents413pt"/>
          <w:color w:val="000000" w:themeColor="text1"/>
          <w:sz w:val="28"/>
          <w:szCs w:val="28"/>
        </w:rPr>
        <w:t xml:space="preserve">bổ </w:t>
      </w:r>
      <w:r w:rsidR="00BC1CD9" w:rsidRPr="007643F6">
        <w:rPr>
          <w:color w:val="000000" w:themeColor="text1"/>
          <w:sz w:val="28"/>
          <w:szCs w:val="28"/>
        </w:rPr>
        <w:t>sung cho phù h</w:t>
      </w:r>
      <w:r w:rsidR="00EF4839" w:rsidRPr="007643F6">
        <w:rPr>
          <w:color w:val="000000" w:themeColor="text1"/>
          <w:sz w:val="28"/>
          <w:szCs w:val="28"/>
        </w:rPr>
        <w:t>ợ</w:t>
      </w:r>
      <w:r w:rsidR="00BC1CD9" w:rsidRPr="007643F6">
        <w:rPr>
          <w:color w:val="000000" w:themeColor="text1"/>
          <w:sz w:val="28"/>
          <w:szCs w:val="28"/>
        </w:rPr>
        <w:t>p./.</w:t>
      </w:r>
    </w:p>
    <w:p w:rsidR="00BC1CD9" w:rsidRPr="007643F6" w:rsidRDefault="00BC1CD9" w:rsidP="007643F6">
      <w:pPr>
        <w:pStyle w:val="Bodytext40"/>
        <w:shd w:val="clear" w:color="auto" w:fill="auto"/>
        <w:spacing w:before="0" w:line="320" w:lineRule="atLeast"/>
        <w:ind w:left="340" w:firstLine="0"/>
        <w:jc w:val="both"/>
        <w:rPr>
          <w:color w:val="000000" w:themeColor="text1"/>
          <w:sz w:val="28"/>
          <w:szCs w:val="28"/>
        </w:rPr>
      </w:pPr>
    </w:p>
    <w:p w:rsidR="00796EF1" w:rsidRPr="007643F6" w:rsidRDefault="00796EF1" w:rsidP="007643F6">
      <w:pPr>
        <w:pStyle w:val="Bodytext20"/>
        <w:shd w:val="clear" w:color="auto" w:fill="auto"/>
        <w:spacing w:after="0" w:line="320" w:lineRule="atLeast"/>
        <w:ind w:firstLine="800"/>
        <w:jc w:val="both"/>
        <w:rPr>
          <w:color w:val="000000" w:themeColor="text1"/>
          <w:sz w:val="28"/>
          <w:szCs w:val="28"/>
        </w:rPr>
      </w:pPr>
    </w:p>
    <w:p w:rsidR="00BC1CD9" w:rsidRPr="007643F6" w:rsidRDefault="00B8578C" w:rsidP="007643F6">
      <w:pPr>
        <w:pStyle w:val="Bodytext20"/>
        <w:shd w:val="clear" w:color="auto" w:fill="auto"/>
        <w:spacing w:after="0" w:line="320" w:lineRule="atLeast"/>
        <w:ind w:firstLine="800"/>
        <w:jc w:val="both"/>
        <w:rPr>
          <w:b/>
          <w:color w:val="000000" w:themeColor="text1"/>
          <w:sz w:val="28"/>
          <w:szCs w:val="28"/>
        </w:rPr>
      </w:pPr>
      <w:r w:rsidRPr="007643F6">
        <w:rPr>
          <w:color w:val="000000" w:themeColor="text1"/>
          <w:sz w:val="28"/>
          <w:szCs w:val="28"/>
        </w:rPr>
        <w:tab/>
      </w:r>
      <w:r w:rsidRPr="007643F6">
        <w:rPr>
          <w:color w:val="000000" w:themeColor="text1"/>
          <w:sz w:val="28"/>
          <w:szCs w:val="28"/>
        </w:rPr>
        <w:tab/>
      </w:r>
      <w:r w:rsidRPr="007643F6">
        <w:rPr>
          <w:color w:val="000000" w:themeColor="text1"/>
          <w:sz w:val="28"/>
          <w:szCs w:val="28"/>
        </w:rPr>
        <w:tab/>
      </w:r>
      <w:r w:rsidRPr="007643F6">
        <w:rPr>
          <w:color w:val="000000" w:themeColor="text1"/>
          <w:sz w:val="28"/>
          <w:szCs w:val="28"/>
        </w:rPr>
        <w:tab/>
      </w:r>
      <w:r w:rsidRPr="007643F6">
        <w:rPr>
          <w:color w:val="000000" w:themeColor="text1"/>
          <w:sz w:val="28"/>
          <w:szCs w:val="28"/>
        </w:rPr>
        <w:tab/>
      </w:r>
      <w:r w:rsidRPr="007643F6">
        <w:rPr>
          <w:color w:val="000000" w:themeColor="text1"/>
          <w:sz w:val="28"/>
          <w:szCs w:val="28"/>
        </w:rPr>
        <w:tab/>
      </w:r>
      <w:r w:rsidRPr="007643F6">
        <w:rPr>
          <w:color w:val="000000" w:themeColor="text1"/>
          <w:sz w:val="28"/>
          <w:szCs w:val="28"/>
        </w:rPr>
        <w:tab/>
        <w:t xml:space="preserve">    </w:t>
      </w:r>
      <w:r w:rsidRPr="007643F6">
        <w:rPr>
          <w:b/>
          <w:color w:val="000000" w:themeColor="text1"/>
          <w:sz w:val="28"/>
          <w:szCs w:val="28"/>
        </w:rPr>
        <w:t>GIÁM ĐỐC</w:t>
      </w:r>
    </w:p>
    <w:p w:rsidR="00B8578C" w:rsidRPr="007643F6" w:rsidRDefault="00B8578C" w:rsidP="007643F6">
      <w:pPr>
        <w:pStyle w:val="Bodytext20"/>
        <w:shd w:val="clear" w:color="auto" w:fill="auto"/>
        <w:spacing w:after="0" w:line="320" w:lineRule="atLeast"/>
        <w:ind w:firstLine="800"/>
        <w:jc w:val="both"/>
        <w:rPr>
          <w:b/>
          <w:color w:val="000000" w:themeColor="text1"/>
          <w:sz w:val="28"/>
          <w:szCs w:val="28"/>
        </w:rPr>
      </w:pPr>
    </w:p>
    <w:p w:rsidR="00B8578C" w:rsidRPr="007643F6" w:rsidRDefault="00B8578C" w:rsidP="007643F6">
      <w:pPr>
        <w:pStyle w:val="Bodytext20"/>
        <w:shd w:val="clear" w:color="auto" w:fill="auto"/>
        <w:spacing w:after="0" w:line="320" w:lineRule="atLeast"/>
        <w:ind w:firstLine="800"/>
        <w:jc w:val="both"/>
        <w:rPr>
          <w:b/>
          <w:color w:val="000000" w:themeColor="text1"/>
          <w:sz w:val="28"/>
          <w:szCs w:val="28"/>
        </w:rPr>
      </w:pPr>
    </w:p>
    <w:p w:rsidR="00B8578C" w:rsidRPr="007643F6" w:rsidRDefault="00B8578C" w:rsidP="007643F6">
      <w:pPr>
        <w:pStyle w:val="Bodytext20"/>
        <w:shd w:val="clear" w:color="auto" w:fill="auto"/>
        <w:spacing w:after="0" w:line="320" w:lineRule="atLeast"/>
        <w:ind w:firstLine="800"/>
        <w:jc w:val="both"/>
        <w:rPr>
          <w:b/>
          <w:color w:val="000000" w:themeColor="text1"/>
          <w:sz w:val="28"/>
          <w:szCs w:val="28"/>
        </w:rPr>
      </w:pPr>
    </w:p>
    <w:p w:rsidR="00B8578C" w:rsidRPr="00B8578C" w:rsidRDefault="00B8578C" w:rsidP="00CC38CB">
      <w:pPr>
        <w:pStyle w:val="Bodytext20"/>
        <w:shd w:val="clear" w:color="auto" w:fill="auto"/>
        <w:spacing w:after="0" w:line="360" w:lineRule="atLeast"/>
        <w:ind w:firstLine="800"/>
        <w:jc w:val="both"/>
        <w:rPr>
          <w:b/>
          <w:sz w:val="28"/>
          <w:szCs w:val="28"/>
        </w:rPr>
      </w:pPr>
    </w:p>
    <w:p w:rsidR="00B8578C" w:rsidRPr="00B8578C" w:rsidRDefault="00B8578C" w:rsidP="00CC38CB">
      <w:pPr>
        <w:pStyle w:val="Bodytext20"/>
        <w:shd w:val="clear" w:color="auto" w:fill="auto"/>
        <w:spacing w:after="0" w:line="360" w:lineRule="atLeast"/>
        <w:ind w:left="4240" w:firstLine="800"/>
        <w:jc w:val="both"/>
        <w:rPr>
          <w:b/>
          <w:sz w:val="28"/>
          <w:szCs w:val="28"/>
        </w:rPr>
      </w:pPr>
      <w:r>
        <w:rPr>
          <w:b/>
          <w:sz w:val="28"/>
          <w:szCs w:val="28"/>
        </w:rPr>
        <w:t xml:space="preserve">        </w:t>
      </w:r>
      <w:r w:rsidRPr="00B8578C">
        <w:rPr>
          <w:b/>
          <w:sz w:val="28"/>
          <w:szCs w:val="28"/>
        </w:rPr>
        <w:t>Phan Văn Thường</w:t>
      </w:r>
    </w:p>
    <w:sectPr w:rsidR="00B8578C" w:rsidRPr="00B8578C" w:rsidSect="00EC1439">
      <w:headerReference w:type="even" r:id="rId8"/>
      <w:footerReference w:type="even" r:id="rId9"/>
      <w:footerReference w:type="default" r:id="rId10"/>
      <w:pgSz w:w="11907" w:h="16840" w:code="9"/>
      <w:pgMar w:top="851" w:right="850" w:bottom="1134" w:left="709" w:header="720" w:footer="720" w:gutter="85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644" w:rsidRDefault="00795644" w:rsidP="004A48C6">
      <w:r>
        <w:separator/>
      </w:r>
    </w:p>
  </w:endnote>
  <w:endnote w:type="continuationSeparator" w:id="0">
    <w:p w:rsidR="00795644" w:rsidRDefault="00795644" w:rsidP="004A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362" w:rsidRDefault="00795644">
    <w:pPr>
      <w:rPr>
        <w:sz w:val="2"/>
        <w:szCs w:val="2"/>
      </w:rPr>
    </w:pPr>
    <w:r>
      <w:rPr>
        <w:noProof/>
        <w:lang w:val="en-US" w:eastAsia="en-US" w:bidi="ar-SA"/>
      </w:rPr>
      <w:pict>
        <v:shapetype id="_x0000_t202" coordsize="21600,21600" o:spt="202" path="m,l,21600r21600,l21600,xe">
          <v:stroke joinstyle="miter"/>
          <v:path gradientshapeok="t" o:connecttype="rect"/>
        </v:shapetype>
        <v:shape id="_x0000_s2053" type="#_x0000_t202" style="position:absolute;margin-left:309.75pt;margin-top:797.1pt;width:6pt;height:9.6pt;z-index:-25165209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" filled="f" stroked="f">
          <v:textbox style="mso-next-textbox:#_x0000_s2053;mso-fit-shape-to-text:t" inset="0,0,0,0">
            <w:txbxContent>
              <w:p w:rsidR="00AC2362" w:rsidRDefault="002A4FC6">
                <w:pPr>
                  <w:pStyle w:val="Headerorfooter0"/>
                  <w:shd w:val="clear" w:color="auto" w:fill="auto"/>
                  <w:spacing w:line="240" w:lineRule="auto"/>
                </w:pPr>
                <w:r>
                  <w:fldChar w:fldCharType="begin"/>
                </w:r>
                <w:r w:rsidR="004F12BC">
                  <w:instrText xml:space="preserve"> PAGE \* MERGEFORMAT </w:instrText>
                </w:r>
                <w:r>
                  <w:fldChar w:fldCharType="separate"/>
                </w:r>
                <w:r w:rsidR="004F12BC">
                  <w:rPr>
                    <w:rStyle w:val="HeaderorfooterSpacing1pt"/>
                  </w:rPr>
                  <w:t>#</w:t>
                </w:r>
                <w:r>
                  <w:rPr>
                    <w:rStyle w:val="HeaderorfooterSpacing1pt"/>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362" w:rsidRDefault="00795644">
    <w:pPr>
      <w:rPr>
        <w:sz w:val="2"/>
        <w:szCs w:val="2"/>
      </w:rPr>
    </w:pPr>
    <w:r>
      <w:rPr>
        <w:noProof/>
        <w:lang w:val="en-US" w:eastAsia="en-US" w:bidi="ar-SA"/>
      </w:rPr>
      <w:pict>
        <v:shapetype id="_x0000_t202" coordsize="21600,21600" o:spt="202" path="m,l,21600r21600,l21600,xe">
          <v:stroke joinstyle="miter"/>
          <v:path gradientshapeok="t" o:connecttype="rect"/>
        </v:shapetype>
        <v:shape id="Text Box 1" o:spid="_x0000_s2054" type="#_x0000_t202" style="position:absolute;margin-left:309.75pt;margin-top:797.1pt;width:7.05pt;height:13.8pt;z-index:-25165107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" filled="f" stroked="f">
          <v:textbox style="mso-next-textbox:#Text Box 1;mso-fit-shape-to-text:t" inset="0,0,0,0">
            <w:txbxContent>
              <w:p w:rsidR="00AC2362" w:rsidRDefault="002A4FC6">
                <w:pPr>
                  <w:pStyle w:val="Headerorfooter0"/>
                  <w:shd w:val="clear" w:color="auto" w:fill="auto"/>
                  <w:spacing w:line="240" w:lineRule="auto"/>
                </w:pPr>
                <w:r>
                  <w:fldChar w:fldCharType="begin"/>
                </w:r>
                <w:r w:rsidR="004F12BC">
                  <w:instrText xml:space="preserve"> PAGE \* MERGEFORMAT </w:instrText>
                </w:r>
                <w:r>
                  <w:fldChar w:fldCharType="separate"/>
                </w:r>
                <w:r w:rsidR="00592167" w:rsidRPr="00592167">
                  <w:rPr>
                    <w:rStyle w:val="HeaderorfooterSpacing1pt"/>
                    <w:noProof/>
                  </w:rPr>
                  <w:t>7</w:t>
                </w:r>
                <w:r>
                  <w:rPr>
                    <w:rStyle w:val="HeaderorfooterSpacing1pt"/>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644" w:rsidRDefault="00795644" w:rsidP="004A48C6">
      <w:r>
        <w:separator/>
      </w:r>
    </w:p>
  </w:footnote>
  <w:footnote w:type="continuationSeparator" w:id="0">
    <w:p w:rsidR="00795644" w:rsidRDefault="00795644" w:rsidP="004A4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362" w:rsidRDefault="00795644">
    <w:pPr>
      <w:rPr>
        <w:sz w:val="2"/>
        <w:szCs w:val="2"/>
      </w:rPr>
    </w:pPr>
    <w:r>
      <w:rPr>
        <w:noProof/>
        <w:lang w:val="en-US" w:eastAsia="en-US" w:bidi="ar-SA"/>
      </w:rPr>
      <w:pict>
        <v:shapetype id="_x0000_t202" coordsize="21600,21600" o:spt="202" path="m,l,21600r21600,l21600,xe">
          <v:stroke joinstyle="miter"/>
          <v:path gradientshapeok="t" o:connecttype="rect"/>
        </v:shapetype>
        <v:shape id="Text Box 4" o:spid="_x0000_s2051" type="#_x0000_t202" style="position:absolute;margin-left:567pt;margin-top:37.5pt;width:5.5pt;height:5.3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" filled="f" stroked="f">
          <v:textbox style="mso-next-textbox:#Text Box 4;mso-fit-shape-to-text:t" inset="0,0,0,0">
            <w:txbxContent>
              <w:p w:rsidR="00AC2362" w:rsidRDefault="004F12BC">
                <w:pPr>
                  <w:pStyle w:val="Headerorfooter0"/>
                  <w:shd w:val="clear" w:color="auto" w:fill="auto"/>
                  <w:spacing w:line="240" w:lineRule="auto"/>
                </w:pPr>
                <w:r>
                  <w:rPr>
                    <w:rStyle w:val="HeaderorfooterSpacing1pt"/>
                  </w:rPr>
                  <w:t>&gt;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1E9"/>
    <w:multiLevelType w:val="multilevel"/>
    <w:tmpl w:val="E0E2E73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846374"/>
    <w:multiLevelType w:val="multilevel"/>
    <w:tmpl w:val="3D126B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016509"/>
    <w:multiLevelType w:val="multilevel"/>
    <w:tmpl w:val="B71EA1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B54491"/>
    <w:multiLevelType w:val="multilevel"/>
    <w:tmpl w:val="583C7D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0B6E12"/>
    <w:multiLevelType w:val="multilevel"/>
    <w:tmpl w:val="D9DEA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8E3804"/>
    <w:multiLevelType w:val="multilevel"/>
    <w:tmpl w:val="8542D4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166DAA"/>
    <w:multiLevelType w:val="multilevel"/>
    <w:tmpl w:val="C944D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1F11B8"/>
    <w:multiLevelType w:val="multilevel"/>
    <w:tmpl w:val="DA4E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383A71"/>
    <w:multiLevelType w:val="multilevel"/>
    <w:tmpl w:val="8416E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DC5568"/>
    <w:multiLevelType w:val="multilevel"/>
    <w:tmpl w:val="67FE1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481802"/>
    <w:multiLevelType w:val="multilevel"/>
    <w:tmpl w:val="8FBC86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763DA5"/>
    <w:multiLevelType w:val="multilevel"/>
    <w:tmpl w:val="603A0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A85DA8"/>
    <w:multiLevelType w:val="multilevel"/>
    <w:tmpl w:val="61FC84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063898"/>
    <w:multiLevelType w:val="multilevel"/>
    <w:tmpl w:val="B27E06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B35DD9"/>
    <w:multiLevelType w:val="multilevel"/>
    <w:tmpl w:val="2E20F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D50DC1"/>
    <w:multiLevelType w:val="multilevel"/>
    <w:tmpl w:val="9DAA1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BE6F20"/>
    <w:multiLevelType w:val="multilevel"/>
    <w:tmpl w:val="D47E6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6"/>
  </w:num>
  <w:num w:numId="3">
    <w:abstractNumId w:val="13"/>
  </w:num>
  <w:num w:numId="4">
    <w:abstractNumId w:val="12"/>
  </w:num>
  <w:num w:numId="5">
    <w:abstractNumId w:val="6"/>
  </w:num>
  <w:num w:numId="6">
    <w:abstractNumId w:val="2"/>
  </w:num>
  <w:num w:numId="7">
    <w:abstractNumId w:val="10"/>
  </w:num>
  <w:num w:numId="8">
    <w:abstractNumId w:val="4"/>
  </w:num>
  <w:num w:numId="9">
    <w:abstractNumId w:val="5"/>
  </w:num>
  <w:num w:numId="10">
    <w:abstractNumId w:val="1"/>
  </w:num>
  <w:num w:numId="11">
    <w:abstractNumId w:val="15"/>
  </w:num>
  <w:num w:numId="12">
    <w:abstractNumId w:val="9"/>
  </w:num>
  <w:num w:numId="13">
    <w:abstractNumId w:val="3"/>
  </w:num>
  <w:num w:numId="14">
    <w:abstractNumId w:val="14"/>
  </w:num>
  <w:num w:numId="15">
    <w:abstractNumId w:val="7"/>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60182"/>
    <w:rsid w:val="000031AA"/>
    <w:rsid w:val="000109BC"/>
    <w:rsid w:val="0003096B"/>
    <w:rsid w:val="00035CA5"/>
    <w:rsid w:val="00042235"/>
    <w:rsid w:val="0004414B"/>
    <w:rsid w:val="00044423"/>
    <w:rsid w:val="0005386A"/>
    <w:rsid w:val="00061B27"/>
    <w:rsid w:val="00073105"/>
    <w:rsid w:val="000B0D04"/>
    <w:rsid w:val="000C3980"/>
    <w:rsid w:val="00104939"/>
    <w:rsid w:val="00121164"/>
    <w:rsid w:val="001306D5"/>
    <w:rsid w:val="00157913"/>
    <w:rsid w:val="00162163"/>
    <w:rsid w:val="00181B70"/>
    <w:rsid w:val="00183338"/>
    <w:rsid w:val="001A5C38"/>
    <w:rsid w:val="001B4122"/>
    <w:rsid w:val="001B774B"/>
    <w:rsid w:val="001D1C35"/>
    <w:rsid w:val="001D769C"/>
    <w:rsid w:val="001E1509"/>
    <w:rsid w:val="001E4DD2"/>
    <w:rsid w:val="001F3AD0"/>
    <w:rsid w:val="00223B4C"/>
    <w:rsid w:val="00233710"/>
    <w:rsid w:val="0024011B"/>
    <w:rsid w:val="00240321"/>
    <w:rsid w:val="0025082D"/>
    <w:rsid w:val="00295F97"/>
    <w:rsid w:val="002A4FC6"/>
    <w:rsid w:val="002B000B"/>
    <w:rsid w:val="002D1F6F"/>
    <w:rsid w:val="002D7349"/>
    <w:rsid w:val="00304825"/>
    <w:rsid w:val="00326898"/>
    <w:rsid w:val="003274C2"/>
    <w:rsid w:val="003455CF"/>
    <w:rsid w:val="00356DE6"/>
    <w:rsid w:val="00367708"/>
    <w:rsid w:val="0038487E"/>
    <w:rsid w:val="00386F22"/>
    <w:rsid w:val="003C3E8D"/>
    <w:rsid w:val="003C407C"/>
    <w:rsid w:val="003E5B2F"/>
    <w:rsid w:val="00406AEE"/>
    <w:rsid w:val="00415E3C"/>
    <w:rsid w:val="0044153B"/>
    <w:rsid w:val="00453A0E"/>
    <w:rsid w:val="00460182"/>
    <w:rsid w:val="00463AC4"/>
    <w:rsid w:val="00477754"/>
    <w:rsid w:val="004A48C6"/>
    <w:rsid w:val="004B4627"/>
    <w:rsid w:val="004C2778"/>
    <w:rsid w:val="004D277F"/>
    <w:rsid w:val="004F12BC"/>
    <w:rsid w:val="00510C9C"/>
    <w:rsid w:val="005119F5"/>
    <w:rsid w:val="00514AD7"/>
    <w:rsid w:val="00514F15"/>
    <w:rsid w:val="00542796"/>
    <w:rsid w:val="00545C42"/>
    <w:rsid w:val="00563637"/>
    <w:rsid w:val="00592167"/>
    <w:rsid w:val="005B0B18"/>
    <w:rsid w:val="005B69D4"/>
    <w:rsid w:val="005C1914"/>
    <w:rsid w:val="005D4D89"/>
    <w:rsid w:val="005E080E"/>
    <w:rsid w:val="006224D5"/>
    <w:rsid w:val="00690051"/>
    <w:rsid w:val="006915D2"/>
    <w:rsid w:val="006A1CF3"/>
    <w:rsid w:val="006B7815"/>
    <w:rsid w:val="006C5A88"/>
    <w:rsid w:val="006F5647"/>
    <w:rsid w:val="00702528"/>
    <w:rsid w:val="00703205"/>
    <w:rsid w:val="00716713"/>
    <w:rsid w:val="00733FEA"/>
    <w:rsid w:val="007643F6"/>
    <w:rsid w:val="00795644"/>
    <w:rsid w:val="00796EF1"/>
    <w:rsid w:val="007B7EDD"/>
    <w:rsid w:val="007C3AA7"/>
    <w:rsid w:val="007C41F7"/>
    <w:rsid w:val="007C57D0"/>
    <w:rsid w:val="007C7D00"/>
    <w:rsid w:val="007D308C"/>
    <w:rsid w:val="00801FD8"/>
    <w:rsid w:val="0082037E"/>
    <w:rsid w:val="00832EFD"/>
    <w:rsid w:val="00833BC4"/>
    <w:rsid w:val="00857320"/>
    <w:rsid w:val="0087604D"/>
    <w:rsid w:val="0088498F"/>
    <w:rsid w:val="00892373"/>
    <w:rsid w:val="00895106"/>
    <w:rsid w:val="008A41B4"/>
    <w:rsid w:val="008A77CD"/>
    <w:rsid w:val="008D5BBF"/>
    <w:rsid w:val="008F12FB"/>
    <w:rsid w:val="009244C4"/>
    <w:rsid w:val="00924B79"/>
    <w:rsid w:val="009919C3"/>
    <w:rsid w:val="0099405D"/>
    <w:rsid w:val="00994B13"/>
    <w:rsid w:val="009950E4"/>
    <w:rsid w:val="009951D8"/>
    <w:rsid w:val="009A6BBA"/>
    <w:rsid w:val="009A7630"/>
    <w:rsid w:val="009C373A"/>
    <w:rsid w:val="009D3042"/>
    <w:rsid w:val="009D6CFA"/>
    <w:rsid w:val="009D6D4A"/>
    <w:rsid w:val="009E7291"/>
    <w:rsid w:val="00A01B6D"/>
    <w:rsid w:val="00A14703"/>
    <w:rsid w:val="00A1767D"/>
    <w:rsid w:val="00A35B90"/>
    <w:rsid w:val="00A57BA6"/>
    <w:rsid w:val="00A81D6E"/>
    <w:rsid w:val="00A91BD7"/>
    <w:rsid w:val="00AA3087"/>
    <w:rsid w:val="00AC3C4C"/>
    <w:rsid w:val="00AE3D1A"/>
    <w:rsid w:val="00AE457A"/>
    <w:rsid w:val="00B16378"/>
    <w:rsid w:val="00B24892"/>
    <w:rsid w:val="00B4300F"/>
    <w:rsid w:val="00B54CB0"/>
    <w:rsid w:val="00B72F2F"/>
    <w:rsid w:val="00B75179"/>
    <w:rsid w:val="00B81931"/>
    <w:rsid w:val="00B8578C"/>
    <w:rsid w:val="00B87259"/>
    <w:rsid w:val="00BA1E66"/>
    <w:rsid w:val="00BB227D"/>
    <w:rsid w:val="00BC1CD9"/>
    <w:rsid w:val="00BE6E94"/>
    <w:rsid w:val="00BF2ECA"/>
    <w:rsid w:val="00C0343E"/>
    <w:rsid w:val="00C327E8"/>
    <w:rsid w:val="00C7532E"/>
    <w:rsid w:val="00C77097"/>
    <w:rsid w:val="00C82724"/>
    <w:rsid w:val="00CA3CBA"/>
    <w:rsid w:val="00CC38CB"/>
    <w:rsid w:val="00CE47A2"/>
    <w:rsid w:val="00CF3C02"/>
    <w:rsid w:val="00CF3D5B"/>
    <w:rsid w:val="00D10D25"/>
    <w:rsid w:val="00D1741A"/>
    <w:rsid w:val="00D328D4"/>
    <w:rsid w:val="00D41C13"/>
    <w:rsid w:val="00D564F7"/>
    <w:rsid w:val="00DB61B1"/>
    <w:rsid w:val="00DC75FD"/>
    <w:rsid w:val="00DF50CD"/>
    <w:rsid w:val="00E0362A"/>
    <w:rsid w:val="00E37C54"/>
    <w:rsid w:val="00E529A8"/>
    <w:rsid w:val="00E64585"/>
    <w:rsid w:val="00EB6415"/>
    <w:rsid w:val="00EC1439"/>
    <w:rsid w:val="00EC219F"/>
    <w:rsid w:val="00EF074F"/>
    <w:rsid w:val="00EF4839"/>
    <w:rsid w:val="00F3605D"/>
    <w:rsid w:val="00F36DBF"/>
    <w:rsid w:val="00F57C8F"/>
    <w:rsid w:val="00F76C9E"/>
    <w:rsid w:val="00F817AA"/>
    <w:rsid w:val="00FD738C"/>
    <w:rsid w:val="00FF1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_x0000_s1028"/>
      </o:rules>
    </o:shapelayout>
  </w:shapeDefaults>
  <w:decimalSymbol w:val=","/>
  <w:listSeparator w:val=","/>
  <w15:docId w15:val="{958AA69D-46C4-4087-B859-04C945D9E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60182"/>
    <w:pPr>
      <w:widowControl w:val="0"/>
      <w:spacing w:line="240" w:lineRule="auto"/>
    </w:pPr>
    <w:rPr>
      <w:rFonts w:ascii="Arial Unicode MS" w:eastAsia="Arial Unicode MS" w:hAnsi="Arial Unicode MS" w:cs="Arial Unicode MS"/>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2Exact">
    <w:name w:val="Picture caption (2) Exact"/>
    <w:basedOn w:val="DefaultParagraphFont"/>
    <w:link w:val="Picturecaption2"/>
    <w:rsid w:val="00460182"/>
    <w:rPr>
      <w:rFonts w:eastAsia="Times New Roman" w:cs="Times New Roman"/>
      <w:sz w:val="26"/>
      <w:szCs w:val="26"/>
      <w:shd w:val="clear" w:color="auto" w:fill="FFFFFF"/>
    </w:rPr>
  </w:style>
  <w:style w:type="character" w:customStyle="1" w:styleId="PicturecaptionExact">
    <w:name w:val="Picture caption Exact"/>
    <w:basedOn w:val="DefaultParagraphFont"/>
    <w:link w:val="Picturecaption"/>
    <w:rsid w:val="00460182"/>
    <w:rPr>
      <w:rFonts w:eastAsia="Times New Roman" w:cs="Times New Roman"/>
      <w:b/>
      <w:bCs/>
      <w:sz w:val="26"/>
      <w:szCs w:val="26"/>
      <w:shd w:val="clear" w:color="auto" w:fill="FFFFFF"/>
    </w:rPr>
  </w:style>
  <w:style w:type="character" w:customStyle="1" w:styleId="Bodytext2">
    <w:name w:val="Body text (2)_"/>
    <w:basedOn w:val="DefaultParagraphFont"/>
    <w:link w:val="Bodytext20"/>
    <w:rsid w:val="00460182"/>
    <w:rPr>
      <w:rFonts w:eastAsia="Times New Roman" w:cs="Times New Roman"/>
      <w:sz w:val="26"/>
      <w:szCs w:val="26"/>
      <w:shd w:val="clear" w:color="auto" w:fill="FFFFFF"/>
    </w:rPr>
  </w:style>
  <w:style w:type="character" w:customStyle="1" w:styleId="Bodytext2Bold">
    <w:name w:val="Body text (2) + Bold"/>
    <w:basedOn w:val="Bodytext2"/>
    <w:rsid w:val="00460182"/>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3">
    <w:name w:val="Body text (3)_"/>
    <w:basedOn w:val="DefaultParagraphFont"/>
    <w:link w:val="Bodytext30"/>
    <w:rsid w:val="00460182"/>
    <w:rPr>
      <w:rFonts w:eastAsia="Times New Roman" w:cs="Times New Roman"/>
      <w:i/>
      <w:iCs/>
      <w:sz w:val="26"/>
      <w:szCs w:val="26"/>
      <w:shd w:val="clear" w:color="auto" w:fill="FFFFFF"/>
    </w:rPr>
  </w:style>
  <w:style w:type="character" w:customStyle="1" w:styleId="Bodytext4">
    <w:name w:val="Body text (4)_"/>
    <w:basedOn w:val="DefaultParagraphFont"/>
    <w:link w:val="Bodytext40"/>
    <w:rsid w:val="00460182"/>
    <w:rPr>
      <w:rFonts w:eastAsia="Times New Roman" w:cs="Times New Roman"/>
      <w:b/>
      <w:bCs/>
      <w:sz w:val="26"/>
      <w:szCs w:val="26"/>
      <w:shd w:val="clear" w:color="auto" w:fill="FFFFFF"/>
    </w:rPr>
  </w:style>
  <w:style w:type="character" w:customStyle="1" w:styleId="Tableofcontents">
    <w:name w:val="Table of contents_"/>
    <w:basedOn w:val="DefaultParagraphFont"/>
    <w:link w:val="Tableofcontents0"/>
    <w:rsid w:val="00460182"/>
    <w:rPr>
      <w:rFonts w:eastAsia="Times New Roman" w:cs="Times New Roman"/>
      <w:sz w:val="26"/>
      <w:szCs w:val="26"/>
      <w:shd w:val="clear" w:color="auto" w:fill="FFFFFF"/>
    </w:rPr>
  </w:style>
  <w:style w:type="character" w:customStyle="1" w:styleId="Tableofcontents2">
    <w:name w:val="Table of contents (2)_"/>
    <w:basedOn w:val="DefaultParagraphFont"/>
    <w:link w:val="Tableofcontents20"/>
    <w:rsid w:val="00460182"/>
    <w:rPr>
      <w:rFonts w:eastAsia="Times New Roman" w:cs="Times New Roman"/>
      <w:b/>
      <w:bCs/>
      <w:sz w:val="26"/>
      <w:szCs w:val="26"/>
      <w:shd w:val="clear" w:color="auto" w:fill="FFFFFF"/>
    </w:rPr>
  </w:style>
  <w:style w:type="character" w:customStyle="1" w:styleId="TableofcontentsBold">
    <w:name w:val="Table of contents + Bold"/>
    <w:basedOn w:val="Tableofcontents"/>
    <w:rsid w:val="00460182"/>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Tableofcontents3">
    <w:name w:val="Table of contents (3)_"/>
    <w:basedOn w:val="DefaultParagraphFont"/>
    <w:rsid w:val="00460182"/>
    <w:rPr>
      <w:rFonts w:ascii="Times New Roman" w:eastAsia="Times New Roman" w:hAnsi="Times New Roman" w:cs="Times New Roman"/>
      <w:b w:val="0"/>
      <w:bCs w:val="0"/>
      <w:i w:val="0"/>
      <w:iCs w:val="0"/>
      <w:smallCaps w:val="0"/>
      <w:strike w:val="0"/>
      <w:spacing w:val="20"/>
      <w:w w:val="150"/>
      <w:sz w:val="8"/>
      <w:szCs w:val="8"/>
      <w:u w:val="none"/>
    </w:rPr>
  </w:style>
  <w:style w:type="character" w:customStyle="1" w:styleId="Tableofcontents3Arial">
    <w:name w:val="Table of contents (3) + Arial"/>
    <w:aliases w:val="Italic,Spacing 2 pt,Scale 100%,Body text (11) + Arial,Spacing 0 pt,Body text (14) + 34 pt,Spacing -2 pt Exact,Scale 100% Exact"/>
    <w:basedOn w:val="Tableofcontents3"/>
    <w:rsid w:val="00460182"/>
    <w:rPr>
      <w:rFonts w:ascii="Arial" w:eastAsia="Arial" w:hAnsi="Arial" w:cs="Arial"/>
      <w:b w:val="0"/>
      <w:bCs w:val="0"/>
      <w:i/>
      <w:iCs/>
      <w:smallCaps w:val="0"/>
      <w:strike w:val="0"/>
      <w:color w:val="000000"/>
      <w:spacing w:val="40"/>
      <w:w w:val="100"/>
      <w:position w:val="0"/>
      <w:sz w:val="8"/>
      <w:szCs w:val="8"/>
      <w:u w:val="none"/>
      <w:lang w:val="vi-VN" w:eastAsia="vi-VN" w:bidi="vi-VN"/>
    </w:rPr>
  </w:style>
  <w:style w:type="character" w:customStyle="1" w:styleId="Tableofcontents30">
    <w:name w:val="Table of contents (3)"/>
    <w:basedOn w:val="Tableofcontents3"/>
    <w:rsid w:val="00460182"/>
    <w:rPr>
      <w:rFonts w:ascii="Times New Roman" w:eastAsia="Times New Roman" w:hAnsi="Times New Roman" w:cs="Times New Roman"/>
      <w:b w:val="0"/>
      <w:bCs w:val="0"/>
      <w:i w:val="0"/>
      <w:iCs w:val="0"/>
      <w:smallCaps w:val="0"/>
      <w:strike w:val="0"/>
      <w:color w:val="000000"/>
      <w:spacing w:val="20"/>
      <w:w w:val="150"/>
      <w:position w:val="0"/>
      <w:sz w:val="8"/>
      <w:szCs w:val="8"/>
      <w:u w:val="none"/>
      <w:lang w:val="vi-VN" w:eastAsia="vi-VN" w:bidi="vi-VN"/>
    </w:rPr>
  </w:style>
  <w:style w:type="character" w:customStyle="1" w:styleId="Bodytext5">
    <w:name w:val="Body text (5)_"/>
    <w:basedOn w:val="DefaultParagraphFont"/>
    <w:link w:val="Bodytext50"/>
    <w:rsid w:val="00460182"/>
    <w:rPr>
      <w:rFonts w:eastAsia="Times New Roman" w:cs="Times New Roman"/>
      <w:b/>
      <w:bCs/>
      <w:i/>
      <w:iCs/>
      <w:sz w:val="22"/>
      <w:shd w:val="clear" w:color="auto" w:fill="FFFFFF"/>
    </w:rPr>
  </w:style>
  <w:style w:type="character" w:customStyle="1" w:styleId="Bodytext6">
    <w:name w:val="Body text (6)_"/>
    <w:basedOn w:val="DefaultParagraphFont"/>
    <w:link w:val="Bodytext60"/>
    <w:rsid w:val="00460182"/>
    <w:rPr>
      <w:rFonts w:eastAsia="Times New Roman" w:cs="Times New Roman"/>
      <w:b/>
      <w:bCs/>
      <w:sz w:val="21"/>
      <w:szCs w:val="21"/>
      <w:shd w:val="clear" w:color="auto" w:fill="FFFFFF"/>
    </w:rPr>
  </w:style>
  <w:style w:type="paragraph" w:customStyle="1" w:styleId="Picturecaption2">
    <w:name w:val="Picture caption (2)"/>
    <w:basedOn w:val="Normal"/>
    <w:link w:val="Picturecaption2Exact"/>
    <w:rsid w:val="00460182"/>
    <w:pPr>
      <w:shd w:val="clear" w:color="auto" w:fill="FFFFFF"/>
      <w:spacing w:line="0" w:lineRule="atLeast"/>
    </w:pPr>
    <w:rPr>
      <w:rFonts w:ascii="Times New Roman" w:eastAsia="Times New Roman" w:hAnsi="Times New Roman" w:cs="Times New Roman"/>
      <w:color w:val="auto"/>
      <w:sz w:val="26"/>
      <w:szCs w:val="26"/>
      <w:lang w:val="en-US" w:eastAsia="en-US" w:bidi="ar-SA"/>
    </w:rPr>
  </w:style>
  <w:style w:type="paragraph" w:customStyle="1" w:styleId="Picturecaption">
    <w:name w:val="Picture caption"/>
    <w:basedOn w:val="Normal"/>
    <w:link w:val="PicturecaptionExact"/>
    <w:rsid w:val="00460182"/>
    <w:pPr>
      <w:shd w:val="clear" w:color="auto" w:fill="FFFFFF"/>
      <w:spacing w:line="0" w:lineRule="atLeast"/>
    </w:pPr>
    <w:rPr>
      <w:rFonts w:ascii="Times New Roman" w:eastAsia="Times New Roman" w:hAnsi="Times New Roman" w:cs="Times New Roman"/>
      <w:b/>
      <w:bCs/>
      <w:color w:val="auto"/>
      <w:sz w:val="26"/>
      <w:szCs w:val="26"/>
      <w:lang w:val="en-US" w:eastAsia="en-US" w:bidi="ar-SA"/>
    </w:rPr>
  </w:style>
  <w:style w:type="paragraph" w:customStyle="1" w:styleId="Bodytext20">
    <w:name w:val="Body text (2)"/>
    <w:basedOn w:val="Normal"/>
    <w:link w:val="Bodytext2"/>
    <w:rsid w:val="00460182"/>
    <w:pPr>
      <w:shd w:val="clear" w:color="auto" w:fill="FFFFFF"/>
      <w:spacing w:after="120" w:line="307" w:lineRule="exact"/>
      <w:ind w:hanging="800"/>
    </w:pPr>
    <w:rPr>
      <w:rFonts w:ascii="Times New Roman" w:eastAsia="Times New Roman" w:hAnsi="Times New Roman" w:cs="Times New Roman"/>
      <w:color w:val="auto"/>
      <w:sz w:val="26"/>
      <w:szCs w:val="26"/>
      <w:lang w:val="en-US" w:eastAsia="en-US" w:bidi="ar-SA"/>
    </w:rPr>
  </w:style>
  <w:style w:type="paragraph" w:customStyle="1" w:styleId="Bodytext30">
    <w:name w:val="Body text (3)"/>
    <w:basedOn w:val="Normal"/>
    <w:link w:val="Bodytext3"/>
    <w:rsid w:val="00460182"/>
    <w:pPr>
      <w:shd w:val="clear" w:color="auto" w:fill="FFFFFF"/>
      <w:spacing w:before="120" w:after="540" w:line="0" w:lineRule="atLeast"/>
      <w:jc w:val="both"/>
    </w:pPr>
    <w:rPr>
      <w:rFonts w:ascii="Times New Roman" w:eastAsia="Times New Roman" w:hAnsi="Times New Roman" w:cs="Times New Roman"/>
      <w:i/>
      <w:iCs/>
      <w:color w:val="auto"/>
      <w:sz w:val="26"/>
      <w:szCs w:val="26"/>
      <w:lang w:val="en-US" w:eastAsia="en-US" w:bidi="ar-SA"/>
    </w:rPr>
  </w:style>
  <w:style w:type="paragraph" w:customStyle="1" w:styleId="Bodytext40">
    <w:name w:val="Body text (4)"/>
    <w:basedOn w:val="Normal"/>
    <w:link w:val="Bodytext4"/>
    <w:rsid w:val="00460182"/>
    <w:pPr>
      <w:shd w:val="clear" w:color="auto" w:fill="FFFFFF"/>
      <w:spacing w:before="540" w:line="312" w:lineRule="exact"/>
      <w:ind w:hanging="1060"/>
      <w:jc w:val="center"/>
    </w:pPr>
    <w:rPr>
      <w:rFonts w:ascii="Times New Roman" w:eastAsia="Times New Roman" w:hAnsi="Times New Roman" w:cs="Times New Roman"/>
      <w:b/>
      <w:bCs/>
      <w:color w:val="auto"/>
      <w:sz w:val="26"/>
      <w:szCs w:val="26"/>
      <w:lang w:val="en-US" w:eastAsia="en-US" w:bidi="ar-SA"/>
    </w:rPr>
  </w:style>
  <w:style w:type="paragraph" w:customStyle="1" w:styleId="Tableofcontents0">
    <w:name w:val="Table of contents"/>
    <w:basedOn w:val="Normal"/>
    <w:link w:val="Tableofcontents"/>
    <w:rsid w:val="00460182"/>
    <w:pPr>
      <w:shd w:val="clear" w:color="auto" w:fill="FFFFFF"/>
      <w:spacing w:before="120" w:after="540" w:line="0" w:lineRule="atLeast"/>
      <w:jc w:val="both"/>
    </w:pPr>
    <w:rPr>
      <w:rFonts w:ascii="Times New Roman" w:eastAsia="Times New Roman" w:hAnsi="Times New Roman" w:cs="Times New Roman"/>
      <w:color w:val="auto"/>
      <w:sz w:val="26"/>
      <w:szCs w:val="26"/>
      <w:lang w:val="en-US" w:eastAsia="en-US" w:bidi="ar-SA"/>
    </w:rPr>
  </w:style>
  <w:style w:type="paragraph" w:customStyle="1" w:styleId="Tableofcontents20">
    <w:name w:val="Table of contents (2)"/>
    <w:basedOn w:val="Normal"/>
    <w:link w:val="Tableofcontents2"/>
    <w:rsid w:val="00460182"/>
    <w:pPr>
      <w:shd w:val="clear" w:color="auto" w:fill="FFFFFF"/>
      <w:spacing w:before="540" w:after="540" w:line="0" w:lineRule="atLeast"/>
    </w:pPr>
    <w:rPr>
      <w:rFonts w:ascii="Times New Roman" w:eastAsia="Times New Roman" w:hAnsi="Times New Roman" w:cs="Times New Roman"/>
      <w:b/>
      <w:bCs/>
      <w:color w:val="auto"/>
      <w:sz w:val="26"/>
      <w:szCs w:val="26"/>
      <w:lang w:val="en-US" w:eastAsia="en-US" w:bidi="ar-SA"/>
    </w:rPr>
  </w:style>
  <w:style w:type="paragraph" w:customStyle="1" w:styleId="Bodytext50">
    <w:name w:val="Body text (5)"/>
    <w:basedOn w:val="Normal"/>
    <w:link w:val="Bodytext5"/>
    <w:rsid w:val="00460182"/>
    <w:pPr>
      <w:shd w:val="clear" w:color="auto" w:fill="FFFFFF"/>
      <w:spacing w:before="240" w:after="120" w:line="0" w:lineRule="atLeast"/>
      <w:jc w:val="both"/>
    </w:pPr>
    <w:rPr>
      <w:rFonts w:ascii="Times New Roman" w:eastAsia="Times New Roman" w:hAnsi="Times New Roman" w:cs="Times New Roman"/>
      <w:b/>
      <w:bCs/>
      <w:i/>
      <w:iCs/>
      <w:color w:val="auto"/>
      <w:sz w:val="22"/>
      <w:szCs w:val="22"/>
      <w:lang w:val="en-US" w:eastAsia="en-US" w:bidi="ar-SA"/>
    </w:rPr>
  </w:style>
  <w:style w:type="paragraph" w:customStyle="1" w:styleId="Bodytext60">
    <w:name w:val="Body text (6)"/>
    <w:basedOn w:val="Normal"/>
    <w:link w:val="Bodytext6"/>
    <w:rsid w:val="00460182"/>
    <w:pPr>
      <w:shd w:val="clear" w:color="auto" w:fill="FFFFFF"/>
      <w:spacing w:before="120" w:line="245" w:lineRule="exact"/>
      <w:jc w:val="both"/>
    </w:pPr>
    <w:rPr>
      <w:rFonts w:ascii="Times New Roman" w:eastAsia="Times New Roman" w:hAnsi="Times New Roman" w:cs="Times New Roman"/>
      <w:b/>
      <w:bCs/>
      <w:color w:val="auto"/>
      <w:sz w:val="21"/>
      <w:szCs w:val="21"/>
      <w:lang w:val="en-US" w:eastAsia="en-US" w:bidi="ar-SA"/>
    </w:rPr>
  </w:style>
  <w:style w:type="paragraph" w:styleId="NormalWeb">
    <w:name w:val="Normal (Web)"/>
    <w:basedOn w:val="Normal"/>
    <w:uiPriority w:val="99"/>
    <w:rsid w:val="00460182"/>
    <w:pPr>
      <w:widowControl/>
      <w:spacing w:line="336" w:lineRule="auto"/>
    </w:pPr>
    <w:rPr>
      <w:rFonts w:ascii="Times New Roman" w:eastAsia="Times New Roman" w:hAnsi="Times New Roman" w:cs="Times New Roman"/>
      <w:color w:val="auto"/>
      <w:lang w:val="en-US" w:eastAsia="en-US" w:bidi="ar-SA"/>
    </w:rPr>
  </w:style>
  <w:style w:type="paragraph" w:styleId="BalloonText">
    <w:name w:val="Balloon Text"/>
    <w:basedOn w:val="Normal"/>
    <w:link w:val="BalloonTextChar"/>
    <w:uiPriority w:val="99"/>
    <w:semiHidden/>
    <w:unhideWhenUsed/>
    <w:rsid w:val="00460182"/>
    <w:rPr>
      <w:rFonts w:ascii="Tahoma" w:hAnsi="Tahoma" w:cs="Tahoma"/>
      <w:sz w:val="16"/>
      <w:szCs w:val="16"/>
    </w:rPr>
  </w:style>
  <w:style w:type="character" w:customStyle="1" w:styleId="BalloonTextChar">
    <w:name w:val="Balloon Text Char"/>
    <w:basedOn w:val="DefaultParagraphFont"/>
    <w:link w:val="BalloonText"/>
    <w:uiPriority w:val="99"/>
    <w:semiHidden/>
    <w:rsid w:val="00460182"/>
    <w:rPr>
      <w:rFonts w:ascii="Tahoma" w:eastAsia="Arial Unicode MS" w:hAnsi="Tahoma" w:cs="Tahoma"/>
      <w:color w:val="000000"/>
      <w:sz w:val="16"/>
      <w:szCs w:val="16"/>
      <w:lang w:val="vi-VN" w:eastAsia="vi-VN" w:bidi="vi-VN"/>
    </w:rPr>
  </w:style>
  <w:style w:type="paragraph" w:styleId="BodyTextIndent">
    <w:name w:val="Body Text Indent"/>
    <w:basedOn w:val="Normal"/>
    <w:link w:val="BodyTextIndentChar"/>
    <w:rsid w:val="00C82724"/>
    <w:pPr>
      <w:widowControl/>
      <w:ind w:firstLine="720"/>
      <w:jc w:val="both"/>
    </w:pPr>
    <w:rPr>
      <w:rFonts w:ascii="Times New Roman" w:eastAsia="Times New Roman" w:hAnsi="Times New Roman" w:cs="Times New Roman"/>
      <w:bCs/>
      <w:iCs/>
      <w:color w:val="auto"/>
      <w:sz w:val="28"/>
      <w:lang w:val="en-US" w:eastAsia="en-US" w:bidi="ar-SA"/>
    </w:rPr>
  </w:style>
  <w:style w:type="character" w:customStyle="1" w:styleId="BodyTextIndentChar">
    <w:name w:val="Body Text Indent Char"/>
    <w:basedOn w:val="DefaultParagraphFont"/>
    <w:link w:val="BodyTextIndent"/>
    <w:rsid w:val="00C82724"/>
    <w:rPr>
      <w:rFonts w:eastAsia="Times New Roman" w:cs="Times New Roman"/>
      <w:bCs/>
      <w:iCs/>
      <w:szCs w:val="24"/>
    </w:rPr>
  </w:style>
  <w:style w:type="character" w:customStyle="1" w:styleId="Headerorfooter">
    <w:name w:val="Header or footer_"/>
    <w:basedOn w:val="DefaultParagraphFont"/>
    <w:link w:val="Headerorfooter0"/>
    <w:rsid w:val="00796EF1"/>
    <w:rPr>
      <w:rFonts w:eastAsia="Times New Roman" w:cs="Times New Roman"/>
      <w:b/>
      <w:bCs/>
      <w:shd w:val="clear" w:color="auto" w:fill="FFFFFF"/>
    </w:rPr>
  </w:style>
  <w:style w:type="character" w:customStyle="1" w:styleId="HeaderorfooterSpacing1pt">
    <w:name w:val="Header or footer + Spacing 1 pt"/>
    <w:basedOn w:val="Headerorfooter"/>
    <w:rsid w:val="00796EF1"/>
    <w:rPr>
      <w:rFonts w:eastAsia="Times New Roman" w:cs="Times New Roman"/>
      <w:b/>
      <w:bCs/>
      <w:color w:val="000000"/>
      <w:spacing w:val="20"/>
      <w:w w:val="100"/>
      <w:position w:val="0"/>
      <w:sz w:val="24"/>
      <w:szCs w:val="24"/>
      <w:shd w:val="clear" w:color="auto" w:fill="FFFFFF"/>
      <w:lang w:val="vi-VN" w:eastAsia="vi-VN" w:bidi="vi-VN"/>
    </w:rPr>
  </w:style>
  <w:style w:type="character" w:customStyle="1" w:styleId="Bodytext3Bold">
    <w:name w:val="Body text (3) + Bold"/>
    <w:aliases w:val="Not Italic"/>
    <w:basedOn w:val="Bodytext3"/>
    <w:rsid w:val="00796EF1"/>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eastAsia="vi-VN" w:bidi="vi-VN"/>
    </w:rPr>
  </w:style>
  <w:style w:type="character" w:customStyle="1" w:styleId="Bodytext2Italic">
    <w:name w:val="Body text (2) + Italic"/>
    <w:basedOn w:val="Bodytext2"/>
    <w:rsid w:val="00796EF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2Exact">
    <w:name w:val="Body text (2) Exact"/>
    <w:basedOn w:val="DefaultParagraphFont"/>
    <w:rsid w:val="00796EF1"/>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DefaultParagraphFont"/>
    <w:link w:val="Heading10"/>
    <w:rsid w:val="00796EF1"/>
    <w:rPr>
      <w:rFonts w:eastAsia="Times New Roman" w:cs="Times New Roman"/>
      <w:b/>
      <w:bCs/>
      <w:sz w:val="26"/>
      <w:szCs w:val="26"/>
      <w:shd w:val="clear" w:color="auto" w:fill="FFFFFF"/>
    </w:rPr>
  </w:style>
  <w:style w:type="character" w:customStyle="1" w:styleId="Bodytext9">
    <w:name w:val="Body text (9)_"/>
    <w:basedOn w:val="DefaultParagraphFont"/>
    <w:link w:val="Bodytext90"/>
    <w:rsid w:val="00796EF1"/>
    <w:rPr>
      <w:rFonts w:eastAsia="Times New Roman" w:cs="Times New Roman"/>
      <w:b/>
      <w:bCs/>
      <w:sz w:val="26"/>
      <w:szCs w:val="26"/>
      <w:shd w:val="clear" w:color="auto" w:fill="FFFFFF"/>
    </w:rPr>
  </w:style>
  <w:style w:type="character" w:customStyle="1" w:styleId="Bodytext2Candara">
    <w:name w:val="Body text (2) + Candara"/>
    <w:aliases w:val="11.5 pt"/>
    <w:basedOn w:val="Bodytext2"/>
    <w:rsid w:val="00796EF1"/>
    <w:rPr>
      <w:rFonts w:ascii="Candara" w:eastAsia="Candara" w:hAnsi="Candara" w:cs="Candara"/>
      <w:b w:val="0"/>
      <w:bCs w:val="0"/>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2ItalicExact">
    <w:name w:val="Body text (2) + Italic Exact"/>
    <w:basedOn w:val="Bodytext2"/>
    <w:rsid w:val="00796EF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10">
    <w:name w:val="Body text (10)_"/>
    <w:basedOn w:val="DefaultParagraphFont"/>
    <w:link w:val="Bodytext100"/>
    <w:rsid w:val="00796EF1"/>
    <w:rPr>
      <w:rFonts w:eastAsia="Times New Roman" w:cs="Times New Roman"/>
      <w:b/>
      <w:bCs/>
      <w:szCs w:val="28"/>
      <w:shd w:val="clear" w:color="auto" w:fill="FFFFFF"/>
    </w:rPr>
  </w:style>
  <w:style w:type="character" w:customStyle="1" w:styleId="Bodytext1013pt">
    <w:name w:val="Body text (10) + 13 pt"/>
    <w:basedOn w:val="Bodytext10"/>
    <w:rsid w:val="00796EF1"/>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11">
    <w:name w:val="Body text (11)_"/>
    <w:basedOn w:val="DefaultParagraphFont"/>
    <w:rsid w:val="00796EF1"/>
    <w:rPr>
      <w:rFonts w:ascii="Times New Roman" w:eastAsia="Times New Roman" w:hAnsi="Times New Roman" w:cs="Times New Roman"/>
      <w:b w:val="0"/>
      <w:bCs w:val="0"/>
      <w:i w:val="0"/>
      <w:iCs w:val="0"/>
      <w:smallCaps w:val="0"/>
      <w:strike w:val="0"/>
      <w:spacing w:val="20"/>
      <w:w w:val="150"/>
      <w:sz w:val="8"/>
      <w:szCs w:val="8"/>
      <w:u w:val="none"/>
    </w:rPr>
  </w:style>
  <w:style w:type="character" w:customStyle="1" w:styleId="Bodytext110">
    <w:name w:val="Body text (11)"/>
    <w:basedOn w:val="Bodytext11"/>
    <w:rsid w:val="00796EF1"/>
    <w:rPr>
      <w:rFonts w:ascii="Times New Roman" w:eastAsia="Times New Roman" w:hAnsi="Times New Roman" w:cs="Times New Roman"/>
      <w:b w:val="0"/>
      <w:bCs w:val="0"/>
      <w:i w:val="0"/>
      <w:iCs w:val="0"/>
      <w:smallCaps w:val="0"/>
      <w:strike w:val="0"/>
      <w:color w:val="000000"/>
      <w:spacing w:val="20"/>
      <w:w w:val="150"/>
      <w:position w:val="0"/>
      <w:sz w:val="8"/>
      <w:szCs w:val="8"/>
      <w:u w:val="none"/>
      <w:lang w:val="vi-VN" w:eastAsia="vi-VN" w:bidi="vi-VN"/>
    </w:rPr>
  </w:style>
  <w:style w:type="character" w:customStyle="1" w:styleId="Bodytext914pt">
    <w:name w:val="Body text (9) + 14 pt"/>
    <w:basedOn w:val="Bodytext9"/>
    <w:rsid w:val="00796EF1"/>
    <w:rPr>
      <w:rFonts w:eastAsia="Times New Roman" w:cs="Times New Roman"/>
      <w:b/>
      <w:bCs/>
      <w:color w:val="000000"/>
      <w:spacing w:val="0"/>
      <w:w w:val="100"/>
      <w:position w:val="0"/>
      <w:sz w:val="28"/>
      <w:szCs w:val="28"/>
      <w:shd w:val="clear" w:color="auto" w:fill="FFFFFF"/>
      <w:lang w:val="vi-VN" w:eastAsia="vi-VN" w:bidi="vi-VN"/>
    </w:rPr>
  </w:style>
  <w:style w:type="character" w:customStyle="1" w:styleId="Bodytext2Spacing-1pt">
    <w:name w:val="Body text (2) + Spacing -1 pt"/>
    <w:basedOn w:val="Bodytext2"/>
    <w:rsid w:val="00796EF1"/>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vi-VN" w:eastAsia="vi-VN" w:bidi="vi-VN"/>
    </w:rPr>
  </w:style>
  <w:style w:type="character" w:customStyle="1" w:styleId="Bodytext14Exact">
    <w:name w:val="Body text (14) Exact"/>
    <w:basedOn w:val="DefaultParagraphFont"/>
    <w:link w:val="Bodytext14"/>
    <w:rsid w:val="00796EF1"/>
    <w:rPr>
      <w:rFonts w:eastAsia="Times New Roman" w:cs="Times New Roman"/>
      <w:sz w:val="26"/>
      <w:szCs w:val="26"/>
      <w:shd w:val="clear" w:color="auto" w:fill="FFFFFF"/>
    </w:rPr>
  </w:style>
  <w:style w:type="character" w:customStyle="1" w:styleId="Bodytext14Arial">
    <w:name w:val="Body text (14) + Arial"/>
    <w:aliases w:val="47 pt,Bold,Spacing -3 pt Exact"/>
    <w:basedOn w:val="Bodytext14Exact"/>
    <w:rsid w:val="00796EF1"/>
    <w:rPr>
      <w:rFonts w:ascii="Arial" w:eastAsia="Arial" w:hAnsi="Arial" w:cs="Arial"/>
      <w:b/>
      <w:bCs/>
      <w:color w:val="000000"/>
      <w:spacing w:val="-70"/>
      <w:w w:val="100"/>
      <w:position w:val="0"/>
      <w:sz w:val="94"/>
      <w:szCs w:val="94"/>
      <w:shd w:val="clear" w:color="auto" w:fill="FFFFFF"/>
      <w:lang w:val="vi-VN" w:eastAsia="vi-VN" w:bidi="vi-VN"/>
    </w:rPr>
  </w:style>
  <w:style w:type="character" w:customStyle="1" w:styleId="Bodytext14BoldExact">
    <w:name w:val="Body text (14) + Bold Exact"/>
    <w:basedOn w:val="Bodytext14Exact"/>
    <w:rsid w:val="00796EF1"/>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14ItalicExact">
    <w:name w:val="Body text (14) + Italic Exact"/>
    <w:basedOn w:val="Bodytext14Exact"/>
    <w:rsid w:val="00796EF1"/>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Bodytext11Exact">
    <w:name w:val="Body text (11) Exact"/>
    <w:basedOn w:val="DefaultParagraphFont"/>
    <w:rsid w:val="00796EF1"/>
    <w:rPr>
      <w:rFonts w:ascii="Times New Roman" w:eastAsia="Times New Roman" w:hAnsi="Times New Roman" w:cs="Times New Roman"/>
      <w:b w:val="0"/>
      <w:bCs w:val="0"/>
      <w:i w:val="0"/>
      <w:iCs w:val="0"/>
      <w:smallCaps w:val="0"/>
      <w:strike w:val="0"/>
      <w:spacing w:val="20"/>
      <w:w w:val="150"/>
      <w:sz w:val="8"/>
      <w:szCs w:val="8"/>
      <w:u w:val="none"/>
    </w:rPr>
  </w:style>
  <w:style w:type="character" w:customStyle="1" w:styleId="Bodytext4Exact">
    <w:name w:val="Body text (4) Exact"/>
    <w:basedOn w:val="DefaultParagraphFont"/>
    <w:rsid w:val="00796EF1"/>
    <w:rPr>
      <w:rFonts w:ascii="Times New Roman" w:eastAsia="Times New Roman" w:hAnsi="Times New Roman" w:cs="Times New Roman"/>
      <w:b/>
      <w:bCs/>
      <w:i w:val="0"/>
      <w:iCs w:val="0"/>
      <w:smallCaps w:val="0"/>
      <w:strike w:val="0"/>
      <w:sz w:val="26"/>
      <w:szCs w:val="26"/>
      <w:u w:val="none"/>
    </w:rPr>
  </w:style>
  <w:style w:type="character" w:customStyle="1" w:styleId="Bodytext15Exact">
    <w:name w:val="Body text (15) Exact"/>
    <w:basedOn w:val="DefaultParagraphFont"/>
    <w:link w:val="Bodytext15"/>
    <w:rsid w:val="00796EF1"/>
    <w:rPr>
      <w:rFonts w:eastAsia="Times New Roman" w:cs="Times New Roman"/>
      <w:b/>
      <w:bCs/>
      <w:sz w:val="26"/>
      <w:szCs w:val="26"/>
      <w:shd w:val="clear" w:color="auto" w:fill="FFFFFF"/>
    </w:rPr>
  </w:style>
  <w:style w:type="character" w:customStyle="1" w:styleId="Bodytext1523pt">
    <w:name w:val="Body text (15) + 23 pt"/>
    <w:aliases w:val="Not Bold,Italic Exact"/>
    <w:basedOn w:val="Bodytext15Exact"/>
    <w:rsid w:val="00796EF1"/>
    <w:rPr>
      <w:rFonts w:eastAsia="Times New Roman" w:cs="Times New Roman"/>
      <w:b/>
      <w:bCs/>
      <w:i/>
      <w:iCs/>
      <w:color w:val="000000"/>
      <w:spacing w:val="0"/>
      <w:w w:val="100"/>
      <w:position w:val="0"/>
      <w:sz w:val="46"/>
      <w:szCs w:val="46"/>
      <w:shd w:val="clear" w:color="auto" w:fill="FFFFFF"/>
      <w:lang w:val="vi-VN" w:eastAsia="vi-VN" w:bidi="vi-VN"/>
    </w:rPr>
  </w:style>
  <w:style w:type="character" w:customStyle="1" w:styleId="Bodytext12">
    <w:name w:val="Body text (12)_"/>
    <w:basedOn w:val="DefaultParagraphFont"/>
    <w:link w:val="Bodytext120"/>
    <w:rsid w:val="00796EF1"/>
    <w:rPr>
      <w:rFonts w:ascii="Consolas" w:eastAsia="Consolas" w:hAnsi="Consolas" w:cs="Consolas"/>
      <w:spacing w:val="20"/>
      <w:sz w:val="13"/>
      <w:szCs w:val="13"/>
      <w:shd w:val="clear" w:color="auto" w:fill="FFFFFF"/>
    </w:rPr>
  </w:style>
  <w:style w:type="character" w:customStyle="1" w:styleId="Bodytext11Spacing0pt">
    <w:name w:val="Body text (11) + Spacing 0 pt"/>
    <w:basedOn w:val="Bodytext11"/>
    <w:rsid w:val="00796EF1"/>
    <w:rPr>
      <w:rFonts w:ascii="Times New Roman" w:eastAsia="Times New Roman" w:hAnsi="Times New Roman" w:cs="Times New Roman"/>
      <w:b w:val="0"/>
      <w:bCs w:val="0"/>
      <w:i w:val="0"/>
      <w:iCs w:val="0"/>
      <w:smallCaps w:val="0"/>
      <w:strike w:val="0"/>
      <w:color w:val="000000"/>
      <w:spacing w:val="0"/>
      <w:w w:val="150"/>
      <w:position w:val="0"/>
      <w:sz w:val="8"/>
      <w:szCs w:val="8"/>
      <w:u w:val="none"/>
      <w:lang w:val="vi-VN" w:eastAsia="vi-VN" w:bidi="vi-VN"/>
    </w:rPr>
  </w:style>
  <w:style w:type="character" w:customStyle="1" w:styleId="Bodytext11SmallCaps">
    <w:name w:val="Body text (11) + Small Caps"/>
    <w:basedOn w:val="Bodytext11"/>
    <w:rsid w:val="00796EF1"/>
    <w:rPr>
      <w:rFonts w:ascii="Times New Roman" w:eastAsia="Times New Roman" w:hAnsi="Times New Roman" w:cs="Times New Roman"/>
      <w:b w:val="0"/>
      <w:bCs w:val="0"/>
      <w:i w:val="0"/>
      <w:iCs w:val="0"/>
      <w:smallCaps/>
      <w:strike w:val="0"/>
      <w:color w:val="000000"/>
      <w:spacing w:val="20"/>
      <w:w w:val="150"/>
      <w:position w:val="0"/>
      <w:sz w:val="8"/>
      <w:szCs w:val="8"/>
      <w:u w:val="none"/>
      <w:lang w:val="vi-VN" w:eastAsia="vi-VN" w:bidi="vi-VN"/>
    </w:rPr>
  </w:style>
  <w:style w:type="character" w:customStyle="1" w:styleId="Bodytext13">
    <w:name w:val="Body text (13)_"/>
    <w:basedOn w:val="DefaultParagraphFont"/>
    <w:link w:val="Bodytext130"/>
    <w:rsid w:val="00796EF1"/>
    <w:rPr>
      <w:rFonts w:eastAsia="Times New Roman" w:cs="Times New Roman"/>
      <w:b/>
      <w:bCs/>
      <w:sz w:val="26"/>
      <w:szCs w:val="26"/>
      <w:shd w:val="clear" w:color="auto" w:fill="FFFFFF"/>
    </w:rPr>
  </w:style>
  <w:style w:type="character" w:customStyle="1" w:styleId="Heading2">
    <w:name w:val="Heading #2_"/>
    <w:basedOn w:val="DefaultParagraphFont"/>
    <w:link w:val="Heading20"/>
    <w:rsid w:val="00796EF1"/>
    <w:rPr>
      <w:rFonts w:eastAsia="Times New Roman" w:cs="Times New Roman"/>
      <w:i/>
      <w:iCs/>
      <w:sz w:val="26"/>
      <w:szCs w:val="26"/>
      <w:shd w:val="clear" w:color="auto" w:fill="FFFFFF"/>
    </w:rPr>
  </w:style>
  <w:style w:type="character" w:customStyle="1" w:styleId="Bodytext16">
    <w:name w:val="Body text (16)_"/>
    <w:basedOn w:val="DefaultParagraphFont"/>
    <w:link w:val="Bodytext160"/>
    <w:rsid w:val="00796EF1"/>
    <w:rPr>
      <w:rFonts w:eastAsia="Times New Roman" w:cs="Times New Roman"/>
      <w:sz w:val="8"/>
      <w:szCs w:val="8"/>
      <w:shd w:val="clear" w:color="auto" w:fill="FFFFFF"/>
    </w:rPr>
  </w:style>
  <w:style w:type="character" w:customStyle="1" w:styleId="Bodytext219pt">
    <w:name w:val="Body text (2) + 19 pt"/>
    <w:basedOn w:val="Bodytext2"/>
    <w:rsid w:val="00796EF1"/>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vi-VN" w:eastAsia="vi-VN" w:bidi="vi-VN"/>
    </w:rPr>
  </w:style>
  <w:style w:type="character" w:customStyle="1" w:styleId="TableofcontentsItalic">
    <w:name w:val="Table of contents + Italic"/>
    <w:aliases w:val="Spacing -1 pt"/>
    <w:basedOn w:val="Tableofcontents"/>
    <w:rsid w:val="00796EF1"/>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vi-VN" w:eastAsia="vi-VN" w:bidi="vi-VN"/>
    </w:rPr>
  </w:style>
  <w:style w:type="character" w:customStyle="1" w:styleId="Tableofcontents413pt">
    <w:name w:val="Table of contents (4) + 13 pt"/>
    <w:basedOn w:val="DefaultParagraphFont"/>
    <w:rsid w:val="00796E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Headerorfooter0">
    <w:name w:val="Header or footer"/>
    <w:basedOn w:val="Normal"/>
    <w:link w:val="Headerorfooter"/>
    <w:rsid w:val="00796EF1"/>
    <w:pPr>
      <w:shd w:val="clear" w:color="auto" w:fill="FFFFFF"/>
      <w:spacing w:line="307" w:lineRule="exact"/>
    </w:pPr>
    <w:rPr>
      <w:rFonts w:ascii="Times New Roman" w:eastAsia="Times New Roman" w:hAnsi="Times New Roman" w:cs="Times New Roman"/>
      <w:b/>
      <w:bCs/>
      <w:color w:val="auto"/>
      <w:sz w:val="28"/>
      <w:szCs w:val="22"/>
      <w:lang w:val="en-US" w:eastAsia="en-US" w:bidi="ar-SA"/>
    </w:rPr>
  </w:style>
  <w:style w:type="paragraph" w:customStyle="1" w:styleId="Heading10">
    <w:name w:val="Heading #1"/>
    <w:basedOn w:val="Normal"/>
    <w:link w:val="Heading1"/>
    <w:rsid w:val="00796EF1"/>
    <w:pPr>
      <w:shd w:val="clear" w:color="auto" w:fill="FFFFFF"/>
      <w:spacing w:after="120" w:line="0" w:lineRule="atLeast"/>
      <w:jc w:val="right"/>
      <w:outlineLvl w:val="0"/>
    </w:pPr>
    <w:rPr>
      <w:rFonts w:ascii="Times New Roman" w:eastAsia="Times New Roman" w:hAnsi="Times New Roman" w:cs="Times New Roman"/>
      <w:b/>
      <w:bCs/>
      <w:color w:val="auto"/>
      <w:sz w:val="26"/>
      <w:szCs w:val="26"/>
      <w:lang w:val="en-US" w:eastAsia="en-US" w:bidi="ar-SA"/>
    </w:rPr>
  </w:style>
  <w:style w:type="paragraph" w:customStyle="1" w:styleId="Bodytext90">
    <w:name w:val="Body text (9)"/>
    <w:basedOn w:val="Normal"/>
    <w:link w:val="Bodytext9"/>
    <w:rsid w:val="00796EF1"/>
    <w:pPr>
      <w:shd w:val="clear" w:color="auto" w:fill="FFFFFF"/>
      <w:spacing w:before="120" w:after="120" w:line="0" w:lineRule="atLeast"/>
      <w:jc w:val="both"/>
    </w:pPr>
    <w:rPr>
      <w:rFonts w:ascii="Times New Roman" w:eastAsia="Times New Roman" w:hAnsi="Times New Roman" w:cs="Times New Roman"/>
      <w:b/>
      <w:bCs/>
      <w:color w:val="auto"/>
      <w:sz w:val="26"/>
      <w:szCs w:val="26"/>
      <w:lang w:val="en-US" w:eastAsia="en-US" w:bidi="ar-SA"/>
    </w:rPr>
  </w:style>
  <w:style w:type="paragraph" w:customStyle="1" w:styleId="Bodytext100">
    <w:name w:val="Body text (10)"/>
    <w:basedOn w:val="Normal"/>
    <w:link w:val="Bodytext10"/>
    <w:rsid w:val="00796EF1"/>
    <w:pPr>
      <w:shd w:val="clear" w:color="auto" w:fill="FFFFFF"/>
      <w:spacing w:line="0" w:lineRule="atLeast"/>
      <w:jc w:val="center"/>
    </w:pPr>
    <w:rPr>
      <w:rFonts w:ascii="Times New Roman" w:eastAsia="Times New Roman" w:hAnsi="Times New Roman" w:cs="Times New Roman"/>
      <w:b/>
      <w:bCs/>
      <w:color w:val="auto"/>
      <w:sz w:val="28"/>
      <w:szCs w:val="28"/>
      <w:lang w:val="en-US" w:eastAsia="en-US" w:bidi="ar-SA"/>
    </w:rPr>
  </w:style>
  <w:style w:type="paragraph" w:customStyle="1" w:styleId="Bodytext14">
    <w:name w:val="Body text (14)"/>
    <w:basedOn w:val="Normal"/>
    <w:link w:val="Bodytext14Exact"/>
    <w:rsid w:val="00796EF1"/>
    <w:pPr>
      <w:shd w:val="clear" w:color="auto" w:fill="FFFFFF"/>
      <w:spacing w:before="120" w:line="341" w:lineRule="exact"/>
      <w:jc w:val="right"/>
    </w:pPr>
    <w:rPr>
      <w:rFonts w:ascii="Times New Roman" w:eastAsia="Times New Roman" w:hAnsi="Times New Roman" w:cs="Times New Roman"/>
      <w:color w:val="auto"/>
      <w:sz w:val="26"/>
      <w:szCs w:val="26"/>
      <w:lang w:val="en-US" w:eastAsia="en-US" w:bidi="ar-SA"/>
    </w:rPr>
  </w:style>
  <w:style w:type="paragraph" w:customStyle="1" w:styleId="Bodytext15">
    <w:name w:val="Body text (15)"/>
    <w:basedOn w:val="Normal"/>
    <w:link w:val="Bodytext15Exact"/>
    <w:rsid w:val="00796EF1"/>
    <w:pPr>
      <w:shd w:val="clear" w:color="auto" w:fill="FFFFFF"/>
      <w:spacing w:before="60" w:line="245" w:lineRule="exact"/>
      <w:jc w:val="both"/>
    </w:pPr>
    <w:rPr>
      <w:rFonts w:ascii="Times New Roman" w:eastAsia="Times New Roman" w:hAnsi="Times New Roman" w:cs="Times New Roman"/>
      <w:b/>
      <w:bCs/>
      <w:color w:val="auto"/>
      <w:sz w:val="26"/>
      <w:szCs w:val="26"/>
      <w:lang w:val="en-US" w:eastAsia="en-US" w:bidi="ar-SA"/>
    </w:rPr>
  </w:style>
  <w:style w:type="paragraph" w:customStyle="1" w:styleId="Bodytext120">
    <w:name w:val="Body text (12)"/>
    <w:basedOn w:val="Normal"/>
    <w:link w:val="Bodytext12"/>
    <w:rsid w:val="00796EF1"/>
    <w:pPr>
      <w:shd w:val="clear" w:color="auto" w:fill="FFFFFF"/>
      <w:spacing w:line="0" w:lineRule="atLeast"/>
      <w:jc w:val="both"/>
    </w:pPr>
    <w:rPr>
      <w:rFonts w:ascii="Consolas" w:eastAsia="Consolas" w:hAnsi="Consolas" w:cs="Consolas"/>
      <w:color w:val="auto"/>
      <w:spacing w:val="20"/>
      <w:sz w:val="13"/>
      <w:szCs w:val="13"/>
      <w:lang w:val="en-US" w:eastAsia="en-US" w:bidi="ar-SA"/>
    </w:rPr>
  </w:style>
  <w:style w:type="paragraph" w:customStyle="1" w:styleId="Bodytext130">
    <w:name w:val="Body text (13)"/>
    <w:basedOn w:val="Normal"/>
    <w:link w:val="Bodytext13"/>
    <w:rsid w:val="00796EF1"/>
    <w:pPr>
      <w:shd w:val="clear" w:color="auto" w:fill="FFFFFF"/>
      <w:spacing w:before="120" w:line="0" w:lineRule="atLeast"/>
      <w:jc w:val="right"/>
    </w:pPr>
    <w:rPr>
      <w:rFonts w:ascii="Times New Roman" w:eastAsia="Times New Roman" w:hAnsi="Times New Roman" w:cs="Times New Roman"/>
      <w:b/>
      <w:bCs/>
      <w:color w:val="auto"/>
      <w:sz w:val="26"/>
      <w:szCs w:val="26"/>
      <w:lang w:val="en-US" w:eastAsia="en-US" w:bidi="ar-SA"/>
    </w:rPr>
  </w:style>
  <w:style w:type="paragraph" w:customStyle="1" w:styleId="Heading20">
    <w:name w:val="Heading #2"/>
    <w:basedOn w:val="Normal"/>
    <w:link w:val="Heading2"/>
    <w:rsid w:val="00796EF1"/>
    <w:pPr>
      <w:shd w:val="clear" w:color="auto" w:fill="FFFFFF"/>
      <w:spacing w:before="240" w:after="480" w:line="0" w:lineRule="atLeast"/>
      <w:jc w:val="right"/>
      <w:outlineLvl w:val="1"/>
    </w:pPr>
    <w:rPr>
      <w:rFonts w:ascii="Times New Roman" w:eastAsia="Times New Roman" w:hAnsi="Times New Roman" w:cs="Times New Roman"/>
      <w:i/>
      <w:iCs/>
      <w:color w:val="auto"/>
      <w:sz w:val="26"/>
      <w:szCs w:val="26"/>
      <w:lang w:val="en-US" w:eastAsia="en-US" w:bidi="ar-SA"/>
    </w:rPr>
  </w:style>
  <w:style w:type="paragraph" w:customStyle="1" w:styleId="Bodytext160">
    <w:name w:val="Body text (16)"/>
    <w:basedOn w:val="Normal"/>
    <w:link w:val="Bodytext16"/>
    <w:rsid w:val="00796EF1"/>
    <w:pPr>
      <w:shd w:val="clear" w:color="auto" w:fill="FFFFFF"/>
      <w:spacing w:after="120" w:line="0" w:lineRule="atLeast"/>
    </w:pPr>
    <w:rPr>
      <w:rFonts w:ascii="Times New Roman" w:eastAsia="Times New Roman" w:hAnsi="Times New Roman" w:cs="Times New Roman"/>
      <w:color w:val="auto"/>
      <w:sz w:val="8"/>
      <w:szCs w:val="8"/>
      <w:lang w:val="en-US" w:eastAsia="en-US" w:bidi="ar-SA"/>
    </w:rPr>
  </w:style>
  <w:style w:type="paragraph" w:styleId="Header">
    <w:name w:val="header"/>
    <w:basedOn w:val="Normal"/>
    <w:link w:val="HeaderChar"/>
    <w:uiPriority w:val="99"/>
    <w:semiHidden/>
    <w:unhideWhenUsed/>
    <w:rsid w:val="007B7EDD"/>
    <w:pPr>
      <w:tabs>
        <w:tab w:val="center" w:pos="4680"/>
        <w:tab w:val="right" w:pos="9360"/>
      </w:tabs>
    </w:pPr>
  </w:style>
  <w:style w:type="character" w:customStyle="1" w:styleId="HeaderChar">
    <w:name w:val="Header Char"/>
    <w:basedOn w:val="DefaultParagraphFont"/>
    <w:link w:val="Header"/>
    <w:uiPriority w:val="99"/>
    <w:semiHidden/>
    <w:rsid w:val="007B7EDD"/>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semiHidden/>
    <w:unhideWhenUsed/>
    <w:rsid w:val="007B7EDD"/>
    <w:pPr>
      <w:tabs>
        <w:tab w:val="center" w:pos="4680"/>
        <w:tab w:val="right" w:pos="9360"/>
      </w:tabs>
    </w:pPr>
  </w:style>
  <w:style w:type="character" w:customStyle="1" w:styleId="FooterChar">
    <w:name w:val="Footer Char"/>
    <w:basedOn w:val="DefaultParagraphFont"/>
    <w:link w:val="Footer"/>
    <w:uiPriority w:val="99"/>
    <w:semiHidden/>
    <w:rsid w:val="007B7EDD"/>
    <w:rPr>
      <w:rFonts w:ascii="Arial Unicode MS" w:eastAsia="Arial Unicode MS" w:hAnsi="Arial Unicode MS" w:cs="Arial Unicode MS"/>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73124">
      <w:bodyDiv w:val="1"/>
      <w:marLeft w:val="0"/>
      <w:marRight w:val="0"/>
      <w:marTop w:val="0"/>
      <w:marBottom w:val="0"/>
      <w:divBdr>
        <w:top w:val="none" w:sz="0" w:space="0" w:color="auto"/>
        <w:left w:val="none" w:sz="0" w:space="0" w:color="auto"/>
        <w:bottom w:val="none" w:sz="0" w:space="0" w:color="auto"/>
        <w:right w:val="none" w:sz="0" w:space="0" w:color="auto"/>
      </w:divBdr>
    </w:div>
    <w:div w:id="424151879">
      <w:bodyDiv w:val="1"/>
      <w:marLeft w:val="0"/>
      <w:marRight w:val="0"/>
      <w:marTop w:val="0"/>
      <w:marBottom w:val="0"/>
      <w:divBdr>
        <w:top w:val="none" w:sz="0" w:space="0" w:color="auto"/>
        <w:left w:val="none" w:sz="0" w:space="0" w:color="auto"/>
        <w:bottom w:val="none" w:sz="0" w:space="0" w:color="auto"/>
        <w:right w:val="none" w:sz="0" w:space="0" w:color="auto"/>
      </w:divBdr>
    </w:div>
    <w:div w:id="798450943">
      <w:bodyDiv w:val="1"/>
      <w:marLeft w:val="0"/>
      <w:marRight w:val="0"/>
      <w:marTop w:val="0"/>
      <w:marBottom w:val="0"/>
      <w:divBdr>
        <w:top w:val="none" w:sz="0" w:space="0" w:color="auto"/>
        <w:left w:val="none" w:sz="0" w:space="0" w:color="auto"/>
        <w:bottom w:val="none" w:sz="0" w:space="0" w:color="auto"/>
        <w:right w:val="none" w:sz="0" w:space="0" w:color="auto"/>
      </w:divBdr>
    </w:div>
    <w:div w:id="1220826739">
      <w:bodyDiv w:val="1"/>
      <w:marLeft w:val="0"/>
      <w:marRight w:val="0"/>
      <w:marTop w:val="0"/>
      <w:marBottom w:val="0"/>
      <w:divBdr>
        <w:top w:val="none" w:sz="0" w:space="0" w:color="auto"/>
        <w:left w:val="none" w:sz="0" w:space="0" w:color="auto"/>
        <w:bottom w:val="none" w:sz="0" w:space="0" w:color="auto"/>
        <w:right w:val="none" w:sz="0" w:space="0" w:color="auto"/>
      </w:divBdr>
    </w:div>
    <w:div w:id="1295986314">
      <w:bodyDiv w:val="1"/>
      <w:marLeft w:val="0"/>
      <w:marRight w:val="0"/>
      <w:marTop w:val="0"/>
      <w:marBottom w:val="0"/>
      <w:divBdr>
        <w:top w:val="none" w:sz="0" w:space="0" w:color="auto"/>
        <w:left w:val="none" w:sz="0" w:space="0" w:color="auto"/>
        <w:bottom w:val="none" w:sz="0" w:space="0" w:color="auto"/>
        <w:right w:val="none" w:sz="0" w:space="0" w:color="auto"/>
      </w:divBdr>
    </w:div>
    <w:div w:id="1634361322">
      <w:bodyDiv w:val="1"/>
      <w:marLeft w:val="0"/>
      <w:marRight w:val="0"/>
      <w:marTop w:val="0"/>
      <w:marBottom w:val="0"/>
      <w:divBdr>
        <w:top w:val="none" w:sz="0" w:space="0" w:color="auto"/>
        <w:left w:val="none" w:sz="0" w:space="0" w:color="auto"/>
        <w:bottom w:val="none" w:sz="0" w:space="0" w:color="auto"/>
        <w:right w:val="none" w:sz="0" w:space="0" w:color="auto"/>
      </w:divBdr>
    </w:div>
    <w:div w:id="1912501906">
      <w:bodyDiv w:val="1"/>
      <w:marLeft w:val="0"/>
      <w:marRight w:val="0"/>
      <w:marTop w:val="0"/>
      <w:marBottom w:val="0"/>
      <w:divBdr>
        <w:top w:val="none" w:sz="0" w:space="0" w:color="auto"/>
        <w:left w:val="none" w:sz="0" w:space="0" w:color="auto"/>
        <w:bottom w:val="none" w:sz="0" w:space="0" w:color="auto"/>
        <w:right w:val="none" w:sz="0" w:space="0" w:color="auto"/>
      </w:divBdr>
    </w:div>
    <w:div w:id="19390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FF58F-D015-4FEE-BE7B-2DC4E318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7</Pages>
  <Words>2564</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105</cp:revision>
  <cp:lastPrinted>2017-12-19T01:36:00Z</cp:lastPrinted>
  <dcterms:created xsi:type="dcterms:W3CDTF">2017-11-22T08:07:00Z</dcterms:created>
  <dcterms:modified xsi:type="dcterms:W3CDTF">2018-01-04T06:46:00Z</dcterms:modified>
</cp:coreProperties>
</file>